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65" w:rsidRPr="00E36065" w:rsidRDefault="00C03B43" w:rsidP="00BC6A25">
      <w:pPr>
        <w:jc w:val="center"/>
        <w:rPr>
          <w:rFonts w:ascii="Arial" w:hAnsi="Arial" w:cs="Arial"/>
          <w:sz w:val="24"/>
          <w:szCs w:val="24"/>
          <w:lang w:val="id-ID"/>
        </w:rPr>
      </w:pPr>
      <w:r>
        <w:rPr>
          <w:rFonts w:ascii="Arial" w:hAnsi="Arial" w:cs="Arial"/>
          <w:sz w:val="24"/>
          <w:szCs w:val="24"/>
          <w:lang w:val="id-ID"/>
        </w:rPr>
        <w:t>KABUPATEN BULELENG</w:t>
      </w:r>
    </w:p>
    <w:p w:rsidR="00BC6A25" w:rsidRPr="00E84105" w:rsidRDefault="00BC6A25" w:rsidP="00BC6A25">
      <w:pPr>
        <w:jc w:val="center"/>
        <w:rPr>
          <w:rFonts w:ascii="Arial" w:hAnsi="Arial" w:cs="Arial"/>
          <w:sz w:val="24"/>
          <w:szCs w:val="24"/>
          <w:lang w:val="id-ID"/>
        </w:rPr>
      </w:pPr>
      <w:r w:rsidRPr="00E36065">
        <w:rPr>
          <w:rFonts w:ascii="Arial" w:hAnsi="Arial" w:cs="Arial"/>
          <w:noProof/>
          <w:sz w:val="24"/>
          <w:szCs w:val="24"/>
        </w:rPr>
        <w:drawing>
          <wp:anchor distT="0" distB="0" distL="114300" distR="114300" simplePos="0" relativeHeight="251661312" behindDoc="0" locked="0" layoutInCell="0" allowOverlap="1">
            <wp:simplePos x="0" y="0"/>
            <wp:positionH relativeFrom="column">
              <wp:posOffset>2423160</wp:posOffset>
            </wp:positionH>
            <wp:positionV relativeFrom="paragraph">
              <wp:posOffset>-474980</wp:posOffset>
            </wp:positionV>
            <wp:extent cx="1097280" cy="1131570"/>
            <wp:effectExtent l="0" t="0" r="7620" b="0"/>
            <wp:wrapTopAndBottom/>
            <wp:docPr id="4" name="Picture 4"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u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131570"/>
                    </a:xfrm>
                    <a:prstGeom prst="rect">
                      <a:avLst/>
                    </a:prstGeom>
                    <a:noFill/>
                    <a:ln>
                      <a:noFill/>
                    </a:ln>
                  </pic:spPr>
                </pic:pic>
              </a:graphicData>
            </a:graphic>
          </wp:anchor>
        </w:drawing>
      </w:r>
      <w:r w:rsidR="00066578" w:rsidRPr="00E36065">
        <w:rPr>
          <w:rFonts w:ascii="Arial" w:hAnsi="Arial" w:cs="Arial"/>
          <w:sz w:val="24"/>
          <w:szCs w:val="24"/>
          <w:lang w:val="id-ID"/>
        </w:rPr>
        <w:t>KEPUTUSA</w:t>
      </w:r>
      <w:r w:rsidR="00942558">
        <w:rPr>
          <w:rFonts w:ascii="Arial" w:hAnsi="Arial" w:cs="Arial"/>
          <w:sz w:val="24"/>
          <w:szCs w:val="24"/>
          <w:lang w:val="id-ID"/>
        </w:rPr>
        <w:t>N PERBEKEL</w:t>
      </w:r>
      <w:r w:rsidR="00E84105">
        <w:rPr>
          <w:rFonts w:ascii="Arial" w:hAnsi="Arial" w:cs="Arial"/>
          <w:sz w:val="24"/>
          <w:szCs w:val="24"/>
        </w:rPr>
        <w:t xml:space="preserve"> </w:t>
      </w:r>
      <w:r w:rsidR="00E84105">
        <w:rPr>
          <w:rFonts w:ascii="Arial" w:hAnsi="Arial" w:cs="Arial"/>
          <w:sz w:val="24"/>
          <w:szCs w:val="24"/>
          <w:lang w:val="id-ID"/>
        </w:rPr>
        <w:t>UMEANYAR</w:t>
      </w:r>
    </w:p>
    <w:p w:rsidR="00BC6A25" w:rsidRPr="00E36065" w:rsidRDefault="00C03B43" w:rsidP="00BC6A25">
      <w:pPr>
        <w:jc w:val="center"/>
        <w:rPr>
          <w:rFonts w:ascii="Arial" w:hAnsi="Arial" w:cs="Arial"/>
          <w:color w:val="000000" w:themeColor="text1"/>
          <w:sz w:val="24"/>
          <w:szCs w:val="24"/>
          <w:lang w:val="id-ID"/>
        </w:rPr>
      </w:pPr>
      <w:proofErr w:type="gramStart"/>
      <w:r>
        <w:rPr>
          <w:rFonts w:ascii="Arial" w:hAnsi="Arial" w:cs="Arial"/>
          <w:color w:val="000000" w:themeColor="text1"/>
          <w:sz w:val="24"/>
          <w:szCs w:val="24"/>
        </w:rPr>
        <w:t xml:space="preserve">NOMOR  </w:t>
      </w:r>
      <w:r>
        <w:rPr>
          <w:rFonts w:ascii="Arial" w:hAnsi="Arial" w:cs="Arial"/>
          <w:color w:val="000000" w:themeColor="text1"/>
          <w:sz w:val="24"/>
          <w:szCs w:val="24"/>
          <w:lang w:val="id-ID"/>
        </w:rPr>
        <w:t>12</w:t>
      </w:r>
      <w:proofErr w:type="gramEnd"/>
      <w:r w:rsidR="001442C9">
        <w:rPr>
          <w:rFonts w:ascii="Arial" w:hAnsi="Arial" w:cs="Arial"/>
          <w:color w:val="000000" w:themeColor="text1"/>
          <w:sz w:val="24"/>
          <w:szCs w:val="24"/>
        </w:rPr>
        <w:t xml:space="preserve"> </w:t>
      </w:r>
      <w:r w:rsidR="0069690C">
        <w:rPr>
          <w:rFonts w:ascii="Arial" w:hAnsi="Arial" w:cs="Arial"/>
          <w:color w:val="000000" w:themeColor="text1"/>
          <w:sz w:val="24"/>
          <w:szCs w:val="24"/>
          <w:lang w:val="id-ID"/>
        </w:rPr>
        <w:t>TAHUN</w:t>
      </w:r>
      <w:r w:rsidR="00BC6A25" w:rsidRPr="00E36065">
        <w:rPr>
          <w:rFonts w:ascii="Arial" w:hAnsi="Arial" w:cs="Arial"/>
          <w:color w:val="000000" w:themeColor="text1"/>
          <w:sz w:val="24"/>
          <w:szCs w:val="24"/>
        </w:rPr>
        <w:t xml:space="preserve"> 20</w:t>
      </w:r>
      <w:r w:rsidR="00BC6A25" w:rsidRPr="00E36065">
        <w:rPr>
          <w:rFonts w:ascii="Arial" w:hAnsi="Arial" w:cs="Arial"/>
          <w:color w:val="000000" w:themeColor="text1"/>
          <w:sz w:val="24"/>
          <w:szCs w:val="24"/>
          <w:lang w:val="id-ID"/>
        </w:rPr>
        <w:t>1</w:t>
      </w:r>
      <w:r>
        <w:rPr>
          <w:rFonts w:ascii="Arial" w:hAnsi="Arial" w:cs="Arial"/>
          <w:color w:val="000000" w:themeColor="text1"/>
          <w:sz w:val="24"/>
          <w:szCs w:val="24"/>
          <w:lang w:val="id-ID"/>
        </w:rPr>
        <w:t>9</w:t>
      </w:r>
    </w:p>
    <w:p w:rsidR="00BC6A25" w:rsidRPr="00E36065" w:rsidRDefault="00BC6A25" w:rsidP="00BC6A25">
      <w:pPr>
        <w:spacing w:line="360" w:lineRule="auto"/>
        <w:jc w:val="center"/>
        <w:rPr>
          <w:rFonts w:ascii="Arial" w:hAnsi="Arial" w:cs="Arial"/>
          <w:sz w:val="24"/>
          <w:szCs w:val="24"/>
        </w:rPr>
      </w:pPr>
      <w:r w:rsidRPr="00E36065">
        <w:rPr>
          <w:rFonts w:ascii="Arial" w:hAnsi="Arial" w:cs="Arial"/>
          <w:sz w:val="24"/>
          <w:szCs w:val="24"/>
        </w:rPr>
        <w:t>TENTANG</w:t>
      </w:r>
    </w:p>
    <w:p w:rsidR="00BC6A25" w:rsidRPr="00E36065" w:rsidRDefault="00066578" w:rsidP="00BC6A25">
      <w:pPr>
        <w:pStyle w:val="BodyText"/>
        <w:spacing w:line="240" w:lineRule="auto"/>
        <w:jc w:val="center"/>
        <w:rPr>
          <w:rFonts w:ascii="Arial" w:hAnsi="Arial" w:cs="Arial"/>
          <w:sz w:val="24"/>
          <w:szCs w:val="24"/>
          <w:lang w:val="id-ID"/>
        </w:rPr>
      </w:pPr>
      <w:r w:rsidRPr="00E36065">
        <w:rPr>
          <w:rFonts w:ascii="Arial" w:hAnsi="Arial" w:cs="Arial"/>
          <w:sz w:val="24"/>
          <w:szCs w:val="24"/>
          <w:lang w:val="id-ID"/>
        </w:rPr>
        <w:t xml:space="preserve">PEMBENTUKAN TIM PERLINDUNGAN ANAK TERPADU BERBASIS MASYARAKAT </w:t>
      </w:r>
    </w:p>
    <w:p w:rsidR="008D2C2F" w:rsidRPr="00942558" w:rsidRDefault="00942558" w:rsidP="00BC6A25">
      <w:pPr>
        <w:pStyle w:val="BodyText"/>
        <w:spacing w:line="240" w:lineRule="auto"/>
        <w:jc w:val="center"/>
        <w:rPr>
          <w:rFonts w:ascii="Arial" w:hAnsi="Arial" w:cs="Arial"/>
          <w:sz w:val="24"/>
          <w:szCs w:val="24"/>
        </w:rPr>
      </w:pPr>
      <w:r>
        <w:rPr>
          <w:rFonts w:ascii="Arial" w:hAnsi="Arial" w:cs="Arial"/>
          <w:sz w:val="24"/>
          <w:szCs w:val="24"/>
          <w:lang w:val="id-ID"/>
        </w:rPr>
        <w:t>PERBEKEL DESA</w:t>
      </w:r>
      <w:r>
        <w:rPr>
          <w:rFonts w:ascii="Arial" w:hAnsi="Arial" w:cs="Arial"/>
          <w:sz w:val="24"/>
          <w:szCs w:val="24"/>
        </w:rPr>
        <w:t xml:space="preserve"> UMEANYAR</w:t>
      </w:r>
    </w:p>
    <w:p w:rsidR="00E02EF1" w:rsidRPr="00E36065" w:rsidRDefault="00E02EF1" w:rsidP="00BC6A25">
      <w:pPr>
        <w:pStyle w:val="BodyTextIndent"/>
        <w:pBdr>
          <w:top w:val="none" w:sz="0" w:space="0" w:color="auto"/>
        </w:pBdr>
        <w:jc w:val="both"/>
        <w:rPr>
          <w:szCs w:val="24"/>
        </w:rPr>
      </w:pPr>
    </w:p>
    <w:p w:rsidR="00AB2D5E" w:rsidRPr="00E36065" w:rsidRDefault="00497970" w:rsidP="00497970">
      <w:pPr>
        <w:pStyle w:val="BodyTextIndent"/>
        <w:pBdr>
          <w:top w:val="none" w:sz="0" w:space="0" w:color="auto"/>
        </w:pBdr>
        <w:jc w:val="both"/>
        <w:rPr>
          <w:szCs w:val="24"/>
          <w:lang w:val="id-ID"/>
        </w:rPr>
      </w:pPr>
      <w:proofErr w:type="spellStart"/>
      <w:r w:rsidRPr="00E36065">
        <w:rPr>
          <w:szCs w:val="24"/>
        </w:rPr>
        <w:t>Menimbang</w:t>
      </w:r>
      <w:proofErr w:type="spellEnd"/>
      <w:r w:rsidRPr="00E36065">
        <w:rPr>
          <w:szCs w:val="24"/>
        </w:rPr>
        <w:tab/>
        <w:t>: a.</w:t>
      </w:r>
      <w:r w:rsidRPr="00E36065">
        <w:rPr>
          <w:szCs w:val="24"/>
        </w:rPr>
        <w:tab/>
      </w:r>
      <w:r w:rsidR="006E110C" w:rsidRPr="00E36065">
        <w:rPr>
          <w:szCs w:val="24"/>
          <w:lang w:val="id-ID"/>
        </w:rPr>
        <w:t>bahwa anak adalah kelompok rentan yang cendrung mengalami kekerasan sehingga perlu mendapatkan perlindungan;</w:t>
      </w:r>
    </w:p>
    <w:p w:rsidR="00147C80" w:rsidRPr="00E36065" w:rsidRDefault="00AB2D5E" w:rsidP="00BC6A25">
      <w:pPr>
        <w:pStyle w:val="BodyTextIndent"/>
        <w:pBdr>
          <w:top w:val="none" w:sz="0" w:space="0" w:color="auto"/>
        </w:pBdr>
        <w:jc w:val="both"/>
        <w:rPr>
          <w:szCs w:val="24"/>
          <w:lang w:val="id-ID"/>
        </w:rPr>
      </w:pPr>
      <w:r w:rsidRPr="00E36065">
        <w:rPr>
          <w:szCs w:val="24"/>
        </w:rPr>
        <w:tab/>
      </w:r>
      <w:r w:rsidRPr="00E36065">
        <w:rPr>
          <w:szCs w:val="24"/>
        </w:rPr>
        <w:tab/>
        <w:t xml:space="preserve">b. </w:t>
      </w:r>
      <w:r w:rsidRPr="00E36065">
        <w:rPr>
          <w:szCs w:val="24"/>
        </w:rPr>
        <w:tab/>
      </w:r>
      <w:r w:rsidR="006E110C" w:rsidRPr="00E36065">
        <w:rPr>
          <w:szCs w:val="24"/>
          <w:lang w:val="id-ID"/>
        </w:rPr>
        <w:t>bahwa anak adalah amanah dan karunia Tuhan Yang Maha Esa, yang dalam dirinya melekat harkat dan martabat sebagai manusia seutuhnya serta sebagai generasi penerus Bangsa dan Negara w</w:t>
      </w:r>
      <w:r w:rsidR="009200FF" w:rsidRPr="00E36065">
        <w:rPr>
          <w:szCs w:val="24"/>
          <w:lang w:val="id-ID"/>
        </w:rPr>
        <w:t>ajib mendapatkan jaminan kehidu</w:t>
      </w:r>
      <w:r w:rsidR="006E110C" w:rsidRPr="00E36065">
        <w:rPr>
          <w:szCs w:val="24"/>
          <w:lang w:val="id-ID"/>
        </w:rPr>
        <w:t>pan yang layak, kesempatan untuk tum</w:t>
      </w:r>
      <w:r w:rsidR="009200FF" w:rsidRPr="00E36065">
        <w:rPr>
          <w:szCs w:val="24"/>
          <w:lang w:val="id-ID"/>
        </w:rPr>
        <w:t>b</w:t>
      </w:r>
      <w:r w:rsidR="006E110C" w:rsidRPr="00E36065">
        <w:rPr>
          <w:szCs w:val="24"/>
          <w:lang w:val="id-ID"/>
        </w:rPr>
        <w:t>uh dan berkembang mendapat</w:t>
      </w:r>
      <w:r w:rsidR="009200FF" w:rsidRPr="00E36065">
        <w:rPr>
          <w:szCs w:val="24"/>
          <w:lang w:val="id-ID"/>
        </w:rPr>
        <w:t>kan perlindungan dari orang tua</w:t>
      </w:r>
      <w:r w:rsidR="006E110C" w:rsidRPr="00E36065">
        <w:rPr>
          <w:szCs w:val="24"/>
          <w:lang w:val="id-ID"/>
        </w:rPr>
        <w:t>, keluarga, masyarakat dan Pemerintah Daerah;</w:t>
      </w:r>
    </w:p>
    <w:p w:rsidR="00E120D7" w:rsidRPr="00E36065" w:rsidRDefault="00147C80" w:rsidP="00BC6A25">
      <w:pPr>
        <w:pStyle w:val="BodyTextIndent"/>
        <w:pBdr>
          <w:top w:val="none" w:sz="0" w:space="0" w:color="auto"/>
        </w:pBdr>
        <w:jc w:val="both"/>
        <w:rPr>
          <w:szCs w:val="24"/>
          <w:lang w:val="id-ID"/>
        </w:rPr>
      </w:pPr>
      <w:r w:rsidRPr="00E36065">
        <w:rPr>
          <w:szCs w:val="24"/>
        </w:rPr>
        <w:tab/>
      </w:r>
      <w:r w:rsidRPr="00E36065">
        <w:rPr>
          <w:szCs w:val="24"/>
        </w:rPr>
        <w:tab/>
      </w:r>
      <w:proofErr w:type="gramStart"/>
      <w:r w:rsidR="00BC6A25" w:rsidRPr="00E36065">
        <w:rPr>
          <w:szCs w:val="24"/>
        </w:rPr>
        <w:t>c</w:t>
      </w:r>
      <w:proofErr w:type="gramEnd"/>
      <w:r w:rsidR="00BC6A25" w:rsidRPr="00E36065">
        <w:rPr>
          <w:szCs w:val="24"/>
        </w:rPr>
        <w:t>.</w:t>
      </w:r>
      <w:r w:rsidR="00E120D7" w:rsidRPr="00E36065">
        <w:rPr>
          <w:szCs w:val="24"/>
        </w:rPr>
        <w:tab/>
      </w:r>
      <w:proofErr w:type="spellStart"/>
      <w:r w:rsidR="00E120D7" w:rsidRPr="00E36065">
        <w:rPr>
          <w:szCs w:val="24"/>
        </w:rPr>
        <w:t>bahwa</w:t>
      </w:r>
      <w:proofErr w:type="spellEnd"/>
      <w:r w:rsidR="00497970" w:rsidRPr="00E36065">
        <w:rPr>
          <w:szCs w:val="24"/>
        </w:rPr>
        <w:t xml:space="preserve"> </w:t>
      </w:r>
      <w:r w:rsidR="006E110C" w:rsidRPr="00E36065">
        <w:rPr>
          <w:szCs w:val="24"/>
          <w:lang w:val="id-ID"/>
        </w:rPr>
        <w:t>untuk mengetahui dan melindungi anak secara dini dari tindakan kekerasan, eksploitasi, penelantaran, penganiayaan dan diskriminasi yang terjadi pada anak perlu membentuk Tim Perlindungan Anak Terpadu Berbasis Masyarakat;</w:t>
      </w:r>
    </w:p>
    <w:p w:rsidR="00BC6A25" w:rsidRPr="00E36065" w:rsidRDefault="00BC6A25" w:rsidP="00BC6A25">
      <w:pPr>
        <w:pStyle w:val="BodyTextIndent"/>
        <w:pBdr>
          <w:top w:val="none" w:sz="0" w:space="0" w:color="auto"/>
        </w:pBdr>
        <w:jc w:val="both"/>
        <w:rPr>
          <w:szCs w:val="24"/>
          <w:lang w:val="id-ID"/>
        </w:rPr>
      </w:pPr>
      <w:r w:rsidRPr="00E36065">
        <w:rPr>
          <w:szCs w:val="24"/>
        </w:rPr>
        <w:tab/>
      </w:r>
      <w:proofErr w:type="gramStart"/>
      <w:r w:rsidR="00C81B5B" w:rsidRPr="00E36065">
        <w:rPr>
          <w:szCs w:val="24"/>
        </w:rPr>
        <w:t>d</w:t>
      </w:r>
      <w:proofErr w:type="gramEnd"/>
      <w:r w:rsidR="00C81B5B" w:rsidRPr="00E36065">
        <w:rPr>
          <w:szCs w:val="24"/>
        </w:rPr>
        <w:t>.</w:t>
      </w:r>
      <w:r w:rsidR="00C81B5B" w:rsidRPr="00E36065">
        <w:rPr>
          <w:szCs w:val="24"/>
        </w:rPr>
        <w:tab/>
      </w:r>
      <w:proofErr w:type="spellStart"/>
      <w:r w:rsidRPr="00E36065">
        <w:rPr>
          <w:szCs w:val="24"/>
        </w:rPr>
        <w:t>bahwa</w:t>
      </w:r>
      <w:proofErr w:type="spellEnd"/>
      <w:r w:rsidR="00497970" w:rsidRPr="00E36065">
        <w:rPr>
          <w:szCs w:val="24"/>
        </w:rPr>
        <w:t xml:space="preserve"> </w:t>
      </w:r>
      <w:proofErr w:type="spellStart"/>
      <w:r w:rsidRPr="00E36065">
        <w:rPr>
          <w:szCs w:val="24"/>
        </w:rPr>
        <w:t>berdasarkan</w:t>
      </w:r>
      <w:proofErr w:type="spellEnd"/>
      <w:r w:rsidR="00497970" w:rsidRPr="00E36065">
        <w:rPr>
          <w:szCs w:val="24"/>
        </w:rPr>
        <w:t xml:space="preserve"> </w:t>
      </w:r>
      <w:proofErr w:type="spellStart"/>
      <w:r w:rsidRPr="00E36065">
        <w:rPr>
          <w:szCs w:val="24"/>
        </w:rPr>
        <w:t>pertimbang</w:t>
      </w:r>
      <w:r w:rsidR="006D0F91" w:rsidRPr="00E36065">
        <w:rPr>
          <w:szCs w:val="24"/>
        </w:rPr>
        <w:t>an</w:t>
      </w:r>
      <w:proofErr w:type="spellEnd"/>
      <w:r w:rsidR="00497970" w:rsidRPr="00E36065">
        <w:rPr>
          <w:szCs w:val="24"/>
        </w:rPr>
        <w:t xml:space="preserve"> </w:t>
      </w:r>
      <w:proofErr w:type="spellStart"/>
      <w:r w:rsidR="006D0F91" w:rsidRPr="00E36065">
        <w:rPr>
          <w:szCs w:val="24"/>
        </w:rPr>
        <w:t>sebagaimana</w:t>
      </w:r>
      <w:proofErr w:type="spellEnd"/>
      <w:r w:rsidR="00497970" w:rsidRPr="00E36065">
        <w:rPr>
          <w:szCs w:val="24"/>
        </w:rPr>
        <w:t xml:space="preserve"> </w:t>
      </w:r>
      <w:proofErr w:type="spellStart"/>
      <w:r w:rsidR="006D0F91" w:rsidRPr="00E36065">
        <w:rPr>
          <w:szCs w:val="24"/>
        </w:rPr>
        <w:t>dimaksud</w:t>
      </w:r>
      <w:proofErr w:type="spellEnd"/>
      <w:r w:rsidR="00497970" w:rsidRPr="00E36065">
        <w:rPr>
          <w:szCs w:val="24"/>
        </w:rPr>
        <w:t xml:space="preserve"> </w:t>
      </w:r>
      <w:proofErr w:type="spellStart"/>
      <w:r w:rsidR="006D0F91" w:rsidRPr="00E36065">
        <w:rPr>
          <w:szCs w:val="24"/>
        </w:rPr>
        <w:t>huruf</w:t>
      </w:r>
      <w:proofErr w:type="spellEnd"/>
      <w:r w:rsidR="00497970" w:rsidRPr="00E36065">
        <w:rPr>
          <w:szCs w:val="24"/>
        </w:rPr>
        <w:t xml:space="preserve"> </w:t>
      </w:r>
      <w:r w:rsidR="006D0F91" w:rsidRPr="00E36065">
        <w:rPr>
          <w:szCs w:val="24"/>
        </w:rPr>
        <w:t>a</w:t>
      </w:r>
      <w:r w:rsidR="00C81B5B" w:rsidRPr="00E36065">
        <w:rPr>
          <w:szCs w:val="24"/>
        </w:rPr>
        <w:t>,</w:t>
      </w:r>
      <w:r w:rsidR="00497970" w:rsidRPr="00E36065">
        <w:rPr>
          <w:szCs w:val="24"/>
        </w:rPr>
        <w:t xml:space="preserve"> </w:t>
      </w:r>
      <w:proofErr w:type="spellStart"/>
      <w:r w:rsidR="00464B35" w:rsidRPr="00E36065">
        <w:rPr>
          <w:szCs w:val="24"/>
        </w:rPr>
        <w:t>huruf</w:t>
      </w:r>
      <w:proofErr w:type="spellEnd"/>
      <w:r w:rsidR="00464B35" w:rsidRPr="00E36065">
        <w:rPr>
          <w:szCs w:val="24"/>
        </w:rPr>
        <w:t xml:space="preserve"> </w:t>
      </w:r>
      <w:r w:rsidR="00C81B5B" w:rsidRPr="00E36065">
        <w:rPr>
          <w:szCs w:val="24"/>
        </w:rPr>
        <w:t>b</w:t>
      </w:r>
      <w:r w:rsidR="00497970" w:rsidRPr="00E36065">
        <w:rPr>
          <w:szCs w:val="24"/>
        </w:rPr>
        <w:t xml:space="preserve"> </w:t>
      </w:r>
      <w:proofErr w:type="spellStart"/>
      <w:r w:rsidR="006D0F91" w:rsidRPr="00E36065">
        <w:rPr>
          <w:szCs w:val="24"/>
        </w:rPr>
        <w:t>dan</w:t>
      </w:r>
      <w:proofErr w:type="spellEnd"/>
      <w:r w:rsidR="00497970" w:rsidRPr="00E36065">
        <w:rPr>
          <w:szCs w:val="24"/>
        </w:rPr>
        <w:t xml:space="preserve"> </w:t>
      </w:r>
      <w:proofErr w:type="spellStart"/>
      <w:r w:rsidRPr="00E36065">
        <w:rPr>
          <w:szCs w:val="24"/>
        </w:rPr>
        <w:t>huruf</w:t>
      </w:r>
      <w:proofErr w:type="spellEnd"/>
      <w:r w:rsidR="00497970" w:rsidRPr="00E36065">
        <w:rPr>
          <w:szCs w:val="24"/>
        </w:rPr>
        <w:t xml:space="preserve"> </w:t>
      </w:r>
      <w:r w:rsidR="00C81B5B" w:rsidRPr="00E36065">
        <w:rPr>
          <w:szCs w:val="24"/>
        </w:rPr>
        <w:t>c</w:t>
      </w:r>
      <w:r w:rsidR="00497970" w:rsidRPr="00E36065">
        <w:rPr>
          <w:szCs w:val="24"/>
        </w:rPr>
        <w:t xml:space="preserve"> </w:t>
      </w:r>
      <w:r w:rsidR="006E110C" w:rsidRPr="00E36065">
        <w:rPr>
          <w:szCs w:val="24"/>
          <w:lang w:val="id-ID"/>
        </w:rPr>
        <w:t>perlu menetapkan Keputusan Perbekel Desa</w:t>
      </w:r>
      <w:r w:rsidR="00AD300A">
        <w:rPr>
          <w:szCs w:val="24"/>
        </w:rPr>
        <w:t xml:space="preserve"> </w:t>
      </w:r>
      <w:proofErr w:type="spellStart"/>
      <w:r w:rsidR="00AD300A">
        <w:rPr>
          <w:szCs w:val="24"/>
        </w:rPr>
        <w:t>Umeanyar</w:t>
      </w:r>
      <w:proofErr w:type="spellEnd"/>
      <w:r w:rsidR="00AD300A">
        <w:rPr>
          <w:szCs w:val="24"/>
        </w:rPr>
        <w:t xml:space="preserve"> </w:t>
      </w:r>
      <w:r w:rsidR="006E110C" w:rsidRPr="00E36065">
        <w:rPr>
          <w:szCs w:val="24"/>
          <w:lang w:val="id-ID"/>
        </w:rPr>
        <w:t xml:space="preserve"> tentang Pembentukan Tim Perlindungan Anak Terpadu Berbasis Masyarakat Tahun </w:t>
      </w:r>
      <w:r w:rsidR="00C03B43">
        <w:rPr>
          <w:szCs w:val="24"/>
          <w:lang w:val="id-ID"/>
        </w:rPr>
        <w:t>2019</w:t>
      </w:r>
      <w:r w:rsidR="006E110C" w:rsidRPr="00E36065">
        <w:rPr>
          <w:szCs w:val="24"/>
          <w:lang w:val="id-ID"/>
        </w:rPr>
        <w:t>.</w:t>
      </w:r>
    </w:p>
    <w:p w:rsidR="00BC6A25" w:rsidRPr="00E36065" w:rsidRDefault="00BC6A25" w:rsidP="00BC6A25">
      <w:pPr>
        <w:tabs>
          <w:tab w:val="left" w:pos="2127"/>
          <w:tab w:val="left" w:pos="2268"/>
          <w:tab w:val="left" w:pos="2552"/>
        </w:tabs>
        <w:spacing w:line="360" w:lineRule="auto"/>
        <w:ind w:left="2265"/>
        <w:jc w:val="both"/>
        <w:rPr>
          <w:rFonts w:ascii="Arial" w:hAnsi="Arial" w:cs="Arial"/>
          <w:sz w:val="24"/>
          <w:szCs w:val="24"/>
        </w:rPr>
      </w:pPr>
    </w:p>
    <w:p w:rsidR="00497970" w:rsidRPr="00E36065" w:rsidRDefault="00497970" w:rsidP="00497970">
      <w:pPr>
        <w:tabs>
          <w:tab w:val="left" w:pos="2127"/>
          <w:tab w:val="left" w:pos="2268"/>
          <w:tab w:val="left" w:pos="2610"/>
        </w:tabs>
        <w:spacing w:line="360" w:lineRule="auto"/>
        <w:ind w:left="2610" w:hanging="2610"/>
        <w:jc w:val="both"/>
        <w:rPr>
          <w:rFonts w:ascii="Arial" w:hAnsi="Arial" w:cs="Arial"/>
          <w:sz w:val="24"/>
          <w:szCs w:val="24"/>
          <w:lang w:val="id-ID"/>
        </w:rPr>
      </w:pPr>
      <w:proofErr w:type="spellStart"/>
      <w:r w:rsidRPr="00E36065">
        <w:rPr>
          <w:rFonts w:ascii="Arial" w:hAnsi="Arial" w:cs="Arial"/>
          <w:sz w:val="24"/>
          <w:szCs w:val="24"/>
        </w:rPr>
        <w:t>Mengingat</w:t>
      </w:r>
      <w:proofErr w:type="spellEnd"/>
      <w:r w:rsidRPr="00E36065">
        <w:rPr>
          <w:rFonts w:ascii="Arial" w:hAnsi="Arial" w:cs="Arial"/>
          <w:sz w:val="24"/>
          <w:szCs w:val="24"/>
        </w:rPr>
        <w:tab/>
        <w:t>:</w:t>
      </w:r>
      <w:r w:rsidRPr="00E36065">
        <w:rPr>
          <w:rFonts w:ascii="Arial" w:hAnsi="Arial" w:cs="Arial"/>
          <w:sz w:val="24"/>
          <w:szCs w:val="24"/>
        </w:rPr>
        <w:tab/>
        <w:t>1.</w:t>
      </w:r>
      <w:r w:rsidRPr="00E36065">
        <w:rPr>
          <w:rFonts w:ascii="Arial" w:hAnsi="Arial" w:cs="Arial"/>
          <w:sz w:val="24"/>
          <w:szCs w:val="24"/>
        </w:rPr>
        <w:tab/>
      </w:r>
      <w:proofErr w:type="spellStart"/>
      <w:r w:rsidRPr="00E36065">
        <w:rPr>
          <w:rFonts w:ascii="Arial" w:hAnsi="Arial" w:cs="Arial"/>
          <w:sz w:val="24"/>
          <w:szCs w:val="24"/>
        </w:rPr>
        <w:t>Undang</w:t>
      </w:r>
      <w:proofErr w:type="spellEnd"/>
      <w:r w:rsidRPr="00E36065">
        <w:rPr>
          <w:rFonts w:ascii="Arial" w:hAnsi="Arial" w:cs="Arial"/>
          <w:sz w:val="24"/>
          <w:szCs w:val="24"/>
        </w:rPr>
        <w:t xml:space="preserve"> </w:t>
      </w:r>
      <w:proofErr w:type="spellStart"/>
      <w:r w:rsidRPr="00E36065">
        <w:rPr>
          <w:rFonts w:ascii="Arial" w:hAnsi="Arial" w:cs="Arial"/>
          <w:sz w:val="24"/>
          <w:szCs w:val="24"/>
        </w:rPr>
        <w:t>Undang</w:t>
      </w:r>
      <w:proofErr w:type="spellEnd"/>
      <w:r w:rsidRPr="00E36065">
        <w:rPr>
          <w:rFonts w:ascii="Arial" w:hAnsi="Arial" w:cs="Arial"/>
          <w:sz w:val="24"/>
          <w:szCs w:val="24"/>
        </w:rPr>
        <w:t xml:space="preserve"> </w:t>
      </w:r>
      <w:proofErr w:type="spellStart"/>
      <w:r w:rsidRPr="00E36065">
        <w:rPr>
          <w:rFonts w:ascii="Arial" w:hAnsi="Arial" w:cs="Arial"/>
          <w:sz w:val="24"/>
          <w:szCs w:val="24"/>
        </w:rPr>
        <w:t>Nomor</w:t>
      </w:r>
      <w:proofErr w:type="spellEnd"/>
      <w:r w:rsidRPr="00E36065">
        <w:rPr>
          <w:rFonts w:ascii="Arial" w:hAnsi="Arial" w:cs="Arial"/>
          <w:sz w:val="24"/>
          <w:szCs w:val="24"/>
        </w:rPr>
        <w:t xml:space="preserve"> 69 </w:t>
      </w:r>
      <w:proofErr w:type="spellStart"/>
      <w:r w:rsidRPr="00E36065">
        <w:rPr>
          <w:rFonts w:ascii="Arial" w:hAnsi="Arial" w:cs="Arial"/>
          <w:sz w:val="24"/>
          <w:szCs w:val="24"/>
        </w:rPr>
        <w:t>Tahun</w:t>
      </w:r>
      <w:proofErr w:type="spellEnd"/>
      <w:r w:rsidRPr="00E36065">
        <w:rPr>
          <w:rFonts w:ascii="Arial" w:hAnsi="Arial" w:cs="Arial"/>
          <w:sz w:val="24"/>
          <w:szCs w:val="24"/>
        </w:rPr>
        <w:t xml:space="preserve"> 1958 </w:t>
      </w:r>
      <w:proofErr w:type="spellStart"/>
      <w:r w:rsidRPr="00E36065">
        <w:rPr>
          <w:rFonts w:ascii="Arial" w:hAnsi="Arial" w:cs="Arial"/>
          <w:sz w:val="24"/>
          <w:szCs w:val="24"/>
        </w:rPr>
        <w:t>Tentang</w:t>
      </w:r>
      <w:proofErr w:type="spellEnd"/>
      <w:r w:rsidRPr="00E36065">
        <w:rPr>
          <w:rFonts w:ascii="Arial" w:hAnsi="Arial" w:cs="Arial"/>
          <w:sz w:val="24"/>
          <w:szCs w:val="24"/>
        </w:rPr>
        <w:t xml:space="preserve"> </w:t>
      </w:r>
      <w:proofErr w:type="spellStart"/>
      <w:r w:rsidRPr="00E36065">
        <w:rPr>
          <w:rFonts w:ascii="Arial" w:hAnsi="Arial" w:cs="Arial"/>
          <w:sz w:val="24"/>
          <w:szCs w:val="24"/>
        </w:rPr>
        <w:t>Pembentukan</w:t>
      </w:r>
      <w:proofErr w:type="spellEnd"/>
      <w:r w:rsidRPr="00E36065">
        <w:rPr>
          <w:rFonts w:ascii="Arial" w:hAnsi="Arial" w:cs="Arial"/>
          <w:sz w:val="24"/>
          <w:szCs w:val="24"/>
        </w:rPr>
        <w:t xml:space="preserve"> Daerah-Daerah Tingkat II </w:t>
      </w:r>
      <w:proofErr w:type="spellStart"/>
      <w:r w:rsidRPr="00E36065">
        <w:rPr>
          <w:rFonts w:ascii="Arial" w:hAnsi="Arial" w:cs="Arial"/>
          <w:sz w:val="24"/>
          <w:szCs w:val="24"/>
        </w:rPr>
        <w:t>dalam</w:t>
      </w:r>
      <w:proofErr w:type="spellEnd"/>
      <w:r w:rsidRPr="00E36065">
        <w:rPr>
          <w:rFonts w:ascii="Arial" w:hAnsi="Arial" w:cs="Arial"/>
          <w:sz w:val="24"/>
          <w:szCs w:val="24"/>
        </w:rPr>
        <w:t xml:space="preserve"> Wilayah Daerah-Daerah Tingkat I Bali, Nusa Tenggara Barat </w:t>
      </w:r>
      <w:proofErr w:type="spellStart"/>
      <w:r w:rsidRPr="00E36065">
        <w:rPr>
          <w:rFonts w:ascii="Arial" w:hAnsi="Arial" w:cs="Arial"/>
          <w:sz w:val="24"/>
          <w:szCs w:val="24"/>
        </w:rPr>
        <w:t>dan</w:t>
      </w:r>
      <w:proofErr w:type="spellEnd"/>
      <w:r w:rsidRPr="00E36065">
        <w:rPr>
          <w:rFonts w:ascii="Arial" w:hAnsi="Arial" w:cs="Arial"/>
          <w:sz w:val="24"/>
          <w:szCs w:val="24"/>
        </w:rPr>
        <w:t xml:space="preserve"> Nusa Tenggara </w:t>
      </w:r>
      <w:proofErr w:type="spellStart"/>
      <w:r w:rsidRPr="00E36065">
        <w:rPr>
          <w:rFonts w:ascii="Arial" w:hAnsi="Arial" w:cs="Arial"/>
          <w:sz w:val="24"/>
          <w:szCs w:val="24"/>
        </w:rPr>
        <w:t>Timur</w:t>
      </w:r>
      <w:proofErr w:type="spellEnd"/>
      <w:r w:rsidRPr="00E36065">
        <w:rPr>
          <w:rFonts w:ascii="Arial" w:hAnsi="Arial" w:cs="Arial"/>
          <w:sz w:val="24"/>
          <w:szCs w:val="24"/>
        </w:rPr>
        <w:t xml:space="preserve"> (</w:t>
      </w:r>
      <w:proofErr w:type="spellStart"/>
      <w:r w:rsidRPr="00E36065">
        <w:rPr>
          <w:rFonts w:ascii="Arial" w:hAnsi="Arial" w:cs="Arial"/>
          <w:sz w:val="24"/>
          <w:szCs w:val="24"/>
        </w:rPr>
        <w:t>Lembaran</w:t>
      </w:r>
      <w:proofErr w:type="spellEnd"/>
      <w:r w:rsidRPr="00E36065">
        <w:rPr>
          <w:rFonts w:ascii="Arial" w:hAnsi="Arial" w:cs="Arial"/>
          <w:sz w:val="24"/>
          <w:szCs w:val="24"/>
        </w:rPr>
        <w:t xml:space="preserve"> Negara </w:t>
      </w:r>
      <w:proofErr w:type="spellStart"/>
      <w:r w:rsidRPr="00E36065">
        <w:rPr>
          <w:rFonts w:ascii="Arial" w:hAnsi="Arial" w:cs="Arial"/>
          <w:sz w:val="24"/>
          <w:szCs w:val="24"/>
        </w:rPr>
        <w:t>Republik</w:t>
      </w:r>
      <w:proofErr w:type="spellEnd"/>
      <w:r w:rsidRPr="00E36065">
        <w:rPr>
          <w:rFonts w:ascii="Arial" w:hAnsi="Arial" w:cs="Arial"/>
          <w:sz w:val="24"/>
          <w:szCs w:val="24"/>
        </w:rPr>
        <w:t xml:space="preserve"> Indonesia </w:t>
      </w:r>
      <w:proofErr w:type="spellStart"/>
      <w:r w:rsidRPr="00E36065">
        <w:rPr>
          <w:rFonts w:ascii="Arial" w:hAnsi="Arial" w:cs="Arial"/>
          <w:sz w:val="24"/>
          <w:szCs w:val="24"/>
        </w:rPr>
        <w:t>Tahun</w:t>
      </w:r>
      <w:proofErr w:type="spellEnd"/>
      <w:r w:rsidRPr="00E36065">
        <w:rPr>
          <w:rFonts w:ascii="Arial" w:hAnsi="Arial" w:cs="Arial"/>
          <w:sz w:val="24"/>
          <w:szCs w:val="24"/>
        </w:rPr>
        <w:t xml:space="preserve"> 1958 </w:t>
      </w:r>
      <w:proofErr w:type="spellStart"/>
      <w:r w:rsidRPr="00E36065">
        <w:rPr>
          <w:rFonts w:ascii="Arial" w:hAnsi="Arial" w:cs="Arial"/>
          <w:sz w:val="24"/>
          <w:szCs w:val="24"/>
        </w:rPr>
        <w:t>Nomor</w:t>
      </w:r>
      <w:proofErr w:type="spellEnd"/>
      <w:r w:rsidRPr="00E36065">
        <w:rPr>
          <w:rFonts w:ascii="Arial" w:hAnsi="Arial" w:cs="Arial"/>
          <w:sz w:val="24"/>
          <w:szCs w:val="24"/>
        </w:rPr>
        <w:t xml:space="preserve"> 122,Tambahan </w:t>
      </w:r>
      <w:proofErr w:type="spellStart"/>
      <w:r w:rsidRPr="00E36065">
        <w:rPr>
          <w:rFonts w:ascii="Arial" w:hAnsi="Arial" w:cs="Arial"/>
          <w:sz w:val="24"/>
          <w:szCs w:val="24"/>
        </w:rPr>
        <w:t>Lembaran</w:t>
      </w:r>
      <w:proofErr w:type="spellEnd"/>
      <w:r w:rsidRPr="00E36065">
        <w:rPr>
          <w:rFonts w:ascii="Arial" w:hAnsi="Arial" w:cs="Arial"/>
          <w:sz w:val="24"/>
          <w:szCs w:val="24"/>
        </w:rPr>
        <w:t xml:space="preserve"> Negara </w:t>
      </w:r>
      <w:proofErr w:type="spellStart"/>
      <w:r w:rsidRPr="00E36065">
        <w:rPr>
          <w:rFonts w:ascii="Arial" w:hAnsi="Arial" w:cs="Arial"/>
          <w:sz w:val="24"/>
          <w:szCs w:val="24"/>
        </w:rPr>
        <w:t>Republik</w:t>
      </w:r>
      <w:proofErr w:type="spellEnd"/>
      <w:r w:rsidRPr="00E36065">
        <w:rPr>
          <w:rFonts w:ascii="Arial" w:hAnsi="Arial" w:cs="Arial"/>
          <w:sz w:val="24"/>
          <w:szCs w:val="24"/>
        </w:rPr>
        <w:t xml:space="preserve"> Indonesia </w:t>
      </w:r>
      <w:proofErr w:type="spellStart"/>
      <w:r w:rsidRPr="00E36065">
        <w:rPr>
          <w:rFonts w:ascii="Arial" w:hAnsi="Arial" w:cs="Arial"/>
          <w:sz w:val="24"/>
          <w:szCs w:val="24"/>
        </w:rPr>
        <w:t>Nomor</w:t>
      </w:r>
      <w:proofErr w:type="spellEnd"/>
      <w:r w:rsidRPr="00E36065">
        <w:rPr>
          <w:rFonts w:ascii="Arial" w:hAnsi="Arial" w:cs="Arial"/>
          <w:sz w:val="24"/>
          <w:szCs w:val="24"/>
        </w:rPr>
        <w:t xml:space="preserve"> 1655);</w:t>
      </w:r>
    </w:p>
    <w:p w:rsidR="00497970" w:rsidRPr="0005455C" w:rsidRDefault="00E81C18" w:rsidP="00497970">
      <w:pPr>
        <w:pStyle w:val="BodyTextIndent2"/>
        <w:numPr>
          <w:ilvl w:val="0"/>
          <w:numId w:val="2"/>
        </w:numPr>
        <w:tabs>
          <w:tab w:val="clear" w:pos="2127"/>
          <w:tab w:val="clear" w:pos="2490"/>
          <w:tab w:val="clear" w:pos="2552"/>
          <w:tab w:val="left" w:pos="2268"/>
          <w:tab w:val="left" w:pos="2610"/>
        </w:tabs>
        <w:ind w:left="2610"/>
      </w:pPr>
      <w:proofErr w:type="spellStart"/>
      <w:r w:rsidRPr="00E36065">
        <w:t>Undang</w:t>
      </w:r>
      <w:proofErr w:type="spellEnd"/>
      <w:r w:rsidRPr="00E36065">
        <w:t xml:space="preserve"> </w:t>
      </w:r>
      <w:proofErr w:type="spellStart"/>
      <w:r w:rsidRPr="00E36065">
        <w:t>Undang</w:t>
      </w:r>
      <w:proofErr w:type="spellEnd"/>
      <w:r w:rsidRPr="00E36065">
        <w:t xml:space="preserve"> </w:t>
      </w:r>
      <w:proofErr w:type="spellStart"/>
      <w:r w:rsidRPr="00E36065">
        <w:t>Nomor</w:t>
      </w:r>
      <w:proofErr w:type="spellEnd"/>
      <w:r w:rsidRPr="00E36065">
        <w:t xml:space="preserve"> </w:t>
      </w:r>
      <w:r w:rsidRPr="00E36065">
        <w:rPr>
          <w:lang w:val="id-ID"/>
        </w:rPr>
        <w:t>4 Tahun 1979 tentang Kesejahteraan Anak (Lembaran Negara Republik Indonesia tahun 1979 Nomor 32, Tambahan Lembaran Negara Republik Indonesia Nomor 3114);</w:t>
      </w:r>
    </w:p>
    <w:p w:rsidR="0005455C" w:rsidRDefault="0005455C" w:rsidP="0005455C">
      <w:pPr>
        <w:pStyle w:val="BodyTextIndent2"/>
        <w:tabs>
          <w:tab w:val="clear" w:pos="2127"/>
          <w:tab w:val="clear" w:pos="2552"/>
          <w:tab w:val="left" w:pos="2268"/>
          <w:tab w:val="left" w:pos="2610"/>
        </w:tabs>
        <w:ind w:left="2610" w:firstLine="0"/>
        <w:rPr>
          <w:lang w:val="id-ID"/>
        </w:rPr>
      </w:pPr>
    </w:p>
    <w:p w:rsidR="0005455C" w:rsidRDefault="0005455C" w:rsidP="0005455C">
      <w:pPr>
        <w:pStyle w:val="BodyTextIndent2"/>
        <w:tabs>
          <w:tab w:val="clear" w:pos="2127"/>
          <w:tab w:val="clear" w:pos="2552"/>
          <w:tab w:val="left" w:pos="2268"/>
          <w:tab w:val="left" w:pos="2610"/>
        </w:tabs>
        <w:ind w:left="2610" w:firstLine="0"/>
        <w:rPr>
          <w:lang w:val="id-ID"/>
        </w:rPr>
      </w:pPr>
    </w:p>
    <w:p w:rsidR="0005455C" w:rsidRPr="00E36065" w:rsidRDefault="0005455C" w:rsidP="0005455C">
      <w:pPr>
        <w:pStyle w:val="BodyTextIndent2"/>
        <w:tabs>
          <w:tab w:val="clear" w:pos="2127"/>
          <w:tab w:val="clear" w:pos="2552"/>
          <w:tab w:val="left" w:pos="2268"/>
          <w:tab w:val="left" w:pos="2610"/>
        </w:tabs>
        <w:ind w:left="2610" w:firstLine="0"/>
      </w:pPr>
    </w:p>
    <w:p w:rsidR="00EF495A" w:rsidRPr="00E36065" w:rsidRDefault="00E81C18" w:rsidP="00EF495A">
      <w:pPr>
        <w:pStyle w:val="BodyTextIndent2"/>
        <w:numPr>
          <w:ilvl w:val="0"/>
          <w:numId w:val="2"/>
        </w:numPr>
        <w:tabs>
          <w:tab w:val="clear" w:pos="2127"/>
          <w:tab w:val="clear" w:pos="2490"/>
          <w:tab w:val="clear" w:pos="2552"/>
          <w:tab w:val="left" w:pos="2268"/>
          <w:tab w:val="left" w:pos="2610"/>
        </w:tabs>
        <w:ind w:left="2610"/>
      </w:pPr>
      <w:r w:rsidRPr="00E36065">
        <w:rPr>
          <w:lang w:val="id-ID"/>
        </w:rPr>
        <w:lastRenderedPageBreak/>
        <w:t>Undang-Undang Nomor 23 Tahun 2002 tentang Perlindungan Anak (Lembaran Negara Republik Indonesia Tahun 2002 Nomor 109, Tambahan Lembaran Negara Republik Indonesia Nomor 4235; sebagaimana telah diubah dengan Undang-Undang Nomor 35 Tahun 2014 tentang Perubahan Atas Undang-Undang Nomor 23 Tahun 2002 tentang Perlindungan Anak (Lembaran Negara Republik Indonesia Tahun 2014 Nomor 297, Tambahan Negara Republik Indonesia Nomor 5606);</w:t>
      </w:r>
    </w:p>
    <w:p w:rsidR="00EF495A" w:rsidRPr="00E36065" w:rsidRDefault="00EF495A" w:rsidP="00EF495A">
      <w:pPr>
        <w:pStyle w:val="BodyTextIndent2"/>
        <w:numPr>
          <w:ilvl w:val="0"/>
          <w:numId w:val="2"/>
        </w:numPr>
        <w:tabs>
          <w:tab w:val="clear" w:pos="2127"/>
          <w:tab w:val="clear" w:pos="2490"/>
          <w:tab w:val="clear" w:pos="2552"/>
          <w:tab w:val="left" w:pos="2268"/>
          <w:tab w:val="left" w:pos="2610"/>
        </w:tabs>
        <w:ind w:left="2610"/>
      </w:pPr>
      <w:r w:rsidRPr="00E36065">
        <w:rPr>
          <w:lang w:val="id-ID"/>
        </w:rPr>
        <w:t>Undang-Undang Nomor 23 Tahun 2004 tentang Penghapusan Kekerasan Dalam Rumah Tangga (Lembaran Negara Republik Indonesia Tahun 2004 Nomor 95, Tambahan Lembaran Negara Republik Indonesia Tahun 2004 Nomor 4419);</w:t>
      </w:r>
    </w:p>
    <w:p w:rsidR="00497970" w:rsidRPr="00E36065" w:rsidRDefault="009200FF" w:rsidP="00497970">
      <w:pPr>
        <w:pStyle w:val="BodyTextIndent2"/>
        <w:numPr>
          <w:ilvl w:val="0"/>
          <w:numId w:val="2"/>
        </w:numPr>
        <w:tabs>
          <w:tab w:val="clear" w:pos="2127"/>
          <w:tab w:val="clear" w:pos="2490"/>
          <w:tab w:val="clear" w:pos="2552"/>
          <w:tab w:val="left" w:pos="2268"/>
          <w:tab w:val="left" w:pos="2610"/>
        </w:tabs>
        <w:ind w:left="2610"/>
      </w:pPr>
      <w:proofErr w:type="spellStart"/>
      <w:r w:rsidRPr="00E36065">
        <w:t>Undang-</w:t>
      </w:r>
      <w:r w:rsidR="00497970" w:rsidRPr="00E36065">
        <w:t>Undang</w:t>
      </w:r>
      <w:proofErr w:type="spellEnd"/>
      <w:r w:rsidR="00497970" w:rsidRPr="00E36065">
        <w:t xml:space="preserve"> </w:t>
      </w:r>
      <w:proofErr w:type="spellStart"/>
      <w:r w:rsidR="00497970" w:rsidRPr="00E36065">
        <w:t>Nomor</w:t>
      </w:r>
      <w:proofErr w:type="spellEnd"/>
      <w:r w:rsidR="00497970" w:rsidRPr="00E36065">
        <w:t xml:space="preserve"> 23 </w:t>
      </w:r>
      <w:proofErr w:type="spellStart"/>
      <w:r w:rsidR="00497970" w:rsidRPr="00E36065">
        <w:t>Tahun</w:t>
      </w:r>
      <w:proofErr w:type="spellEnd"/>
      <w:r w:rsidR="00497970" w:rsidRPr="00E36065">
        <w:t xml:space="preserve"> 2014, </w:t>
      </w:r>
      <w:proofErr w:type="spellStart"/>
      <w:r w:rsidR="00497970" w:rsidRPr="00E36065">
        <w:t>tentang</w:t>
      </w:r>
      <w:proofErr w:type="spellEnd"/>
      <w:r w:rsidR="00497970" w:rsidRPr="00E36065">
        <w:t xml:space="preserve"> </w:t>
      </w:r>
      <w:proofErr w:type="spellStart"/>
      <w:r w:rsidR="00497970" w:rsidRPr="00E36065">
        <w:t>Pemerintahan</w:t>
      </w:r>
      <w:proofErr w:type="spellEnd"/>
      <w:r w:rsidR="00497970" w:rsidRPr="00E36065">
        <w:t xml:space="preserve"> Daerah  (</w:t>
      </w:r>
      <w:proofErr w:type="spellStart"/>
      <w:r w:rsidR="00497970" w:rsidRPr="00E36065">
        <w:t>Lembaran</w:t>
      </w:r>
      <w:proofErr w:type="spellEnd"/>
      <w:r w:rsidR="00497970" w:rsidRPr="00E36065">
        <w:t xml:space="preserve"> Negara </w:t>
      </w:r>
      <w:proofErr w:type="spellStart"/>
      <w:r w:rsidR="00497970" w:rsidRPr="00E36065">
        <w:t>Republik</w:t>
      </w:r>
      <w:proofErr w:type="spellEnd"/>
      <w:r w:rsidR="00497970" w:rsidRPr="00E36065">
        <w:t xml:space="preserve"> Indonesia  </w:t>
      </w:r>
      <w:proofErr w:type="spellStart"/>
      <w:r w:rsidR="00497970" w:rsidRPr="00E36065">
        <w:t>Tahun</w:t>
      </w:r>
      <w:proofErr w:type="spellEnd"/>
      <w:r w:rsidR="00497970" w:rsidRPr="00E36065">
        <w:t xml:space="preserve"> 2014 </w:t>
      </w:r>
      <w:proofErr w:type="spellStart"/>
      <w:r w:rsidR="00497970" w:rsidRPr="00E36065">
        <w:t>Nomor</w:t>
      </w:r>
      <w:proofErr w:type="spellEnd"/>
      <w:r w:rsidR="00497970" w:rsidRPr="00E36065">
        <w:t xml:space="preserve"> 244, </w:t>
      </w:r>
      <w:proofErr w:type="spellStart"/>
      <w:r w:rsidR="00497970" w:rsidRPr="00E36065">
        <w:t>Tambahan</w:t>
      </w:r>
      <w:proofErr w:type="spellEnd"/>
      <w:r w:rsidR="00497970" w:rsidRPr="00E36065">
        <w:t xml:space="preserve"> </w:t>
      </w:r>
      <w:proofErr w:type="spellStart"/>
      <w:r w:rsidR="00497970" w:rsidRPr="00E36065">
        <w:t>Lembaran</w:t>
      </w:r>
      <w:proofErr w:type="spellEnd"/>
      <w:r w:rsidR="00497970" w:rsidRPr="00E36065">
        <w:t xml:space="preserve"> Negara </w:t>
      </w:r>
      <w:proofErr w:type="spellStart"/>
      <w:r w:rsidR="00497970" w:rsidRPr="00E36065">
        <w:t>Republik</w:t>
      </w:r>
      <w:proofErr w:type="spellEnd"/>
      <w:r w:rsidR="00497970" w:rsidRPr="00E36065">
        <w:t xml:space="preserve"> Indonesia </w:t>
      </w:r>
      <w:proofErr w:type="spellStart"/>
      <w:r w:rsidR="00497970" w:rsidRPr="00E36065">
        <w:t>Nomor</w:t>
      </w:r>
      <w:proofErr w:type="spellEnd"/>
      <w:r w:rsidR="00497970" w:rsidRPr="00E36065">
        <w:t xml:space="preserve"> 5587), </w:t>
      </w:r>
      <w:proofErr w:type="spellStart"/>
      <w:r w:rsidR="00497970" w:rsidRPr="00E36065">
        <w:t>sebagaimana</w:t>
      </w:r>
      <w:proofErr w:type="spellEnd"/>
      <w:r w:rsidR="00497970" w:rsidRPr="00E36065">
        <w:t xml:space="preserve"> </w:t>
      </w:r>
      <w:proofErr w:type="spellStart"/>
      <w:r w:rsidR="00497970" w:rsidRPr="00E36065">
        <w:t>telah</w:t>
      </w:r>
      <w:proofErr w:type="spellEnd"/>
      <w:r w:rsidR="00497970" w:rsidRPr="00E36065">
        <w:t xml:space="preserve"> </w:t>
      </w:r>
      <w:proofErr w:type="spellStart"/>
      <w:r w:rsidR="00497970" w:rsidRPr="00E36065">
        <w:t>diubah</w:t>
      </w:r>
      <w:proofErr w:type="spellEnd"/>
      <w:r w:rsidR="00497970" w:rsidRPr="00E36065">
        <w:t xml:space="preserve"> </w:t>
      </w:r>
      <w:proofErr w:type="spellStart"/>
      <w:r w:rsidR="00497970" w:rsidRPr="00E36065">
        <w:t>beberapa</w:t>
      </w:r>
      <w:proofErr w:type="spellEnd"/>
      <w:r w:rsidR="00497970" w:rsidRPr="00E36065">
        <w:t xml:space="preserve"> kali, </w:t>
      </w:r>
      <w:proofErr w:type="spellStart"/>
      <w:r w:rsidR="00497970" w:rsidRPr="00E36065">
        <w:t>terakhir</w:t>
      </w:r>
      <w:proofErr w:type="spellEnd"/>
      <w:r w:rsidR="00497970" w:rsidRPr="00E36065">
        <w:t xml:space="preserve"> </w:t>
      </w:r>
      <w:proofErr w:type="spellStart"/>
      <w:r w:rsidR="00497970" w:rsidRPr="00E36065">
        <w:t>dengan</w:t>
      </w:r>
      <w:proofErr w:type="spellEnd"/>
      <w:r w:rsidR="00497970" w:rsidRPr="00E36065">
        <w:t xml:space="preserve"> </w:t>
      </w:r>
      <w:proofErr w:type="spellStart"/>
      <w:r w:rsidR="00497970" w:rsidRPr="00E36065">
        <w:t>Undang-Undang</w:t>
      </w:r>
      <w:proofErr w:type="spellEnd"/>
      <w:r w:rsidR="00497970" w:rsidRPr="00E36065">
        <w:t xml:space="preserve"> </w:t>
      </w:r>
      <w:proofErr w:type="spellStart"/>
      <w:r w:rsidR="00497970" w:rsidRPr="00E36065">
        <w:t>Nomor</w:t>
      </w:r>
      <w:proofErr w:type="spellEnd"/>
      <w:r w:rsidR="00497970" w:rsidRPr="00E36065">
        <w:t xml:space="preserve"> 9 </w:t>
      </w:r>
      <w:proofErr w:type="spellStart"/>
      <w:r w:rsidR="00497970" w:rsidRPr="00E36065">
        <w:t>Tahun</w:t>
      </w:r>
      <w:proofErr w:type="spellEnd"/>
      <w:r w:rsidR="00497970" w:rsidRPr="00E36065">
        <w:t xml:space="preserve"> 2015 </w:t>
      </w:r>
      <w:proofErr w:type="spellStart"/>
      <w:r w:rsidR="00497970" w:rsidRPr="00E36065">
        <w:t>tentang</w:t>
      </w:r>
      <w:proofErr w:type="spellEnd"/>
      <w:r w:rsidR="00497970" w:rsidRPr="00E36065">
        <w:t xml:space="preserve"> </w:t>
      </w:r>
      <w:proofErr w:type="spellStart"/>
      <w:r w:rsidR="00497970" w:rsidRPr="00E36065">
        <w:t>Perubahan</w:t>
      </w:r>
      <w:proofErr w:type="spellEnd"/>
      <w:r w:rsidR="00497970" w:rsidRPr="00E36065">
        <w:t xml:space="preserve"> </w:t>
      </w:r>
      <w:proofErr w:type="spellStart"/>
      <w:r w:rsidR="00497970" w:rsidRPr="00E36065">
        <w:t>Kedua</w:t>
      </w:r>
      <w:proofErr w:type="spellEnd"/>
      <w:r w:rsidR="00497970" w:rsidRPr="00E36065">
        <w:t xml:space="preserve"> </w:t>
      </w:r>
      <w:proofErr w:type="spellStart"/>
      <w:r w:rsidR="00497970" w:rsidRPr="00E36065">
        <w:t>Atas</w:t>
      </w:r>
      <w:proofErr w:type="spellEnd"/>
      <w:r w:rsidR="00497970" w:rsidRPr="00E36065">
        <w:t xml:space="preserve"> </w:t>
      </w:r>
      <w:proofErr w:type="spellStart"/>
      <w:r w:rsidR="00497970" w:rsidRPr="00E36065">
        <w:t>Undang-Undang</w:t>
      </w:r>
      <w:proofErr w:type="spellEnd"/>
      <w:r w:rsidR="00497970" w:rsidRPr="00E36065">
        <w:t xml:space="preserve"> </w:t>
      </w:r>
      <w:proofErr w:type="spellStart"/>
      <w:r w:rsidR="00497970" w:rsidRPr="00E36065">
        <w:t>Nomor</w:t>
      </w:r>
      <w:proofErr w:type="spellEnd"/>
      <w:r w:rsidR="00497970" w:rsidRPr="00E36065">
        <w:t xml:space="preserve"> 23 </w:t>
      </w:r>
      <w:proofErr w:type="spellStart"/>
      <w:r w:rsidR="00497970" w:rsidRPr="00E36065">
        <w:t>Tahun</w:t>
      </w:r>
      <w:proofErr w:type="spellEnd"/>
      <w:r w:rsidR="00497970" w:rsidRPr="00E36065">
        <w:t xml:space="preserve"> 2014 </w:t>
      </w:r>
      <w:proofErr w:type="spellStart"/>
      <w:r w:rsidR="00497970" w:rsidRPr="00E36065">
        <w:t>tentang</w:t>
      </w:r>
      <w:proofErr w:type="spellEnd"/>
      <w:r w:rsidR="00497970" w:rsidRPr="00E36065">
        <w:t xml:space="preserve"> </w:t>
      </w:r>
      <w:proofErr w:type="spellStart"/>
      <w:r w:rsidR="00497970" w:rsidRPr="00E36065">
        <w:t>Pemerintahan</w:t>
      </w:r>
      <w:proofErr w:type="spellEnd"/>
      <w:r w:rsidR="00497970" w:rsidRPr="00E36065">
        <w:t xml:space="preserve"> Daerah (</w:t>
      </w:r>
      <w:proofErr w:type="spellStart"/>
      <w:r w:rsidR="00497970" w:rsidRPr="00E36065">
        <w:t>Lembaran</w:t>
      </w:r>
      <w:proofErr w:type="spellEnd"/>
      <w:r w:rsidR="00497970" w:rsidRPr="00E36065">
        <w:t xml:space="preserve"> Negara </w:t>
      </w:r>
      <w:proofErr w:type="spellStart"/>
      <w:r w:rsidR="00497970" w:rsidRPr="00E36065">
        <w:t>Republik</w:t>
      </w:r>
      <w:proofErr w:type="spellEnd"/>
      <w:r w:rsidR="00497970" w:rsidRPr="00E36065">
        <w:t xml:space="preserve"> Indonesia </w:t>
      </w:r>
      <w:proofErr w:type="spellStart"/>
      <w:r w:rsidR="00497970" w:rsidRPr="00E36065">
        <w:t>Tahun</w:t>
      </w:r>
      <w:proofErr w:type="spellEnd"/>
      <w:r w:rsidR="00497970" w:rsidRPr="00E36065">
        <w:t xml:space="preserve"> 2015 </w:t>
      </w:r>
      <w:proofErr w:type="spellStart"/>
      <w:r w:rsidR="00497970" w:rsidRPr="00E36065">
        <w:t>Nomor</w:t>
      </w:r>
      <w:proofErr w:type="spellEnd"/>
      <w:r w:rsidR="00497970" w:rsidRPr="00E36065">
        <w:t xml:space="preserve"> 58, </w:t>
      </w:r>
      <w:proofErr w:type="spellStart"/>
      <w:r w:rsidR="00497970" w:rsidRPr="00E36065">
        <w:t>Tambahan</w:t>
      </w:r>
      <w:proofErr w:type="spellEnd"/>
      <w:r w:rsidR="00497970" w:rsidRPr="00E36065">
        <w:t xml:space="preserve"> </w:t>
      </w:r>
      <w:proofErr w:type="spellStart"/>
      <w:r w:rsidR="00497970" w:rsidRPr="00E36065">
        <w:t>Lembaran</w:t>
      </w:r>
      <w:proofErr w:type="spellEnd"/>
      <w:r w:rsidR="00497970" w:rsidRPr="00E36065">
        <w:t xml:space="preserve"> Negara </w:t>
      </w:r>
      <w:proofErr w:type="spellStart"/>
      <w:r w:rsidR="00497970" w:rsidRPr="00E36065">
        <w:t>Republik</w:t>
      </w:r>
      <w:proofErr w:type="spellEnd"/>
      <w:r w:rsidR="00497970" w:rsidRPr="00E36065">
        <w:t xml:space="preserve"> Indonesia </w:t>
      </w:r>
      <w:proofErr w:type="spellStart"/>
      <w:r w:rsidR="00497970" w:rsidRPr="00E36065">
        <w:t>Nomor</w:t>
      </w:r>
      <w:proofErr w:type="spellEnd"/>
      <w:r w:rsidR="00497970" w:rsidRPr="00E36065">
        <w:t xml:space="preserve">   5679);</w:t>
      </w:r>
    </w:p>
    <w:p w:rsidR="002D0F40" w:rsidRPr="00E36065" w:rsidRDefault="002D0F40" w:rsidP="00497970">
      <w:pPr>
        <w:pStyle w:val="BodyTextIndent2"/>
        <w:numPr>
          <w:ilvl w:val="0"/>
          <w:numId w:val="2"/>
        </w:numPr>
        <w:tabs>
          <w:tab w:val="clear" w:pos="2127"/>
          <w:tab w:val="clear" w:pos="2490"/>
          <w:tab w:val="clear" w:pos="2552"/>
          <w:tab w:val="left" w:pos="2268"/>
          <w:tab w:val="left" w:pos="2610"/>
        </w:tabs>
        <w:ind w:left="2610"/>
      </w:pPr>
      <w:r w:rsidRPr="00E36065">
        <w:rPr>
          <w:lang w:val="id-ID"/>
        </w:rPr>
        <w:t>Undang-Undang Nomor 21 Tahun 2007 tentang Pemberantasan Tindak Pidana Perdagangan Orang (Lembaran Negara Republik Indonesia Tahun 2007 Nomor 58, Tambahan Lembaran Negara Republik Indonesia Nomor 4720);</w:t>
      </w:r>
    </w:p>
    <w:p w:rsidR="002D0F40" w:rsidRPr="00E36065" w:rsidRDefault="002D0F40" w:rsidP="00497970">
      <w:pPr>
        <w:pStyle w:val="BodyTextIndent2"/>
        <w:numPr>
          <w:ilvl w:val="0"/>
          <w:numId w:val="2"/>
        </w:numPr>
        <w:tabs>
          <w:tab w:val="clear" w:pos="2127"/>
          <w:tab w:val="clear" w:pos="2490"/>
          <w:tab w:val="clear" w:pos="2552"/>
          <w:tab w:val="left" w:pos="2268"/>
          <w:tab w:val="left" w:pos="2610"/>
        </w:tabs>
        <w:ind w:left="2610"/>
      </w:pPr>
      <w:r w:rsidRPr="00E36065">
        <w:rPr>
          <w:lang w:val="id-ID"/>
        </w:rPr>
        <w:t>Undang-Undnag nomor 6 Tahun 2014 tentang Desa (Lembaran Negara Republik Indonesia Tahun 2014 Nomor 7, Tambahan Lembaga Negara Republik Indonesia Nomor 5495;</w:t>
      </w:r>
    </w:p>
    <w:p w:rsidR="002D0F40" w:rsidRPr="0005455C" w:rsidRDefault="002D0F40" w:rsidP="00497970">
      <w:pPr>
        <w:pStyle w:val="BodyTextIndent2"/>
        <w:numPr>
          <w:ilvl w:val="0"/>
          <w:numId w:val="2"/>
        </w:numPr>
        <w:tabs>
          <w:tab w:val="clear" w:pos="2127"/>
          <w:tab w:val="clear" w:pos="2490"/>
          <w:tab w:val="clear" w:pos="2552"/>
          <w:tab w:val="left" w:pos="2268"/>
          <w:tab w:val="left" w:pos="2610"/>
        </w:tabs>
        <w:ind w:left="2610"/>
      </w:pPr>
      <w:r w:rsidRPr="00E36065">
        <w:rPr>
          <w:lang w:val="id-ID"/>
        </w:rPr>
        <w:t>Peraturan Pemerintah Nomor 60 Tahun 2014 tentang Dana Desa yang bersumber dari Anggran Pendapatan dan Belanja Negara (Lembaran Negara Republik Indonesia Tahun 2014 Nomor 168, Tambahan Lembaran Negara Republik Indonesia Nomor 5558), sebagaimana telah diubah dengan Peraturan Pemerintah Nomor 22 Tahun 2015 tentang Perubahan atas Peraturan Pemerintah Nomor 22 Tahun 2015 tentag Perubahan Atas Peraturan Pemerintah Nomor 60 Tahun 2014 tentang Dana Desa yang bersumber dari Anggaran Pendapatan dan Belanja Negara (Lembaran Negara Republik Indonesia Tahun 2015 Nomor 88, Tambahan Lembaran Negara Republik Indonesia Nomor 5694);</w:t>
      </w:r>
    </w:p>
    <w:p w:rsidR="0005455C" w:rsidRDefault="0005455C" w:rsidP="0005455C">
      <w:pPr>
        <w:pStyle w:val="BodyTextIndent2"/>
        <w:tabs>
          <w:tab w:val="clear" w:pos="2127"/>
          <w:tab w:val="clear" w:pos="2552"/>
          <w:tab w:val="left" w:pos="2268"/>
          <w:tab w:val="left" w:pos="2610"/>
        </w:tabs>
        <w:ind w:left="2610" w:firstLine="0"/>
        <w:rPr>
          <w:lang w:val="id-ID"/>
        </w:rPr>
      </w:pPr>
    </w:p>
    <w:p w:rsidR="0005455C" w:rsidRDefault="0005455C" w:rsidP="0005455C">
      <w:pPr>
        <w:pStyle w:val="BodyTextIndent2"/>
        <w:tabs>
          <w:tab w:val="clear" w:pos="2127"/>
          <w:tab w:val="clear" w:pos="2552"/>
          <w:tab w:val="left" w:pos="2268"/>
          <w:tab w:val="left" w:pos="2610"/>
        </w:tabs>
        <w:ind w:left="2610" w:firstLine="0"/>
        <w:rPr>
          <w:lang w:val="id-ID"/>
        </w:rPr>
      </w:pPr>
    </w:p>
    <w:p w:rsidR="0005455C" w:rsidRPr="00E36065" w:rsidRDefault="0005455C" w:rsidP="0005455C">
      <w:pPr>
        <w:pStyle w:val="BodyTextIndent2"/>
        <w:tabs>
          <w:tab w:val="clear" w:pos="2127"/>
          <w:tab w:val="clear" w:pos="2552"/>
          <w:tab w:val="left" w:pos="2268"/>
          <w:tab w:val="left" w:pos="2610"/>
        </w:tabs>
        <w:ind w:left="2610" w:firstLine="0"/>
      </w:pPr>
    </w:p>
    <w:p w:rsidR="002D0F40" w:rsidRPr="00E36065" w:rsidRDefault="002D0F40" w:rsidP="00497970">
      <w:pPr>
        <w:pStyle w:val="BodyTextIndent2"/>
        <w:numPr>
          <w:ilvl w:val="0"/>
          <w:numId w:val="2"/>
        </w:numPr>
        <w:tabs>
          <w:tab w:val="clear" w:pos="2127"/>
          <w:tab w:val="clear" w:pos="2490"/>
          <w:tab w:val="clear" w:pos="2552"/>
          <w:tab w:val="left" w:pos="2268"/>
          <w:tab w:val="left" w:pos="2610"/>
        </w:tabs>
        <w:ind w:left="2610"/>
      </w:pPr>
      <w:r w:rsidRPr="00E36065">
        <w:rPr>
          <w:lang w:val="id-ID"/>
        </w:rPr>
        <w:lastRenderedPageBreak/>
        <w:t>Instruksi Presiden Nomor 5 Tahun 2014 tentang Gerakan Nasional Anti Kejahatan Terhadap Anak;</w:t>
      </w:r>
    </w:p>
    <w:p w:rsidR="002D0F40" w:rsidRPr="00E36065" w:rsidRDefault="002D0F40" w:rsidP="00497970">
      <w:pPr>
        <w:pStyle w:val="BodyTextIndent2"/>
        <w:numPr>
          <w:ilvl w:val="0"/>
          <w:numId w:val="2"/>
        </w:numPr>
        <w:tabs>
          <w:tab w:val="clear" w:pos="2127"/>
          <w:tab w:val="clear" w:pos="2490"/>
          <w:tab w:val="clear" w:pos="2552"/>
          <w:tab w:val="left" w:pos="2268"/>
          <w:tab w:val="left" w:pos="2610"/>
        </w:tabs>
        <w:ind w:left="2610"/>
      </w:pPr>
      <w:r w:rsidRPr="00E36065">
        <w:rPr>
          <w:lang w:val="id-ID"/>
        </w:rPr>
        <w:t>Peraturan Menteri Negara Pemberdayaan Perempuan dan Perlindungan anak Nomor 2 Tahun 2011 tentang Pedoman Penanganan Anak Korban Kekerasan (Berita Negara Republik Indonesia Tahun 2014 Nom</w:t>
      </w:r>
      <w:r w:rsidR="0060651B" w:rsidRPr="00E36065">
        <w:rPr>
          <w:lang w:val="id-ID"/>
        </w:rPr>
        <w:t>or 2091);</w:t>
      </w:r>
    </w:p>
    <w:p w:rsidR="0060651B" w:rsidRPr="00E36065" w:rsidRDefault="0060651B" w:rsidP="00497970">
      <w:pPr>
        <w:pStyle w:val="BodyTextIndent2"/>
        <w:numPr>
          <w:ilvl w:val="0"/>
          <w:numId w:val="2"/>
        </w:numPr>
        <w:tabs>
          <w:tab w:val="clear" w:pos="2127"/>
          <w:tab w:val="clear" w:pos="2490"/>
          <w:tab w:val="clear" w:pos="2552"/>
          <w:tab w:val="left" w:pos="2268"/>
          <w:tab w:val="left" w:pos="2610"/>
        </w:tabs>
        <w:ind w:left="2610"/>
      </w:pPr>
      <w:r w:rsidRPr="00E36065">
        <w:rPr>
          <w:lang w:val="id-ID"/>
        </w:rPr>
        <w:t>Peraturan Menteri Negara Pemberdayaan Perempuan dan Perlindungan Anak Nomor 111 Tahun 2014 tentang Pedoman Teknis Peraturan Desa (Berita Negara Republik Indonesia Tahun 2014 Nomor 2091);</w:t>
      </w:r>
    </w:p>
    <w:p w:rsidR="0060651B" w:rsidRPr="00E36065" w:rsidRDefault="0060651B" w:rsidP="00497970">
      <w:pPr>
        <w:pStyle w:val="BodyTextIndent2"/>
        <w:numPr>
          <w:ilvl w:val="0"/>
          <w:numId w:val="2"/>
        </w:numPr>
        <w:tabs>
          <w:tab w:val="clear" w:pos="2127"/>
          <w:tab w:val="clear" w:pos="2490"/>
          <w:tab w:val="clear" w:pos="2552"/>
          <w:tab w:val="left" w:pos="2268"/>
          <w:tab w:val="left" w:pos="2610"/>
        </w:tabs>
        <w:ind w:left="2610"/>
      </w:pPr>
      <w:r w:rsidRPr="00E36065">
        <w:rPr>
          <w:lang w:val="id-ID"/>
        </w:rPr>
        <w:t>Peraturan Daerah Kabupaten Buleleng Nomor 4 Tahun 2016 tentang Perlindungan Anak;</w:t>
      </w:r>
    </w:p>
    <w:p w:rsidR="0060651B" w:rsidRPr="00E36065" w:rsidRDefault="0060651B" w:rsidP="00497970">
      <w:pPr>
        <w:pStyle w:val="BodyTextIndent2"/>
        <w:numPr>
          <w:ilvl w:val="0"/>
          <w:numId w:val="2"/>
        </w:numPr>
        <w:tabs>
          <w:tab w:val="clear" w:pos="2127"/>
          <w:tab w:val="clear" w:pos="2490"/>
          <w:tab w:val="clear" w:pos="2552"/>
          <w:tab w:val="left" w:pos="2268"/>
          <w:tab w:val="left" w:pos="2610"/>
        </w:tabs>
        <w:ind w:left="2610"/>
      </w:pPr>
      <w:r w:rsidRPr="00E36065">
        <w:rPr>
          <w:lang w:val="id-ID"/>
        </w:rPr>
        <w:t>Peraturan Daerah Provinsi Bali Nomor 6 Tahun 2014 tentang Perlindungan Anak;</w:t>
      </w:r>
    </w:p>
    <w:p w:rsidR="0060651B" w:rsidRPr="00E36065" w:rsidRDefault="0060651B" w:rsidP="00497970">
      <w:pPr>
        <w:pStyle w:val="BodyTextIndent2"/>
        <w:numPr>
          <w:ilvl w:val="0"/>
          <w:numId w:val="2"/>
        </w:numPr>
        <w:tabs>
          <w:tab w:val="clear" w:pos="2127"/>
          <w:tab w:val="clear" w:pos="2490"/>
          <w:tab w:val="clear" w:pos="2552"/>
          <w:tab w:val="left" w:pos="2268"/>
          <w:tab w:val="left" w:pos="2610"/>
        </w:tabs>
        <w:ind w:left="2610"/>
      </w:pPr>
      <w:r w:rsidRPr="00E36065">
        <w:rPr>
          <w:lang w:val="id-ID"/>
        </w:rPr>
        <w:t>Peraturan Daerah Kabupaten Buleleng Nomor 4 Tahun 2016 tentang Perlindungan Anak (Lembaran Daerah Kabupaten Buleleng Tahun 2016 Nomor 4, Tambahan Lembaran Daerah Kabupaten Buleleng.</w:t>
      </w:r>
    </w:p>
    <w:p w:rsidR="009200FF" w:rsidRPr="00E36065" w:rsidRDefault="009200FF" w:rsidP="009200FF">
      <w:pPr>
        <w:rPr>
          <w:rFonts w:ascii="Arial" w:hAnsi="Arial" w:cs="Arial"/>
          <w:sz w:val="24"/>
          <w:szCs w:val="24"/>
          <w:lang w:val="id-ID"/>
        </w:rPr>
      </w:pPr>
    </w:p>
    <w:p w:rsidR="00BC6A25" w:rsidRPr="00E36065" w:rsidRDefault="00BC6A25" w:rsidP="00BC6A25">
      <w:pPr>
        <w:pStyle w:val="Heading6"/>
        <w:rPr>
          <w:szCs w:val="24"/>
        </w:rPr>
      </w:pPr>
      <w:r w:rsidRPr="00E36065">
        <w:rPr>
          <w:szCs w:val="24"/>
        </w:rPr>
        <w:t>M  E  M  U  T  U  S  K  A  N  :</w:t>
      </w:r>
    </w:p>
    <w:p w:rsidR="0085721A" w:rsidRPr="00E36065" w:rsidRDefault="0085721A" w:rsidP="0085721A">
      <w:pPr>
        <w:rPr>
          <w:rFonts w:ascii="Arial" w:hAnsi="Arial" w:cs="Arial"/>
          <w:sz w:val="24"/>
          <w:szCs w:val="24"/>
        </w:rPr>
      </w:pPr>
    </w:p>
    <w:p w:rsidR="00BC6A25" w:rsidRPr="00E36065" w:rsidRDefault="00BC6A25" w:rsidP="00BC6A25">
      <w:pPr>
        <w:tabs>
          <w:tab w:val="left" w:pos="1985"/>
        </w:tabs>
        <w:spacing w:line="360" w:lineRule="auto"/>
        <w:rPr>
          <w:rFonts w:ascii="Arial" w:hAnsi="Arial" w:cs="Arial"/>
          <w:sz w:val="24"/>
          <w:szCs w:val="24"/>
        </w:rPr>
      </w:pPr>
      <w:proofErr w:type="spellStart"/>
      <w:r w:rsidRPr="00E36065">
        <w:rPr>
          <w:rFonts w:ascii="Arial" w:hAnsi="Arial" w:cs="Arial"/>
          <w:sz w:val="24"/>
          <w:szCs w:val="24"/>
        </w:rPr>
        <w:t>Menetapkan</w:t>
      </w:r>
      <w:proofErr w:type="spellEnd"/>
      <w:r w:rsidRPr="00E36065">
        <w:rPr>
          <w:rFonts w:ascii="Arial" w:hAnsi="Arial" w:cs="Arial"/>
          <w:sz w:val="24"/>
          <w:szCs w:val="24"/>
        </w:rPr>
        <w:tab/>
        <w:t>:</w:t>
      </w:r>
    </w:p>
    <w:p w:rsidR="00BC6A25" w:rsidRPr="00E36065" w:rsidRDefault="00BC6A25" w:rsidP="00BC6A25">
      <w:pPr>
        <w:tabs>
          <w:tab w:val="left" w:pos="1985"/>
          <w:tab w:val="left" w:pos="2410"/>
        </w:tabs>
        <w:spacing w:line="360" w:lineRule="auto"/>
        <w:ind w:left="2410" w:hanging="2410"/>
        <w:jc w:val="both"/>
        <w:rPr>
          <w:rFonts w:ascii="Arial" w:hAnsi="Arial" w:cs="Arial"/>
          <w:sz w:val="24"/>
          <w:szCs w:val="24"/>
          <w:lang w:val="id-ID"/>
        </w:rPr>
      </w:pPr>
      <w:r w:rsidRPr="00E36065">
        <w:rPr>
          <w:rFonts w:ascii="Arial" w:hAnsi="Arial" w:cs="Arial"/>
          <w:sz w:val="24"/>
          <w:szCs w:val="24"/>
        </w:rPr>
        <w:t>KESATU</w:t>
      </w:r>
      <w:r w:rsidRPr="00E36065">
        <w:rPr>
          <w:rFonts w:ascii="Arial" w:hAnsi="Arial" w:cs="Arial"/>
          <w:sz w:val="24"/>
          <w:szCs w:val="24"/>
        </w:rPr>
        <w:tab/>
        <w:t>:</w:t>
      </w:r>
      <w:r w:rsidRPr="00E36065">
        <w:rPr>
          <w:rFonts w:ascii="Arial" w:hAnsi="Arial" w:cs="Arial"/>
          <w:sz w:val="24"/>
          <w:szCs w:val="24"/>
        </w:rPr>
        <w:tab/>
      </w:r>
      <w:r w:rsidR="0060651B" w:rsidRPr="00E36065">
        <w:rPr>
          <w:rFonts w:ascii="Arial" w:hAnsi="Arial" w:cs="Arial"/>
          <w:sz w:val="24"/>
          <w:szCs w:val="24"/>
          <w:lang w:val="id-ID"/>
        </w:rPr>
        <w:t>Membentuk Tim Perlindungan Anak Terpadu Berbasi</w:t>
      </w:r>
      <w:r w:rsidR="00AD300A">
        <w:rPr>
          <w:rFonts w:ascii="Arial" w:hAnsi="Arial" w:cs="Arial"/>
          <w:sz w:val="24"/>
          <w:szCs w:val="24"/>
          <w:lang w:val="id-ID"/>
        </w:rPr>
        <w:t>s Masyarakat Masyarakat di Desa</w:t>
      </w:r>
      <w:r w:rsidR="00AD300A">
        <w:rPr>
          <w:rFonts w:ascii="Arial" w:hAnsi="Arial" w:cs="Arial"/>
          <w:sz w:val="24"/>
          <w:szCs w:val="24"/>
        </w:rPr>
        <w:t xml:space="preserve"> </w:t>
      </w:r>
      <w:proofErr w:type="spellStart"/>
      <w:r w:rsidR="00AD300A">
        <w:rPr>
          <w:rFonts w:ascii="Arial" w:hAnsi="Arial" w:cs="Arial"/>
          <w:sz w:val="24"/>
          <w:szCs w:val="24"/>
        </w:rPr>
        <w:t>Umeanyar</w:t>
      </w:r>
      <w:proofErr w:type="spellEnd"/>
      <w:r w:rsidR="0060651B" w:rsidRPr="00E36065">
        <w:rPr>
          <w:rFonts w:ascii="Arial" w:hAnsi="Arial" w:cs="Arial"/>
          <w:sz w:val="24"/>
          <w:szCs w:val="24"/>
          <w:lang w:val="id-ID"/>
        </w:rPr>
        <w:t xml:space="preserve"> Tahun </w:t>
      </w:r>
      <w:r w:rsidR="00C03B43">
        <w:rPr>
          <w:rFonts w:ascii="Arial" w:hAnsi="Arial" w:cs="Arial"/>
          <w:sz w:val="24"/>
          <w:szCs w:val="24"/>
          <w:lang w:val="id-ID"/>
        </w:rPr>
        <w:t>2019</w:t>
      </w:r>
      <w:r w:rsidR="0060651B" w:rsidRPr="00E36065">
        <w:rPr>
          <w:rFonts w:ascii="Arial" w:hAnsi="Arial" w:cs="Arial"/>
          <w:sz w:val="24"/>
          <w:szCs w:val="24"/>
          <w:lang w:val="id-ID"/>
        </w:rPr>
        <w:t xml:space="preserve"> dengan susunan keanggotaan sebagaimana tercantum dalam lampiran Keputusan ini;</w:t>
      </w:r>
    </w:p>
    <w:p w:rsidR="00BC6A25" w:rsidRPr="00E36065" w:rsidRDefault="001F26A3" w:rsidP="001F26A3">
      <w:pPr>
        <w:tabs>
          <w:tab w:val="left" w:pos="1985"/>
          <w:tab w:val="left" w:pos="2410"/>
        </w:tabs>
        <w:spacing w:line="360" w:lineRule="auto"/>
        <w:ind w:left="2410" w:hanging="2410"/>
        <w:jc w:val="both"/>
        <w:rPr>
          <w:rFonts w:ascii="Arial" w:hAnsi="Arial" w:cs="Arial"/>
          <w:sz w:val="24"/>
          <w:szCs w:val="24"/>
          <w:lang w:val="id-ID"/>
        </w:rPr>
      </w:pPr>
      <w:r w:rsidRPr="00E36065">
        <w:rPr>
          <w:rFonts w:ascii="Arial" w:hAnsi="Arial" w:cs="Arial"/>
          <w:sz w:val="24"/>
          <w:szCs w:val="24"/>
        </w:rPr>
        <w:t>KEDUA</w:t>
      </w:r>
      <w:r w:rsidRPr="00E36065">
        <w:rPr>
          <w:rFonts w:ascii="Arial" w:hAnsi="Arial" w:cs="Arial"/>
          <w:sz w:val="24"/>
          <w:szCs w:val="24"/>
        </w:rPr>
        <w:tab/>
        <w:t>:</w:t>
      </w:r>
      <w:r w:rsidRPr="00E36065">
        <w:rPr>
          <w:rFonts w:ascii="Arial" w:hAnsi="Arial" w:cs="Arial"/>
          <w:sz w:val="24"/>
          <w:szCs w:val="24"/>
        </w:rPr>
        <w:tab/>
      </w:r>
      <w:r w:rsidR="00211483" w:rsidRPr="00E36065">
        <w:rPr>
          <w:rFonts w:ascii="Arial" w:hAnsi="Arial" w:cs="Arial"/>
          <w:sz w:val="24"/>
          <w:szCs w:val="24"/>
          <w:lang w:val="id-ID"/>
        </w:rPr>
        <w:t xml:space="preserve">Tim Perlindungan Anak Terpadu Berbasis Masyarakat sebagaimana dimaksud pada diktum Kesatu mempunyai tugas sebagai </w:t>
      </w:r>
      <w:proofErr w:type="gramStart"/>
      <w:r w:rsidR="00211483" w:rsidRPr="00E36065">
        <w:rPr>
          <w:rFonts w:ascii="Arial" w:hAnsi="Arial" w:cs="Arial"/>
          <w:sz w:val="24"/>
          <w:szCs w:val="24"/>
          <w:lang w:val="id-ID"/>
        </w:rPr>
        <w:t>berikut :</w:t>
      </w:r>
      <w:proofErr w:type="gramEnd"/>
    </w:p>
    <w:p w:rsidR="004C2293" w:rsidRPr="00E36065" w:rsidRDefault="00211483" w:rsidP="00C36DA7">
      <w:pPr>
        <w:pStyle w:val="ListParagraph"/>
        <w:numPr>
          <w:ilvl w:val="0"/>
          <w:numId w:val="8"/>
        </w:numPr>
        <w:tabs>
          <w:tab w:val="left" w:pos="1985"/>
          <w:tab w:val="left" w:pos="2430"/>
          <w:tab w:val="left" w:pos="3240"/>
        </w:tabs>
        <w:spacing w:line="360" w:lineRule="auto"/>
        <w:ind w:left="3240"/>
        <w:jc w:val="both"/>
        <w:rPr>
          <w:rFonts w:ascii="Arial" w:hAnsi="Arial" w:cs="Arial"/>
          <w:sz w:val="24"/>
          <w:szCs w:val="24"/>
        </w:rPr>
      </w:pPr>
      <w:r w:rsidRPr="00E36065">
        <w:rPr>
          <w:rFonts w:ascii="Arial" w:hAnsi="Arial" w:cs="Arial"/>
          <w:sz w:val="24"/>
          <w:szCs w:val="24"/>
          <w:lang w:val="id-ID"/>
        </w:rPr>
        <w:t>Merencanakan</w:t>
      </w:r>
      <w:r w:rsidR="009200FF" w:rsidRPr="00E36065">
        <w:rPr>
          <w:rFonts w:ascii="Arial" w:hAnsi="Arial" w:cs="Arial"/>
          <w:sz w:val="24"/>
          <w:szCs w:val="24"/>
          <w:lang w:val="id-ID"/>
        </w:rPr>
        <w:t xml:space="preserve"> </w:t>
      </w:r>
      <w:r w:rsidRPr="00E36065">
        <w:rPr>
          <w:rFonts w:ascii="Arial" w:hAnsi="Arial" w:cs="Arial"/>
          <w:sz w:val="24"/>
          <w:szCs w:val="24"/>
          <w:lang w:val="id-ID"/>
        </w:rPr>
        <w:t>program kerja;</w:t>
      </w:r>
    </w:p>
    <w:p w:rsidR="00211483" w:rsidRPr="00E36065" w:rsidRDefault="00211483" w:rsidP="00C36DA7">
      <w:pPr>
        <w:pStyle w:val="ListParagraph"/>
        <w:numPr>
          <w:ilvl w:val="0"/>
          <w:numId w:val="8"/>
        </w:numPr>
        <w:tabs>
          <w:tab w:val="left" w:pos="1985"/>
          <w:tab w:val="left" w:pos="2430"/>
          <w:tab w:val="left" w:pos="3240"/>
        </w:tabs>
        <w:spacing w:line="360" w:lineRule="auto"/>
        <w:ind w:left="3240"/>
        <w:jc w:val="both"/>
        <w:rPr>
          <w:rFonts w:ascii="Arial" w:hAnsi="Arial" w:cs="Arial"/>
          <w:sz w:val="24"/>
          <w:szCs w:val="24"/>
        </w:rPr>
      </w:pPr>
      <w:r w:rsidRPr="00E36065">
        <w:rPr>
          <w:rFonts w:ascii="Arial" w:hAnsi="Arial" w:cs="Arial"/>
          <w:sz w:val="24"/>
          <w:szCs w:val="24"/>
          <w:lang w:val="id-ID"/>
        </w:rPr>
        <w:t>Mengkoordinasikan kegiatan dengan tokoh-tokoh masyarakat lainnya yang terkait dengan pencegahan dan pelayanan korban kekerasan terhadap anak;</w:t>
      </w:r>
    </w:p>
    <w:p w:rsidR="00211483" w:rsidRPr="00E36065" w:rsidRDefault="00211483" w:rsidP="00C36DA7">
      <w:pPr>
        <w:pStyle w:val="ListParagraph"/>
        <w:numPr>
          <w:ilvl w:val="0"/>
          <w:numId w:val="8"/>
        </w:numPr>
        <w:tabs>
          <w:tab w:val="left" w:pos="1985"/>
          <w:tab w:val="left" w:pos="2430"/>
          <w:tab w:val="left" w:pos="3240"/>
        </w:tabs>
        <w:spacing w:line="360" w:lineRule="auto"/>
        <w:ind w:left="3240"/>
        <w:jc w:val="both"/>
        <w:rPr>
          <w:rFonts w:ascii="Arial" w:hAnsi="Arial" w:cs="Arial"/>
          <w:sz w:val="24"/>
          <w:szCs w:val="24"/>
        </w:rPr>
      </w:pPr>
      <w:r w:rsidRPr="00E36065">
        <w:rPr>
          <w:rFonts w:ascii="Arial" w:hAnsi="Arial" w:cs="Arial"/>
          <w:sz w:val="24"/>
          <w:szCs w:val="24"/>
          <w:lang w:val="id-ID"/>
        </w:rPr>
        <w:t>Melaksanakan rapat-rapat membahas kegiatan tentang perlindungan anak;</w:t>
      </w:r>
    </w:p>
    <w:p w:rsidR="00211483" w:rsidRPr="00E36065" w:rsidRDefault="00211483" w:rsidP="00211483">
      <w:pPr>
        <w:pStyle w:val="ListParagraph"/>
        <w:numPr>
          <w:ilvl w:val="0"/>
          <w:numId w:val="8"/>
        </w:numPr>
        <w:tabs>
          <w:tab w:val="left" w:pos="1985"/>
          <w:tab w:val="left" w:pos="2430"/>
          <w:tab w:val="left" w:pos="3240"/>
        </w:tabs>
        <w:spacing w:line="360" w:lineRule="auto"/>
        <w:ind w:left="3240"/>
        <w:jc w:val="both"/>
        <w:rPr>
          <w:rFonts w:ascii="Arial" w:hAnsi="Arial" w:cs="Arial"/>
          <w:sz w:val="24"/>
          <w:szCs w:val="24"/>
        </w:rPr>
      </w:pPr>
      <w:r w:rsidRPr="00E36065">
        <w:rPr>
          <w:rFonts w:ascii="Arial" w:hAnsi="Arial" w:cs="Arial"/>
          <w:sz w:val="24"/>
          <w:szCs w:val="24"/>
          <w:lang w:val="id-ID"/>
        </w:rPr>
        <w:t>Memberikan informasi, sosialisasi, pembinaan dan pendidikan tentang norma sosial dan praktek budaya yang meneria, membenarkan atau mengabaikan keberaadaan;</w:t>
      </w:r>
    </w:p>
    <w:p w:rsidR="00211483" w:rsidRPr="00E36065" w:rsidRDefault="00211483" w:rsidP="00211483">
      <w:pPr>
        <w:pStyle w:val="ListParagraph"/>
        <w:numPr>
          <w:ilvl w:val="0"/>
          <w:numId w:val="8"/>
        </w:numPr>
        <w:tabs>
          <w:tab w:val="left" w:pos="1985"/>
          <w:tab w:val="left" w:pos="2430"/>
          <w:tab w:val="left" w:pos="3240"/>
        </w:tabs>
        <w:spacing w:line="360" w:lineRule="auto"/>
        <w:ind w:left="3240"/>
        <w:jc w:val="both"/>
        <w:rPr>
          <w:rFonts w:ascii="Arial" w:hAnsi="Arial" w:cs="Arial"/>
          <w:sz w:val="24"/>
          <w:szCs w:val="24"/>
        </w:rPr>
      </w:pPr>
      <w:r w:rsidRPr="00E36065">
        <w:rPr>
          <w:rFonts w:ascii="Arial" w:hAnsi="Arial" w:cs="Arial"/>
          <w:sz w:val="24"/>
          <w:szCs w:val="24"/>
          <w:lang w:val="id-ID"/>
        </w:rPr>
        <w:t>Membangun system pada tingkat komunitas dan keluarga untuk pengasuhan yang mendukung relasi yang aman untuk mencegah kekerasan;</w:t>
      </w:r>
    </w:p>
    <w:p w:rsidR="00211483" w:rsidRPr="00E36065" w:rsidRDefault="00211483" w:rsidP="00211483">
      <w:pPr>
        <w:pStyle w:val="ListParagraph"/>
        <w:numPr>
          <w:ilvl w:val="0"/>
          <w:numId w:val="8"/>
        </w:numPr>
        <w:tabs>
          <w:tab w:val="left" w:pos="1985"/>
          <w:tab w:val="left" w:pos="2430"/>
          <w:tab w:val="left" w:pos="3240"/>
        </w:tabs>
        <w:spacing w:line="360" w:lineRule="auto"/>
        <w:ind w:left="3240"/>
        <w:jc w:val="both"/>
        <w:rPr>
          <w:rFonts w:ascii="Arial" w:hAnsi="Arial" w:cs="Arial"/>
          <w:sz w:val="24"/>
          <w:szCs w:val="24"/>
        </w:rPr>
      </w:pPr>
      <w:r w:rsidRPr="00E36065">
        <w:rPr>
          <w:rFonts w:ascii="Arial" w:hAnsi="Arial" w:cs="Arial"/>
          <w:sz w:val="24"/>
          <w:szCs w:val="24"/>
          <w:lang w:val="id-ID"/>
        </w:rPr>
        <w:lastRenderedPageBreak/>
        <w:t>Melakukan mediasi, mendampingi korban dan melayani hak-hak korban kekerasan terhadap anak dengan melakukan langkah :</w:t>
      </w:r>
    </w:p>
    <w:p w:rsidR="00211483" w:rsidRPr="00E36065" w:rsidRDefault="00211483" w:rsidP="00211483">
      <w:pPr>
        <w:pStyle w:val="ListParagraph"/>
        <w:numPr>
          <w:ilvl w:val="1"/>
          <w:numId w:val="8"/>
        </w:numPr>
        <w:tabs>
          <w:tab w:val="left" w:pos="1985"/>
          <w:tab w:val="left" w:pos="2430"/>
          <w:tab w:val="left" w:pos="3240"/>
        </w:tabs>
        <w:spacing w:line="360" w:lineRule="auto"/>
        <w:jc w:val="both"/>
        <w:rPr>
          <w:rFonts w:ascii="Arial" w:hAnsi="Arial" w:cs="Arial"/>
          <w:sz w:val="24"/>
          <w:szCs w:val="24"/>
        </w:rPr>
      </w:pPr>
      <w:r w:rsidRPr="00E36065">
        <w:rPr>
          <w:rFonts w:ascii="Arial" w:hAnsi="Arial" w:cs="Arial"/>
          <w:sz w:val="24"/>
          <w:szCs w:val="24"/>
          <w:lang w:val="id-ID"/>
        </w:rPr>
        <w:t>Mengidentifikasi, menolong dan melindungi anak-anak</w:t>
      </w:r>
      <w:r w:rsidR="003A7648" w:rsidRPr="00E36065">
        <w:rPr>
          <w:rFonts w:ascii="Arial" w:hAnsi="Arial" w:cs="Arial"/>
          <w:sz w:val="24"/>
          <w:szCs w:val="24"/>
          <w:lang w:val="id-ID"/>
        </w:rPr>
        <w:t xml:space="preserve"> yang menjadi korban kekerasan termasuk akses terhadap keadilan bagi korban dan pelaku anak;</w:t>
      </w:r>
    </w:p>
    <w:p w:rsidR="003A7648" w:rsidRPr="00E36065" w:rsidRDefault="003A7648" w:rsidP="00211483">
      <w:pPr>
        <w:pStyle w:val="ListParagraph"/>
        <w:numPr>
          <w:ilvl w:val="1"/>
          <w:numId w:val="8"/>
        </w:numPr>
        <w:tabs>
          <w:tab w:val="left" w:pos="1985"/>
          <w:tab w:val="left" w:pos="2430"/>
          <w:tab w:val="left" w:pos="3240"/>
        </w:tabs>
        <w:spacing w:line="360" w:lineRule="auto"/>
        <w:jc w:val="both"/>
        <w:rPr>
          <w:rFonts w:ascii="Arial" w:hAnsi="Arial" w:cs="Arial"/>
          <w:sz w:val="24"/>
          <w:szCs w:val="24"/>
        </w:rPr>
      </w:pPr>
      <w:r w:rsidRPr="00E36065">
        <w:rPr>
          <w:rFonts w:ascii="Arial" w:hAnsi="Arial" w:cs="Arial"/>
          <w:sz w:val="24"/>
          <w:szCs w:val="24"/>
          <w:lang w:val="id-ID"/>
        </w:rPr>
        <w:t>Membawa anak korban kekerasan ke pusat rujukan atau unit layanan atau P2TP2A di wilayahnya;</w:t>
      </w:r>
    </w:p>
    <w:p w:rsidR="003A7648" w:rsidRPr="00E36065" w:rsidRDefault="003A7648" w:rsidP="00211483">
      <w:pPr>
        <w:pStyle w:val="ListParagraph"/>
        <w:numPr>
          <w:ilvl w:val="1"/>
          <w:numId w:val="8"/>
        </w:numPr>
        <w:tabs>
          <w:tab w:val="left" w:pos="1985"/>
          <w:tab w:val="left" w:pos="2430"/>
          <w:tab w:val="left" w:pos="3240"/>
        </w:tabs>
        <w:spacing w:line="360" w:lineRule="auto"/>
        <w:jc w:val="both"/>
        <w:rPr>
          <w:rFonts w:ascii="Arial" w:hAnsi="Arial" w:cs="Arial"/>
          <w:sz w:val="24"/>
          <w:szCs w:val="24"/>
        </w:rPr>
      </w:pPr>
      <w:r w:rsidRPr="00E36065">
        <w:rPr>
          <w:rFonts w:ascii="Arial" w:hAnsi="Arial" w:cs="Arial"/>
          <w:sz w:val="24"/>
          <w:szCs w:val="24"/>
          <w:lang w:val="id-ID"/>
        </w:rPr>
        <w:t>Melakukan jejaring (termasuk advokasi) dengan layanan pendukung yang terjangkau dan berkualitas untuk korban, pelaku dan anak dala</w:t>
      </w:r>
      <w:r w:rsidR="009200FF" w:rsidRPr="00E36065">
        <w:rPr>
          <w:rFonts w:ascii="Arial" w:hAnsi="Arial" w:cs="Arial"/>
          <w:sz w:val="24"/>
          <w:szCs w:val="24"/>
          <w:lang w:val="id-ID"/>
        </w:rPr>
        <w:t>m resiko;</w:t>
      </w:r>
    </w:p>
    <w:p w:rsidR="003A7648" w:rsidRPr="00E36065" w:rsidRDefault="003A7648" w:rsidP="003A7648">
      <w:pPr>
        <w:pStyle w:val="ListParagraph"/>
        <w:numPr>
          <w:ilvl w:val="0"/>
          <w:numId w:val="8"/>
        </w:numPr>
        <w:tabs>
          <w:tab w:val="left" w:pos="1985"/>
          <w:tab w:val="left" w:pos="2127"/>
          <w:tab w:val="left" w:pos="2430"/>
          <w:tab w:val="left" w:pos="3240"/>
        </w:tabs>
        <w:spacing w:line="360" w:lineRule="auto"/>
        <w:ind w:firstLine="0"/>
        <w:jc w:val="both"/>
        <w:rPr>
          <w:rFonts w:ascii="Arial" w:hAnsi="Arial" w:cs="Arial"/>
          <w:sz w:val="24"/>
          <w:szCs w:val="24"/>
          <w:lang w:val="id-ID"/>
        </w:rPr>
      </w:pPr>
      <w:r w:rsidRPr="00E36065">
        <w:rPr>
          <w:rFonts w:ascii="Arial" w:hAnsi="Arial" w:cs="Arial"/>
          <w:sz w:val="24"/>
          <w:szCs w:val="24"/>
          <w:lang w:val="id-ID"/>
        </w:rPr>
        <w:t>Membuat</w:t>
      </w:r>
      <w:r w:rsidR="009200FF" w:rsidRPr="00E36065">
        <w:rPr>
          <w:rFonts w:ascii="Arial" w:hAnsi="Arial" w:cs="Arial"/>
          <w:sz w:val="24"/>
          <w:szCs w:val="24"/>
          <w:lang w:val="id-ID"/>
        </w:rPr>
        <w:t xml:space="preserve"> pencatatan dan pelaporan.</w:t>
      </w:r>
    </w:p>
    <w:p w:rsidR="00CE7118" w:rsidRDefault="00BC6A25" w:rsidP="00E02EF1">
      <w:pPr>
        <w:pStyle w:val="BodyText2"/>
        <w:tabs>
          <w:tab w:val="clear" w:pos="2160"/>
          <w:tab w:val="clear" w:pos="2340"/>
          <w:tab w:val="left" w:pos="1980"/>
          <w:tab w:val="left" w:pos="2070"/>
          <w:tab w:val="left" w:pos="2430"/>
        </w:tabs>
        <w:spacing w:before="120"/>
        <w:ind w:left="2434" w:hanging="2434"/>
        <w:rPr>
          <w:lang w:val="id-ID"/>
        </w:rPr>
      </w:pPr>
      <w:r w:rsidRPr="00E36065">
        <w:t>KE</w:t>
      </w:r>
      <w:r w:rsidR="00273EFE" w:rsidRPr="00E36065">
        <w:t>TIGA</w:t>
      </w:r>
      <w:r w:rsidRPr="00E36065">
        <w:tab/>
        <w:t>:</w:t>
      </w:r>
      <w:r w:rsidRPr="00E36065">
        <w:tab/>
      </w:r>
      <w:r w:rsidR="00CE7118" w:rsidRPr="00E36065">
        <w:tab/>
      </w:r>
      <w:r w:rsidR="003A7648" w:rsidRPr="00E36065">
        <w:rPr>
          <w:lang w:val="id-ID"/>
        </w:rPr>
        <w:t>Keputusan ini mulai berlaku pada tanggal</w:t>
      </w:r>
    </w:p>
    <w:p w:rsidR="00C03B43" w:rsidRPr="00E36065" w:rsidRDefault="00C03B43" w:rsidP="00E02EF1">
      <w:pPr>
        <w:pStyle w:val="BodyText2"/>
        <w:tabs>
          <w:tab w:val="clear" w:pos="2160"/>
          <w:tab w:val="clear" w:pos="2340"/>
          <w:tab w:val="left" w:pos="1980"/>
          <w:tab w:val="left" w:pos="2070"/>
          <w:tab w:val="left" w:pos="2430"/>
        </w:tabs>
        <w:spacing w:before="120"/>
        <w:ind w:left="2434" w:hanging="2434"/>
        <w:rPr>
          <w:lang w:val="id-ID"/>
        </w:rPr>
      </w:pPr>
    </w:p>
    <w:p w:rsidR="00BC6A25" w:rsidRPr="00AD300A" w:rsidRDefault="00BC6A25" w:rsidP="003A7648">
      <w:pPr>
        <w:tabs>
          <w:tab w:val="left" w:pos="1985"/>
          <w:tab w:val="left" w:pos="2835"/>
        </w:tabs>
        <w:ind w:left="2410" w:hanging="2410"/>
        <w:jc w:val="both"/>
        <w:rPr>
          <w:rFonts w:ascii="Arial" w:hAnsi="Arial" w:cs="Arial"/>
          <w:sz w:val="24"/>
          <w:szCs w:val="24"/>
        </w:rPr>
      </w:pP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009200FF" w:rsidRPr="00E36065">
        <w:rPr>
          <w:rFonts w:ascii="Arial" w:hAnsi="Arial" w:cs="Arial"/>
          <w:sz w:val="24"/>
          <w:szCs w:val="24"/>
          <w:lang w:val="id-ID"/>
        </w:rPr>
        <w:t xml:space="preserve"> </w:t>
      </w:r>
      <w:proofErr w:type="spellStart"/>
      <w:r w:rsidRPr="00E36065">
        <w:rPr>
          <w:rFonts w:ascii="Arial" w:hAnsi="Arial" w:cs="Arial"/>
          <w:sz w:val="24"/>
          <w:szCs w:val="24"/>
        </w:rPr>
        <w:t>Ditetapkan</w:t>
      </w:r>
      <w:proofErr w:type="spellEnd"/>
      <w:r w:rsidRPr="00E36065">
        <w:rPr>
          <w:rFonts w:ascii="Arial" w:hAnsi="Arial" w:cs="Arial"/>
          <w:sz w:val="24"/>
          <w:szCs w:val="24"/>
        </w:rPr>
        <w:t xml:space="preserve"> di </w:t>
      </w:r>
      <w:proofErr w:type="spellStart"/>
      <w:r w:rsidR="00AD300A">
        <w:rPr>
          <w:rFonts w:ascii="Arial" w:hAnsi="Arial" w:cs="Arial"/>
          <w:sz w:val="24"/>
          <w:szCs w:val="24"/>
        </w:rPr>
        <w:t>Umenyar</w:t>
      </w:r>
      <w:proofErr w:type="spellEnd"/>
    </w:p>
    <w:p w:rsidR="00BC6A25" w:rsidRPr="00AD300A" w:rsidRDefault="005E2F6D" w:rsidP="003A7648">
      <w:pPr>
        <w:tabs>
          <w:tab w:val="left" w:pos="1985"/>
          <w:tab w:val="left" w:pos="2835"/>
        </w:tabs>
        <w:ind w:left="2410" w:hanging="2410"/>
        <w:jc w:val="both"/>
        <w:rPr>
          <w:rFonts w:ascii="Arial" w:hAnsi="Arial" w:cs="Arial"/>
          <w:sz w:val="24"/>
          <w:szCs w:val="24"/>
        </w:rPr>
      </w:pPr>
      <w:r>
        <w:rPr>
          <w:rFonts w:ascii="Arial" w:hAnsi="Arial" w:cs="Arial"/>
          <w:b/>
          <w:noProof/>
          <w:sz w:val="24"/>
          <w:szCs w:val="24"/>
        </w:rPr>
        <w:drawing>
          <wp:anchor distT="0" distB="0" distL="114300" distR="114300" simplePos="0" relativeHeight="251664384" behindDoc="0" locked="0" layoutInCell="1" allowOverlap="1" wp14:anchorId="44E3D477" wp14:editId="735ABF6E">
            <wp:simplePos x="0" y="0"/>
            <wp:positionH relativeFrom="column">
              <wp:posOffset>1885950</wp:posOffset>
            </wp:positionH>
            <wp:positionV relativeFrom="paragraph">
              <wp:posOffset>48260</wp:posOffset>
            </wp:positionV>
            <wp:extent cx="3295650" cy="17064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650" cy="1706429"/>
                    </a:xfrm>
                    <a:prstGeom prst="rect">
                      <a:avLst/>
                    </a:prstGeom>
                  </pic:spPr>
                </pic:pic>
              </a:graphicData>
            </a:graphic>
            <wp14:sizeRelH relativeFrom="page">
              <wp14:pctWidth>0</wp14:pctWidth>
            </wp14:sizeRelH>
            <wp14:sizeRelV relativeFrom="page">
              <wp14:pctHeight>0</wp14:pctHeight>
            </wp14:sizeRelV>
          </wp:anchor>
        </w:drawing>
      </w:r>
      <w:r w:rsidR="00BC6A25" w:rsidRPr="00E36065">
        <w:rPr>
          <w:rFonts w:ascii="Arial" w:hAnsi="Arial" w:cs="Arial"/>
          <w:sz w:val="24"/>
          <w:szCs w:val="24"/>
        </w:rPr>
        <w:tab/>
      </w:r>
      <w:r w:rsidR="00BC6A25" w:rsidRPr="00E36065">
        <w:rPr>
          <w:rFonts w:ascii="Arial" w:hAnsi="Arial" w:cs="Arial"/>
          <w:sz w:val="24"/>
          <w:szCs w:val="24"/>
        </w:rPr>
        <w:tab/>
      </w:r>
      <w:r w:rsidR="00BC6A25" w:rsidRPr="00E36065">
        <w:rPr>
          <w:rFonts w:ascii="Arial" w:hAnsi="Arial" w:cs="Arial"/>
          <w:sz w:val="24"/>
          <w:szCs w:val="24"/>
        </w:rPr>
        <w:tab/>
      </w:r>
      <w:r w:rsidR="00BC6A25" w:rsidRPr="00E36065">
        <w:rPr>
          <w:rFonts w:ascii="Arial" w:hAnsi="Arial" w:cs="Arial"/>
          <w:sz w:val="24"/>
          <w:szCs w:val="24"/>
        </w:rPr>
        <w:tab/>
      </w:r>
      <w:r w:rsidR="00BC6A25" w:rsidRPr="00E36065">
        <w:rPr>
          <w:rFonts w:ascii="Arial" w:hAnsi="Arial" w:cs="Arial"/>
          <w:sz w:val="24"/>
          <w:szCs w:val="24"/>
        </w:rPr>
        <w:tab/>
      </w:r>
      <w:r w:rsidR="00BC6A25" w:rsidRPr="00E36065">
        <w:rPr>
          <w:rFonts w:ascii="Arial" w:hAnsi="Arial" w:cs="Arial"/>
          <w:sz w:val="24"/>
          <w:szCs w:val="24"/>
        </w:rPr>
        <w:tab/>
      </w:r>
      <w:r w:rsidR="00BC6A25" w:rsidRPr="00E36065">
        <w:rPr>
          <w:rFonts w:ascii="Arial" w:hAnsi="Arial" w:cs="Arial"/>
          <w:sz w:val="24"/>
          <w:szCs w:val="24"/>
        </w:rPr>
        <w:tab/>
      </w:r>
      <w:r w:rsidR="009200FF" w:rsidRPr="00E36065">
        <w:rPr>
          <w:rFonts w:ascii="Arial" w:hAnsi="Arial" w:cs="Arial"/>
          <w:sz w:val="24"/>
          <w:szCs w:val="24"/>
          <w:lang w:val="id-ID"/>
        </w:rPr>
        <w:t xml:space="preserve"> </w:t>
      </w:r>
      <w:proofErr w:type="spellStart"/>
      <w:proofErr w:type="gramStart"/>
      <w:r w:rsidR="00C40136" w:rsidRPr="00E36065">
        <w:rPr>
          <w:rFonts w:ascii="Arial" w:hAnsi="Arial" w:cs="Arial"/>
          <w:sz w:val="24"/>
          <w:szCs w:val="24"/>
        </w:rPr>
        <w:t>p</w:t>
      </w:r>
      <w:r w:rsidR="00BC6A25" w:rsidRPr="00E36065">
        <w:rPr>
          <w:rFonts w:ascii="Arial" w:hAnsi="Arial" w:cs="Arial"/>
          <w:sz w:val="24"/>
          <w:szCs w:val="24"/>
        </w:rPr>
        <w:t>ada</w:t>
      </w:r>
      <w:proofErr w:type="spellEnd"/>
      <w:proofErr w:type="gramEnd"/>
      <w:r w:rsidR="006C6A6D" w:rsidRPr="00E36065">
        <w:rPr>
          <w:rFonts w:ascii="Arial" w:hAnsi="Arial" w:cs="Arial"/>
          <w:sz w:val="24"/>
          <w:szCs w:val="24"/>
        </w:rPr>
        <w:t xml:space="preserve"> </w:t>
      </w:r>
      <w:proofErr w:type="spellStart"/>
      <w:r w:rsidR="00BC6A25" w:rsidRPr="00E36065">
        <w:rPr>
          <w:rFonts w:ascii="Arial" w:hAnsi="Arial" w:cs="Arial"/>
          <w:sz w:val="24"/>
          <w:szCs w:val="24"/>
        </w:rPr>
        <w:t>tanggal</w:t>
      </w:r>
      <w:proofErr w:type="spellEnd"/>
      <w:r w:rsidR="003A7648" w:rsidRPr="00E36065">
        <w:rPr>
          <w:rFonts w:ascii="Arial" w:hAnsi="Arial" w:cs="Arial"/>
          <w:sz w:val="24"/>
          <w:szCs w:val="24"/>
          <w:lang w:val="id-ID"/>
        </w:rPr>
        <w:t xml:space="preserve"> </w:t>
      </w:r>
      <w:r w:rsidR="00C03B43">
        <w:rPr>
          <w:rFonts w:ascii="Arial" w:hAnsi="Arial" w:cs="Arial"/>
          <w:sz w:val="24"/>
          <w:szCs w:val="24"/>
          <w:lang w:val="id-ID"/>
        </w:rPr>
        <w:t>29</w:t>
      </w:r>
      <w:r w:rsidR="0045370C">
        <w:rPr>
          <w:rFonts w:ascii="Arial" w:hAnsi="Arial" w:cs="Arial"/>
          <w:sz w:val="24"/>
          <w:szCs w:val="24"/>
        </w:rPr>
        <w:t xml:space="preserve"> </w:t>
      </w:r>
      <w:r w:rsidR="009570E6">
        <w:rPr>
          <w:rFonts w:ascii="Arial" w:hAnsi="Arial" w:cs="Arial"/>
          <w:sz w:val="24"/>
          <w:szCs w:val="24"/>
          <w:lang w:val="id-ID"/>
        </w:rPr>
        <w:t>Januari</w:t>
      </w:r>
      <w:r w:rsidR="00AD300A">
        <w:rPr>
          <w:rFonts w:ascii="Arial" w:hAnsi="Arial" w:cs="Arial"/>
          <w:sz w:val="24"/>
          <w:szCs w:val="24"/>
        </w:rPr>
        <w:t xml:space="preserve"> </w:t>
      </w:r>
      <w:r w:rsidR="00C03B43">
        <w:rPr>
          <w:rFonts w:ascii="Arial" w:hAnsi="Arial" w:cs="Arial"/>
          <w:sz w:val="24"/>
          <w:szCs w:val="24"/>
        </w:rPr>
        <w:t>2019</w:t>
      </w:r>
    </w:p>
    <w:p w:rsidR="00BC6A25" w:rsidRDefault="003A7648" w:rsidP="009200FF">
      <w:pPr>
        <w:tabs>
          <w:tab w:val="left" w:pos="1985"/>
          <w:tab w:val="left" w:pos="2410"/>
          <w:tab w:val="left" w:pos="2835"/>
        </w:tabs>
        <w:ind w:left="5103"/>
        <w:rPr>
          <w:rFonts w:ascii="Arial" w:hAnsi="Arial" w:cs="Arial"/>
          <w:b/>
          <w:sz w:val="24"/>
          <w:szCs w:val="24"/>
        </w:rPr>
      </w:pPr>
      <w:r w:rsidRPr="00E36065">
        <w:rPr>
          <w:rFonts w:ascii="Arial" w:hAnsi="Arial" w:cs="Arial"/>
          <w:b/>
          <w:sz w:val="24"/>
          <w:szCs w:val="24"/>
          <w:lang w:val="id-ID"/>
        </w:rPr>
        <w:t>Perbekel Desa</w:t>
      </w:r>
      <w:r w:rsidR="00AD300A">
        <w:rPr>
          <w:rFonts w:ascii="Arial" w:hAnsi="Arial" w:cs="Arial"/>
          <w:b/>
          <w:sz w:val="24"/>
          <w:szCs w:val="24"/>
        </w:rPr>
        <w:t xml:space="preserve"> </w:t>
      </w:r>
      <w:proofErr w:type="spellStart"/>
      <w:r w:rsidR="00AD300A">
        <w:rPr>
          <w:rFonts w:ascii="Arial" w:hAnsi="Arial" w:cs="Arial"/>
          <w:b/>
          <w:sz w:val="24"/>
          <w:szCs w:val="24"/>
        </w:rPr>
        <w:t>Umeanyar</w:t>
      </w:r>
      <w:proofErr w:type="spellEnd"/>
    </w:p>
    <w:p w:rsidR="00AD300A" w:rsidRDefault="00AD300A" w:rsidP="009200FF">
      <w:pPr>
        <w:tabs>
          <w:tab w:val="left" w:pos="1985"/>
          <w:tab w:val="left" w:pos="2410"/>
          <w:tab w:val="left" w:pos="2835"/>
        </w:tabs>
        <w:ind w:left="5103"/>
        <w:rPr>
          <w:rFonts w:ascii="Arial" w:hAnsi="Arial" w:cs="Arial"/>
          <w:b/>
          <w:sz w:val="24"/>
          <w:szCs w:val="24"/>
        </w:rPr>
      </w:pPr>
    </w:p>
    <w:p w:rsidR="00AD300A" w:rsidRDefault="00AD300A" w:rsidP="009200FF">
      <w:pPr>
        <w:tabs>
          <w:tab w:val="left" w:pos="1985"/>
          <w:tab w:val="left" w:pos="2410"/>
          <w:tab w:val="left" w:pos="2835"/>
        </w:tabs>
        <w:ind w:left="5103"/>
        <w:rPr>
          <w:rFonts w:ascii="Arial" w:hAnsi="Arial" w:cs="Arial"/>
          <w:b/>
          <w:sz w:val="24"/>
          <w:szCs w:val="24"/>
        </w:rPr>
      </w:pPr>
    </w:p>
    <w:p w:rsidR="00AD300A" w:rsidRPr="00AD300A" w:rsidRDefault="00AD300A" w:rsidP="009200FF">
      <w:pPr>
        <w:tabs>
          <w:tab w:val="left" w:pos="1985"/>
          <w:tab w:val="left" w:pos="2410"/>
          <w:tab w:val="left" w:pos="2835"/>
        </w:tabs>
        <w:ind w:left="5103"/>
        <w:rPr>
          <w:rFonts w:ascii="Arial" w:hAnsi="Arial" w:cs="Arial"/>
          <w:b/>
          <w:sz w:val="24"/>
          <w:szCs w:val="24"/>
          <w:u w:val="single"/>
        </w:rPr>
      </w:pPr>
      <w:r w:rsidRPr="00AD300A">
        <w:rPr>
          <w:rFonts w:ascii="Arial" w:hAnsi="Arial" w:cs="Arial"/>
          <w:b/>
          <w:sz w:val="24"/>
          <w:szCs w:val="24"/>
          <w:u w:val="single"/>
        </w:rPr>
        <w:t>PUTU EDY MULYANA</w:t>
      </w:r>
    </w:p>
    <w:p w:rsidR="00BC6A25" w:rsidRPr="00E36065" w:rsidRDefault="003A7648" w:rsidP="00C40136">
      <w:pPr>
        <w:tabs>
          <w:tab w:val="left" w:pos="1985"/>
          <w:tab w:val="left" w:pos="2410"/>
          <w:tab w:val="left" w:pos="2835"/>
        </w:tabs>
        <w:spacing w:line="360" w:lineRule="auto"/>
        <w:ind w:left="2410" w:hanging="2410"/>
        <w:jc w:val="both"/>
        <w:rPr>
          <w:rFonts w:ascii="Arial" w:hAnsi="Arial" w:cs="Arial"/>
          <w:sz w:val="24"/>
          <w:szCs w:val="24"/>
        </w:rPr>
      </w:pPr>
      <w:r w:rsidRPr="00E36065">
        <w:rPr>
          <w:rFonts w:ascii="Arial" w:hAnsi="Arial" w:cs="Arial"/>
          <w:sz w:val="24"/>
          <w:szCs w:val="24"/>
          <w:u w:val="single"/>
          <w:lang w:val="id-ID"/>
        </w:rPr>
        <w:t>Keputusan ini disampaikan kepada Yth :</w:t>
      </w:r>
      <w:r w:rsidR="00BC6A25" w:rsidRPr="00E36065">
        <w:rPr>
          <w:rFonts w:ascii="Arial" w:hAnsi="Arial" w:cs="Arial"/>
          <w:sz w:val="24"/>
          <w:szCs w:val="24"/>
        </w:rPr>
        <w:tab/>
      </w:r>
    </w:p>
    <w:p w:rsidR="00444090" w:rsidRPr="00E36065" w:rsidRDefault="003A7648" w:rsidP="00444090">
      <w:pPr>
        <w:numPr>
          <w:ilvl w:val="0"/>
          <w:numId w:val="1"/>
        </w:numPr>
        <w:tabs>
          <w:tab w:val="clear" w:pos="630"/>
          <w:tab w:val="left" w:pos="360"/>
        </w:tabs>
        <w:spacing w:after="0" w:line="360" w:lineRule="auto"/>
        <w:ind w:left="360"/>
        <w:jc w:val="both"/>
        <w:rPr>
          <w:rFonts w:ascii="Arial" w:hAnsi="Arial" w:cs="Arial"/>
          <w:sz w:val="24"/>
          <w:szCs w:val="24"/>
        </w:rPr>
      </w:pPr>
      <w:r w:rsidRPr="00E36065">
        <w:rPr>
          <w:rFonts w:ascii="Arial" w:hAnsi="Arial" w:cs="Arial"/>
          <w:sz w:val="24"/>
          <w:szCs w:val="24"/>
          <w:lang w:val="id-ID"/>
        </w:rPr>
        <w:t>Kementerian PP-PA Republik Indonesia;</w:t>
      </w:r>
    </w:p>
    <w:p w:rsidR="00BC6A25" w:rsidRPr="00E36065" w:rsidRDefault="00C40136" w:rsidP="00BC6A25">
      <w:pPr>
        <w:numPr>
          <w:ilvl w:val="0"/>
          <w:numId w:val="1"/>
        </w:numPr>
        <w:tabs>
          <w:tab w:val="clear" w:pos="630"/>
          <w:tab w:val="left" w:pos="360"/>
        </w:tabs>
        <w:spacing w:after="0" w:line="360" w:lineRule="auto"/>
        <w:ind w:left="360"/>
        <w:jc w:val="both"/>
        <w:rPr>
          <w:rFonts w:ascii="Arial" w:hAnsi="Arial" w:cs="Arial"/>
          <w:sz w:val="24"/>
          <w:szCs w:val="24"/>
        </w:rPr>
      </w:pPr>
      <w:proofErr w:type="spellStart"/>
      <w:r w:rsidRPr="00E36065">
        <w:rPr>
          <w:rFonts w:ascii="Arial" w:hAnsi="Arial" w:cs="Arial"/>
          <w:sz w:val="24"/>
          <w:szCs w:val="24"/>
        </w:rPr>
        <w:t>Kepala</w:t>
      </w:r>
      <w:proofErr w:type="spellEnd"/>
      <w:r w:rsidRPr="00E36065">
        <w:rPr>
          <w:rFonts w:ascii="Arial" w:hAnsi="Arial" w:cs="Arial"/>
          <w:sz w:val="24"/>
          <w:szCs w:val="24"/>
        </w:rPr>
        <w:t xml:space="preserve"> </w:t>
      </w:r>
      <w:r w:rsidR="00BC3970" w:rsidRPr="00E36065">
        <w:rPr>
          <w:rFonts w:ascii="Arial" w:hAnsi="Arial" w:cs="Arial"/>
          <w:sz w:val="24"/>
          <w:szCs w:val="24"/>
          <w:lang w:val="id-ID"/>
        </w:rPr>
        <w:t xml:space="preserve">Dinas </w:t>
      </w:r>
      <w:r w:rsidR="003A7648" w:rsidRPr="00E36065">
        <w:rPr>
          <w:rFonts w:ascii="Arial" w:hAnsi="Arial" w:cs="Arial"/>
          <w:sz w:val="24"/>
          <w:szCs w:val="24"/>
          <w:lang w:val="id-ID"/>
        </w:rPr>
        <w:t>BP3A Provinsi Bali;</w:t>
      </w:r>
    </w:p>
    <w:p w:rsidR="00BC6A25" w:rsidRPr="00E36065" w:rsidRDefault="003A7648" w:rsidP="00BC6A25">
      <w:pPr>
        <w:numPr>
          <w:ilvl w:val="0"/>
          <w:numId w:val="1"/>
        </w:numPr>
        <w:tabs>
          <w:tab w:val="clear" w:pos="630"/>
          <w:tab w:val="left" w:pos="360"/>
        </w:tabs>
        <w:spacing w:after="0" w:line="360" w:lineRule="auto"/>
        <w:ind w:left="360"/>
        <w:jc w:val="both"/>
        <w:rPr>
          <w:rFonts w:ascii="Arial" w:hAnsi="Arial" w:cs="Arial"/>
          <w:sz w:val="24"/>
          <w:szCs w:val="24"/>
        </w:rPr>
      </w:pPr>
      <w:r w:rsidRPr="00E36065">
        <w:rPr>
          <w:rFonts w:ascii="Arial" w:hAnsi="Arial" w:cs="Arial"/>
          <w:sz w:val="24"/>
          <w:szCs w:val="24"/>
          <w:lang w:val="id-ID"/>
        </w:rPr>
        <w:t>Bupati Buleleng;</w:t>
      </w:r>
    </w:p>
    <w:p w:rsidR="00444090" w:rsidRPr="00E36065" w:rsidRDefault="003A7648" w:rsidP="00BA65D8">
      <w:pPr>
        <w:numPr>
          <w:ilvl w:val="0"/>
          <w:numId w:val="1"/>
        </w:numPr>
        <w:tabs>
          <w:tab w:val="clear" w:pos="630"/>
          <w:tab w:val="left" w:pos="360"/>
        </w:tabs>
        <w:spacing w:after="0" w:line="360" w:lineRule="auto"/>
        <w:ind w:left="360"/>
        <w:jc w:val="both"/>
        <w:rPr>
          <w:rFonts w:ascii="Arial" w:hAnsi="Arial" w:cs="Arial"/>
          <w:sz w:val="24"/>
          <w:szCs w:val="24"/>
        </w:rPr>
      </w:pPr>
      <w:r w:rsidRPr="00E36065">
        <w:rPr>
          <w:rFonts w:ascii="Arial" w:hAnsi="Arial" w:cs="Arial"/>
          <w:sz w:val="24"/>
          <w:szCs w:val="24"/>
          <w:lang w:val="id-ID"/>
        </w:rPr>
        <w:t>Ketua Dewan Perwakilan Rakyat Daerah Kabupaten Buleleng;</w:t>
      </w:r>
    </w:p>
    <w:p w:rsidR="00444090" w:rsidRPr="00E36065" w:rsidRDefault="003A7648" w:rsidP="00BC6A25">
      <w:pPr>
        <w:numPr>
          <w:ilvl w:val="0"/>
          <w:numId w:val="1"/>
        </w:numPr>
        <w:tabs>
          <w:tab w:val="clear" w:pos="630"/>
          <w:tab w:val="left" w:pos="360"/>
        </w:tabs>
        <w:spacing w:after="0" w:line="360" w:lineRule="auto"/>
        <w:ind w:left="360"/>
        <w:jc w:val="both"/>
        <w:rPr>
          <w:rFonts w:ascii="Arial" w:hAnsi="Arial" w:cs="Arial"/>
          <w:sz w:val="24"/>
          <w:szCs w:val="24"/>
        </w:rPr>
      </w:pPr>
      <w:r w:rsidRPr="00E36065">
        <w:rPr>
          <w:rFonts w:ascii="Arial" w:hAnsi="Arial" w:cs="Arial"/>
          <w:sz w:val="24"/>
          <w:szCs w:val="24"/>
          <w:lang w:val="id-ID"/>
        </w:rPr>
        <w:t>Sekretaris Daerah Kabupaten Buleleng;</w:t>
      </w:r>
    </w:p>
    <w:p w:rsidR="00BC6A25" w:rsidRPr="00E36065" w:rsidRDefault="003A7648" w:rsidP="00BC6A25">
      <w:pPr>
        <w:numPr>
          <w:ilvl w:val="0"/>
          <w:numId w:val="1"/>
        </w:numPr>
        <w:tabs>
          <w:tab w:val="clear" w:pos="630"/>
          <w:tab w:val="left" w:pos="360"/>
        </w:tabs>
        <w:spacing w:after="0" w:line="360" w:lineRule="auto"/>
        <w:ind w:left="360"/>
        <w:jc w:val="both"/>
        <w:rPr>
          <w:rFonts w:ascii="Arial" w:hAnsi="Arial" w:cs="Arial"/>
          <w:sz w:val="24"/>
          <w:szCs w:val="24"/>
        </w:rPr>
      </w:pPr>
      <w:r w:rsidRPr="00E36065">
        <w:rPr>
          <w:rFonts w:ascii="Arial" w:hAnsi="Arial" w:cs="Arial"/>
          <w:sz w:val="24"/>
          <w:szCs w:val="24"/>
          <w:lang w:val="id-ID"/>
        </w:rPr>
        <w:t>Kepala Dinas PPKB-PPPA Kabupaten Buleleng;</w:t>
      </w:r>
    </w:p>
    <w:p w:rsidR="006E66EB" w:rsidRPr="00E36065" w:rsidRDefault="006E66EB" w:rsidP="00BC6A25">
      <w:pPr>
        <w:numPr>
          <w:ilvl w:val="0"/>
          <w:numId w:val="1"/>
        </w:numPr>
        <w:tabs>
          <w:tab w:val="clear" w:pos="630"/>
          <w:tab w:val="left" w:pos="360"/>
        </w:tabs>
        <w:spacing w:after="0" w:line="360" w:lineRule="auto"/>
        <w:ind w:left="360"/>
        <w:jc w:val="both"/>
        <w:rPr>
          <w:rFonts w:ascii="Arial" w:hAnsi="Arial" w:cs="Arial"/>
          <w:sz w:val="24"/>
          <w:szCs w:val="24"/>
        </w:rPr>
      </w:pPr>
      <w:r w:rsidRPr="00E36065">
        <w:rPr>
          <w:rFonts w:ascii="Arial" w:hAnsi="Arial" w:cs="Arial"/>
          <w:sz w:val="24"/>
          <w:szCs w:val="24"/>
          <w:lang w:val="id-ID"/>
        </w:rPr>
        <w:t>Camat Seririt</w:t>
      </w:r>
    </w:p>
    <w:p w:rsidR="006E66EB" w:rsidRPr="00E36065" w:rsidRDefault="006E66EB" w:rsidP="00BC6A25">
      <w:pPr>
        <w:numPr>
          <w:ilvl w:val="0"/>
          <w:numId w:val="1"/>
        </w:numPr>
        <w:tabs>
          <w:tab w:val="clear" w:pos="630"/>
          <w:tab w:val="left" w:pos="360"/>
        </w:tabs>
        <w:spacing w:after="0" w:line="360" w:lineRule="auto"/>
        <w:ind w:left="360"/>
        <w:jc w:val="both"/>
        <w:rPr>
          <w:rFonts w:ascii="Arial" w:hAnsi="Arial" w:cs="Arial"/>
          <w:sz w:val="24"/>
          <w:szCs w:val="24"/>
        </w:rPr>
      </w:pPr>
      <w:r w:rsidRPr="00E36065">
        <w:rPr>
          <w:rFonts w:ascii="Arial" w:hAnsi="Arial" w:cs="Arial"/>
          <w:sz w:val="24"/>
          <w:szCs w:val="24"/>
          <w:lang w:val="id-ID"/>
        </w:rPr>
        <w:t>Anggota Tim</w:t>
      </w:r>
    </w:p>
    <w:p w:rsidR="00BA65D8" w:rsidRPr="00E36065" w:rsidRDefault="00B96785" w:rsidP="00BC6A25">
      <w:pPr>
        <w:numPr>
          <w:ilvl w:val="0"/>
          <w:numId w:val="1"/>
        </w:numPr>
        <w:tabs>
          <w:tab w:val="clear" w:pos="630"/>
          <w:tab w:val="left" w:pos="360"/>
        </w:tabs>
        <w:spacing w:after="0" w:line="360" w:lineRule="auto"/>
        <w:ind w:left="360"/>
        <w:jc w:val="both"/>
        <w:rPr>
          <w:rFonts w:ascii="Arial" w:hAnsi="Arial" w:cs="Arial"/>
          <w:sz w:val="24"/>
          <w:szCs w:val="24"/>
        </w:rPr>
      </w:pPr>
      <w:r w:rsidRPr="00E36065">
        <w:rPr>
          <w:rFonts w:ascii="Arial" w:hAnsi="Arial" w:cs="Arial"/>
          <w:sz w:val="24"/>
          <w:szCs w:val="24"/>
          <w:lang w:val="id-ID"/>
        </w:rPr>
        <w:t>A</w:t>
      </w:r>
      <w:r w:rsidR="006E66EB" w:rsidRPr="00E36065">
        <w:rPr>
          <w:rFonts w:ascii="Arial" w:hAnsi="Arial" w:cs="Arial"/>
          <w:sz w:val="24"/>
          <w:szCs w:val="24"/>
          <w:lang w:val="id-ID"/>
        </w:rPr>
        <w:t xml:space="preserve"> </w:t>
      </w:r>
      <w:r w:rsidR="00BA65D8" w:rsidRPr="00E36065">
        <w:rPr>
          <w:rFonts w:ascii="Arial" w:hAnsi="Arial" w:cs="Arial"/>
          <w:sz w:val="24"/>
          <w:szCs w:val="24"/>
        </w:rPr>
        <w:t>r</w:t>
      </w:r>
      <w:r w:rsidR="006E66EB" w:rsidRPr="00E36065">
        <w:rPr>
          <w:rFonts w:ascii="Arial" w:hAnsi="Arial" w:cs="Arial"/>
          <w:sz w:val="24"/>
          <w:szCs w:val="24"/>
          <w:lang w:val="id-ID"/>
        </w:rPr>
        <w:t xml:space="preserve"> </w:t>
      </w:r>
      <w:r w:rsidR="00BA65D8" w:rsidRPr="00E36065">
        <w:rPr>
          <w:rFonts w:ascii="Arial" w:hAnsi="Arial" w:cs="Arial"/>
          <w:sz w:val="24"/>
          <w:szCs w:val="24"/>
        </w:rPr>
        <w:t>s</w:t>
      </w:r>
      <w:r w:rsidR="006E66EB" w:rsidRPr="00E36065">
        <w:rPr>
          <w:rFonts w:ascii="Arial" w:hAnsi="Arial" w:cs="Arial"/>
          <w:sz w:val="24"/>
          <w:szCs w:val="24"/>
          <w:lang w:val="id-ID"/>
        </w:rPr>
        <w:t xml:space="preserve"> </w:t>
      </w:r>
      <w:r w:rsidR="00BA65D8" w:rsidRPr="00E36065">
        <w:rPr>
          <w:rFonts w:ascii="Arial" w:hAnsi="Arial" w:cs="Arial"/>
          <w:sz w:val="24"/>
          <w:szCs w:val="24"/>
        </w:rPr>
        <w:t>i</w:t>
      </w:r>
      <w:r w:rsidR="006E66EB" w:rsidRPr="00E36065">
        <w:rPr>
          <w:rFonts w:ascii="Arial" w:hAnsi="Arial" w:cs="Arial"/>
          <w:sz w:val="24"/>
          <w:szCs w:val="24"/>
          <w:lang w:val="id-ID"/>
        </w:rPr>
        <w:t xml:space="preserve"> </w:t>
      </w:r>
      <w:r w:rsidR="00BA65D8" w:rsidRPr="00E36065">
        <w:rPr>
          <w:rFonts w:ascii="Arial" w:hAnsi="Arial" w:cs="Arial"/>
          <w:sz w:val="24"/>
          <w:szCs w:val="24"/>
        </w:rPr>
        <w:t>p</w:t>
      </w:r>
    </w:p>
    <w:p w:rsidR="00774DB3" w:rsidRDefault="00774DB3"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AD300A" w:rsidRDefault="00AD300A" w:rsidP="00774DB3">
      <w:pPr>
        <w:tabs>
          <w:tab w:val="left" w:pos="360"/>
        </w:tabs>
        <w:spacing w:after="0" w:line="360" w:lineRule="auto"/>
        <w:jc w:val="both"/>
        <w:rPr>
          <w:rFonts w:ascii="Arial" w:hAnsi="Arial" w:cs="Arial"/>
          <w:sz w:val="24"/>
          <w:szCs w:val="24"/>
        </w:rPr>
      </w:pPr>
    </w:p>
    <w:p w:rsidR="00BA65D8" w:rsidRPr="00AD300A" w:rsidRDefault="00B641DC" w:rsidP="00774DB3">
      <w:pPr>
        <w:tabs>
          <w:tab w:val="left" w:pos="360"/>
        </w:tabs>
        <w:spacing w:after="0" w:line="360" w:lineRule="auto"/>
        <w:jc w:val="both"/>
        <w:rPr>
          <w:rFonts w:ascii="Arial" w:hAnsi="Arial" w:cs="Arial"/>
          <w:sz w:val="24"/>
          <w:szCs w:val="24"/>
        </w:rPr>
      </w:pPr>
      <w:r>
        <w:rPr>
          <w:rFonts w:ascii="Arial" w:hAnsi="Arial" w:cs="Arial"/>
          <w:sz w:val="24"/>
          <w:szCs w:val="24"/>
          <w:lang w:val="id-ID"/>
        </w:rPr>
        <w:t>LAMPIRAN I KEPUTUSAN PERBEKEL DESA</w:t>
      </w:r>
      <w:r w:rsidR="00AD300A">
        <w:rPr>
          <w:rFonts w:ascii="Arial" w:hAnsi="Arial" w:cs="Arial"/>
          <w:sz w:val="24"/>
          <w:szCs w:val="24"/>
        </w:rPr>
        <w:t xml:space="preserve"> UMEANYAR</w:t>
      </w:r>
    </w:p>
    <w:p w:rsidR="00B641DC" w:rsidRPr="001442C9" w:rsidRDefault="00B641DC" w:rsidP="00B641DC">
      <w:pPr>
        <w:tabs>
          <w:tab w:val="left" w:pos="360"/>
          <w:tab w:val="left" w:pos="2977"/>
        </w:tabs>
        <w:spacing w:after="0" w:line="360" w:lineRule="auto"/>
        <w:ind w:left="1560"/>
        <w:jc w:val="both"/>
        <w:rPr>
          <w:rFonts w:ascii="Arial" w:hAnsi="Arial" w:cs="Arial"/>
          <w:sz w:val="24"/>
          <w:szCs w:val="24"/>
        </w:rPr>
      </w:pPr>
      <w:r>
        <w:rPr>
          <w:rFonts w:ascii="Arial" w:hAnsi="Arial" w:cs="Arial"/>
          <w:sz w:val="24"/>
          <w:szCs w:val="24"/>
          <w:lang w:val="id-ID"/>
        </w:rPr>
        <w:t>NOMOR</w:t>
      </w:r>
      <w:r>
        <w:rPr>
          <w:rFonts w:ascii="Arial" w:hAnsi="Arial" w:cs="Arial"/>
          <w:sz w:val="24"/>
          <w:szCs w:val="24"/>
          <w:lang w:val="id-ID"/>
        </w:rPr>
        <w:tab/>
        <w:t>:</w:t>
      </w:r>
      <w:r w:rsidR="0069690C">
        <w:rPr>
          <w:rFonts w:ascii="Arial" w:hAnsi="Arial" w:cs="Arial"/>
          <w:sz w:val="24"/>
          <w:szCs w:val="24"/>
        </w:rPr>
        <w:t xml:space="preserve">  </w:t>
      </w:r>
      <w:r w:rsidR="00C03B43">
        <w:rPr>
          <w:rFonts w:ascii="Arial" w:hAnsi="Arial" w:cs="Arial"/>
          <w:sz w:val="24"/>
          <w:szCs w:val="24"/>
          <w:lang w:val="id-ID"/>
        </w:rPr>
        <w:t>12</w:t>
      </w:r>
      <w:r w:rsidR="0069690C">
        <w:rPr>
          <w:rFonts w:ascii="Arial" w:hAnsi="Arial" w:cs="Arial"/>
          <w:sz w:val="24"/>
          <w:szCs w:val="24"/>
          <w:lang w:val="id-ID"/>
        </w:rPr>
        <w:t xml:space="preserve"> TAHUN</w:t>
      </w:r>
      <w:r w:rsidR="001442C9">
        <w:rPr>
          <w:rFonts w:ascii="Arial" w:hAnsi="Arial" w:cs="Arial"/>
          <w:sz w:val="24"/>
          <w:szCs w:val="24"/>
        </w:rPr>
        <w:t xml:space="preserve"> </w:t>
      </w:r>
      <w:r w:rsidR="00C03B43">
        <w:rPr>
          <w:rFonts w:ascii="Arial" w:hAnsi="Arial" w:cs="Arial"/>
          <w:sz w:val="24"/>
          <w:szCs w:val="24"/>
        </w:rPr>
        <w:t>2019</w:t>
      </w:r>
    </w:p>
    <w:p w:rsidR="00B641DC" w:rsidRPr="00AD300A" w:rsidRDefault="00B641DC" w:rsidP="00B641DC">
      <w:pPr>
        <w:tabs>
          <w:tab w:val="left" w:pos="360"/>
          <w:tab w:val="left" w:pos="2977"/>
        </w:tabs>
        <w:spacing w:after="0" w:line="360" w:lineRule="auto"/>
        <w:ind w:left="1560"/>
        <w:jc w:val="both"/>
        <w:rPr>
          <w:rFonts w:ascii="Arial" w:hAnsi="Arial" w:cs="Arial"/>
          <w:sz w:val="24"/>
          <w:szCs w:val="24"/>
        </w:rPr>
      </w:pPr>
      <w:r>
        <w:rPr>
          <w:rFonts w:ascii="Arial" w:hAnsi="Arial" w:cs="Arial"/>
          <w:sz w:val="24"/>
          <w:szCs w:val="24"/>
          <w:lang w:val="id-ID"/>
        </w:rPr>
        <w:t>TANGGAL</w:t>
      </w:r>
      <w:r>
        <w:rPr>
          <w:rFonts w:ascii="Arial" w:hAnsi="Arial" w:cs="Arial"/>
          <w:sz w:val="24"/>
          <w:szCs w:val="24"/>
          <w:lang w:val="id-ID"/>
        </w:rPr>
        <w:tab/>
        <w:t>:</w:t>
      </w:r>
      <w:r w:rsidR="0045370C">
        <w:rPr>
          <w:rFonts w:ascii="Arial" w:hAnsi="Arial" w:cs="Arial"/>
          <w:sz w:val="24"/>
          <w:szCs w:val="24"/>
        </w:rPr>
        <w:t xml:space="preserve">  </w:t>
      </w:r>
      <w:r w:rsidR="00C03B43">
        <w:rPr>
          <w:rFonts w:ascii="Arial" w:hAnsi="Arial" w:cs="Arial"/>
          <w:sz w:val="24"/>
          <w:szCs w:val="24"/>
          <w:lang w:val="id-ID"/>
        </w:rPr>
        <w:t xml:space="preserve">29 </w:t>
      </w:r>
      <w:r w:rsidR="00C747A2">
        <w:rPr>
          <w:rFonts w:ascii="Arial" w:hAnsi="Arial" w:cs="Arial"/>
          <w:sz w:val="24"/>
          <w:szCs w:val="24"/>
          <w:lang w:val="id-ID"/>
        </w:rPr>
        <w:t xml:space="preserve">Januari </w:t>
      </w:r>
      <w:r w:rsidR="00AD300A">
        <w:rPr>
          <w:rFonts w:ascii="Arial" w:hAnsi="Arial" w:cs="Arial"/>
          <w:sz w:val="24"/>
          <w:szCs w:val="24"/>
        </w:rPr>
        <w:t xml:space="preserve"> </w:t>
      </w:r>
      <w:r w:rsidR="00C03B43">
        <w:rPr>
          <w:rFonts w:ascii="Arial" w:hAnsi="Arial" w:cs="Arial"/>
          <w:sz w:val="24"/>
          <w:szCs w:val="24"/>
        </w:rPr>
        <w:t>2019</w:t>
      </w:r>
    </w:p>
    <w:p w:rsidR="00B641DC" w:rsidRDefault="00B641DC" w:rsidP="00B641DC">
      <w:pPr>
        <w:tabs>
          <w:tab w:val="left" w:pos="360"/>
          <w:tab w:val="left" w:pos="2977"/>
        </w:tabs>
        <w:spacing w:after="0" w:line="360" w:lineRule="auto"/>
        <w:ind w:left="3261" w:hanging="1701"/>
        <w:jc w:val="both"/>
        <w:rPr>
          <w:rFonts w:ascii="Arial" w:hAnsi="Arial" w:cs="Arial"/>
          <w:sz w:val="24"/>
          <w:szCs w:val="24"/>
          <w:lang w:val="id-ID"/>
        </w:rPr>
      </w:pPr>
      <w:r>
        <w:rPr>
          <w:rFonts w:ascii="Arial" w:hAnsi="Arial" w:cs="Arial"/>
          <w:sz w:val="24"/>
          <w:szCs w:val="24"/>
          <w:lang w:val="id-ID"/>
        </w:rPr>
        <w:t>TENTANG</w:t>
      </w:r>
      <w:r>
        <w:rPr>
          <w:rFonts w:ascii="Arial" w:hAnsi="Arial" w:cs="Arial"/>
          <w:sz w:val="24"/>
          <w:szCs w:val="24"/>
          <w:lang w:val="id-ID"/>
        </w:rPr>
        <w:tab/>
        <w:t>: SUSUNAN KEANGGOTAAN TIM PERLINDUNGAN ANAK TERPADU BERBASIS MASYARAKAT</w:t>
      </w:r>
    </w:p>
    <w:p w:rsidR="00B641DC" w:rsidRDefault="00B641DC" w:rsidP="00B641DC">
      <w:pPr>
        <w:tabs>
          <w:tab w:val="left" w:pos="360"/>
          <w:tab w:val="left" w:pos="2977"/>
        </w:tabs>
        <w:spacing w:after="0" w:line="360" w:lineRule="auto"/>
        <w:jc w:val="both"/>
        <w:rPr>
          <w:rFonts w:ascii="Arial" w:hAnsi="Arial" w:cs="Arial"/>
          <w:sz w:val="24"/>
          <w:szCs w:val="24"/>
          <w:lang w:val="id-ID"/>
        </w:rPr>
      </w:pPr>
    </w:p>
    <w:tbl>
      <w:tblPr>
        <w:tblStyle w:val="TableGrid"/>
        <w:tblW w:w="0" w:type="auto"/>
        <w:tblLook w:val="04A0" w:firstRow="1" w:lastRow="0" w:firstColumn="1" w:lastColumn="0" w:noHBand="0" w:noVBand="1"/>
      </w:tblPr>
      <w:tblGrid>
        <w:gridCol w:w="817"/>
        <w:gridCol w:w="3686"/>
        <w:gridCol w:w="2551"/>
        <w:gridCol w:w="2395"/>
      </w:tblGrid>
      <w:tr w:rsidR="00B641DC" w:rsidTr="00A76377">
        <w:tc>
          <w:tcPr>
            <w:tcW w:w="817" w:type="dxa"/>
            <w:vAlign w:val="center"/>
          </w:tcPr>
          <w:p w:rsidR="00B641DC" w:rsidRDefault="00B641DC"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NO</w:t>
            </w:r>
          </w:p>
        </w:tc>
        <w:tc>
          <w:tcPr>
            <w:tcW w:w="3686" w:type="dxa"/>
            <w:vAlign w:val="center"/>
          </w:tcPr>
          <w:p w:rsidR="00B641DC" w:rsidRDefault="00B641DC"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NAMA</w:t>
            </w:r>
          </w:p>
        </w:tc>
        <w:tc>
          <w:tcPr>
            <w:tcW w:w="2551" w:type="dxa"/>
            <w:vAlign w:val="center"/>
          </w:tcPr>
          <w:p w:rsidR="00B641DC" w:rsidRDefault="00B641DC"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UNSUR</w:t>
            </w:r>
          </w:p>
        </w:tc>
        <w:tc>
          <w:tcPr>
            <w:tcW w:w="2395" w:type="dxa"/>
            <w:vAlign w:val="center"/>
          </w:tcPr>
          <w:p w:rsidR="00B641DC" w:rsidRDefault="00B641DC"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KETERANGAN</w:t>
            </w:r>
          </w:p>
        </w:tc>
      </w:tr>
      <w:tr w:rsidR="00B641DC" w:rsidTr="005A6A88">
        <w:tc>
          <w:tcPr>
            <w:tcW w:w="817" w:type="dxa"/>
          </w:tcPr>
          <w:p w:rsidR="00B641DC" w:rsidRDefault="005A6A88"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1.</w:t>
            </w:r>
          </w:p>
          <w:p w:rsidR="005A6A88" w:rsidRDefault="005A6A88"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2.</w:t>
            </w:r>
          </w:p>
          <w:p w:rsidR="005A6A88" w:rsidRDefault="005A6A88"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3.</w:t>
            </w:r>
          </w:p>
          <w:p w:rsidR="005A6A88" w:rsidRDefault="005A6A88"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4.</w:t>
            </w:r>
          </w:p>
          <w:p w:rsidR="005A6A88" w:rsidRDefault="005A6A88"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5.</w:t>
            </w:r>
          </w:p>
          <w:p w:rsidR="005A6A88" w:rsidRDefault="005A6A88"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6.</w:t>
            </w:r>
          </w:p>
          <w:p w:rsidR="005A6A88" w:rsidRDefault="005A6A88"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7.</w:t>
            </w:r>
          </w:p>
          <w:p w:rsidR="005A6A88" w:rsidRDefault="005A6A88"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8.</w:t>
            </w:r>
          </w:p>
          <w:p w:rsidR="005A6A88" w:rsidRDefault="005A6A88"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9.</w:t>
            </w:r>
          </w:p>
          <w:p w:rsidR="005A6A88" w:rsidRDefault="005A6A88" w:rsidP="00A76377">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10.</w:t>
            </w:r>
          </w:p>
        </w:tc>
        <w:tc>
          <w:tcPr>
            <w:tcW w:w="3686" w:type="dxa"/>
          </w:tcPr>
          <w:p w:rsidR="00B641DC" w:rsidRDefault="001442C9" w:rsidP="00B641DC">
            <w:pPr>
              <w:tabs>
                <w:tab w:val="left" w:pos="360"/>
                <w:tab w:val="left" w:pos="2977"/>
              </w:tabs>
              <w:spacing w:line="360" w:lineRule="auto"/>
              <w:jc w:val="both"/>
              <w:rPr>
                <w:rFonts w:ascii="Arial" w:hAnsi="Arial" w:cs="Arial"/>
                <w:sz w:val="24"/>
                <w:szCs w:val="24"/>
              </w:rPr>
            </w:pPr>
            <w:proofErr w:type="spellStart"/>
            <w:r>
              <w:rPr>
                <w:rFonts w:ascii="Arial" w:hAnsi="Arial" w:cs="Arial"/>
                <w:sz w:val="24"/>
                <w:szCs w:val="24"/>
              </w:rPr>
              <w:t>Putu</w:t>
            </w:r>
            <w:proofErr w:type="spellEnd"/>
            <w:r>
              <w:rPr>
                <w:rFonts w:ascii="Arial" w:hAnsi="Arial" w:cs="Arial"/>
                <w:sz w:val="24"/>
                <w:szCs w:val="24"/>
              </w:rPr>
              <w:t xml:space="preserve"> </w:t>
            </w:r>
            <w:proofErr w:type="spellStart"/>
            <w:r>
              <w:rPr>
                <w:rFonts w:ascii="Arial" w:hAnsi="Arial" w:cs="Arial"/>
                <w:sz w:val="24"/>
                <w:szCs w:val="24"/>
              </w:rPr>
              <w:t>Edy</w:t>
            </w:r>
            <w:proofErr w:type="spellEnd"/>
            <w:r>
              <w:rPr>
                <w:rFonts w:ascii="Arial" w:hAnsi="Arial" w:cs="Arial"/>
                <w:sz w:val="24"/>
                <w:szCs w:val="24"/>
              </w:rPr>
              <w:t xml:space="preserve"> </w:t>
            </w:r>
            <w:proofErr w:type="spellStart"/>
            <w:r>
              <w:rPr>
                <w:rFonts w:ascii="Arial" w:hAnsi="Arial" w:cs="Arial"/>
                <w:sz w:val="24"/>
                <w:szCs w:val="24"/>
              </w:rPr>
              <w:t>Mulyana</w:t>
            </w:r>
            <w:proofErr w:type="spellEnd"/>
          </w:p>
          <w:p w:rsidR="001442C9" w:rsidRDefault="001442C9" w:rsidP="00B641DC">
            <w:pPr>
              <w:tabs>
                <w:tab w:val="left" w:pos="360"/>
                <w:tab w:val="left" w:pos="2977"/>
              </w:tabs>
              <w:spacing w:line="360" w:lineRule="auto"/>
              <w:jc w:val="both"/>
              <w:rPr>
                <w:rFonts w:ascii="Arial" w:hAnsi="Arial" w:cs="Arial"/>
                <w:sz w:val="24"/>
                <w:szCs w:val="24"/>
              </w:rPr>
            </w:pPr>
            <w:r>
              <w:rPr>
                <w:rFonts w:ascii="Arial" w:hAnsi="Arial" w:cs="Arial"/>
                <w:sz w:val="24"/>
                <w:szCs w:val="24"/>
              </w:rPr>
              <w:t xml:space="preserve">Made </w:t>
            </w:r>
            <w:proofErr w:type="spellStart"/>
            <w:r>
              <w:rPr>
                <w:rFonts w:ascii="Arial" w:hAnsi="Arial" w:cs="Arial"/>
                <w:sz w:val="24"/>
                <w:szCs w:val="24"/>
              </w:rPr>
              <w:t>Dedy</w:t>
            </w:r>
            <w:proofErr w:type="spellEnd"/>
            <w:r>
              <w:rPr>
                <w:rFonts w:ascii="Arial" w:hAnsi="Arial" w:cs="Arial"/>
                <w:sz w:val="24"/>
                <w:szCs w:val="24"/>
              </w:rPr>
              <w:t xml:space="preserve"> </w:t>
            </w:r>
            <w:proofErr w:type="spellStart"/>
            <w:r>
              <w:rPr>
                <w:rFonts w:ascii="Arial" w:hAnsi="Arial" w:cs="Arial"/>
                <w:sz w:val="24"/>
                <w:szCs w:val="24"/>
              </w:rPr>
              <w:t>Putrawan</w:t>
            </w:r>
            <w:proofErr w:type="spellEnd"/>
          </w:p>
          <w:p w:rsidR="001442C9" w:rsidRDefault="001442C9" w:rsidP="00B641DC">
            <w:pPr>
              <w:tabs>
                <w:tab w:val="left" w:pos="360"/>
                <w:tab w:val="left" w:pos="2977"/>
              </w:tabs>
              <w:spacing w:line="360" w:lineRule="auto"/>
              <w:jc w:val="both"/>
              <w:rPr>
                <w:rFonts w:ascii="Arial" w:hAnsi="Arial" w:cs="Arial"/>
                <w:sz w:val="24"/>
                <w:szCs w:val="24"/>
              </w:rPr>
            </w:pPr>
            <w:proofErr w:type="spellStart"/>
            <w:r>
              <w:rPr>
                <w:rFonts w:ascii="Arial" w:hAnsi="Arial" w:cs="Arial"/>
                <w:sz w:val="24"/>
                <w:szCs w:val="24"/>
              </w:rPr>
              <w:t>Putu</w:t>
            </w:r>
            <w:proofErr w:type="spellEnd"/>
            <w:r>
              <w:rPr>
                <w:rFonts w:ascii="Arial" w:hAnsi="Arial" w:cs="Arial"/>
                <w:sz w:val="24"/>
                <w:szCs w:val="24"/>
              </w:rPr>
              <w:t xml:space="preserve"> </w:t>
            </w:r>
            <w:proofErr w:type="spellStart"/>
            <w:r>
              <w:rPr>
                <w:rFonts w:ascii="Arial" w:hAnsi="Arial" w:cs="Arial"/>
                <w:sz w:val="24"/>
                <w:szCs w:val="24"/>
              </w:rPr>
              <w:t>Purna</w:t>
            </w:r>
            <w:proofErr w:type="spellEnd"/>
            <w:r>
              <w:rPr>
                <w:rFonts w:ascii="Arial" w:hAnsi="Arial" w:cs="Arial"/>
                <w:sz w:val="24"/>
                <w:szCs w:val="24"/>
              </w:rPr>
              <w:t xml:space="preserve"> Jaya</w:t>
            </w:r>
          </w:p>
          <w:p w:rsidR="001442C9" w:rsidRPr="0069690C" w:rsidRDefault="001442C9"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rPr>
              <w:t xml:space="preserve">Ni </w:t>
            </w:r>
            <w:proofErr w:type="spellStart"/>
            <w:r>
              <w:rPr>
                <w:rFonts w:ascii="Arial" w:hAnsi="Arial" w:cs="Arial"/>
                <w:sz w:val="24"/>
                <w:szCs w:val="24"/>
              </w:rPr>
              <w:t>Wayan</w:t>
            </w:r>
            <w:proofErr w:type="spellEnd"/>
            <w:r>
              <w:rPr>
                <w:rFonts w:ascii="Arial" w:hAnsi="Arial" w:cs="Arial"/>
                <w:sz w:val="24"/>
                <w:szCs w:val="24"/>
              </w:rPr>
              <w:t xml:space="preserve"> </w:t>
            </w:r>
            <w:proofErr w:type="spellStart"/>
            <w:r>
              <w:rPr>
                <w:rFonts w:ascii="Arial" w:hAnsi="Arial" w:cs="Arial"/>
                <w:sz w:val="24"/>
                <w:szCs w:val="24"/>
              </w:rPr>
              <w:t>Sutia</w:t>
            </w:r>
            <w:proofErr w:type="spellEnd"/>
            <w:r w:rsidR="0069690C">
              <w:rPr>
                <w:rFonts w:ascii="Arial" w:hAnsi="Arial" w:cs="Arial"/>
                <w:sz w:val="24"/>
                <w:szCs w:val="24"/>
                <w:lang w:val="id-ID"/>
              </w:rPr>
              <w:t>ningsih</w:t>
            </w:r>
          </w:p>
          <w:p w:rsidR="001442C9" w:rsidRDefault="001442C9" w:rsidP="00B641DC">
            <w:pPr>
              <w:tabs>
                <w:tab w:val="left" w:pos="360"/>
                <w:tab w:val="left" w:pos="2977"/>
              </w:tabs>
              <w:spacing w:line="360" w:lineRule="auto"/>
              <w:jc w:val="both"/>
              <w:rPr>
                <w:rFonts w:ascii="Arial" w:hAnsi="Arial" w:cs="Arial"/>
                <w:sz w:val="24"/>
                <w:szCs w:val="24"/>
              </w:rPr>
            </w:pPr>
            <w:r>
              <w:rPr>
                <w:rFonts w:ascii="Arial" w:hAnsi="Arial" w:cs="Arial"/>
                <w:sz w:val="24"/>
                <w:szCs w:val="24"/>
              </w:rPr>
              <w:t xml:space="preserve">Made </w:t>
            </w:r>
            <w:proofErr w:type="spellStart"/>
            <w:r>
              <w:rPr>
                <w:rFonts w:ascii="Arial" w:hAnsi="Arial" w:cs="Arial"/>
                <w:sz w:val="24"/>
                <w:szCs w:val="24"/>
              </w:rPr>
              <w:t>Wisiani</w:t>
            </w:r>
            <w:proofErr w:type="spellEnd"/>
          </w:p>
          <w:p w:rsidR="001442C9" w:rsidRPr="0069690C" w:rsidRDefault="00C03B43"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Kadek Agus Ariana</w:t>
            </w:r>
          </w:p>
          <w:p w:rsidR="001442C9" w:rsidRDefault="001442C9" w:rsidP="00B641DC">
            <w:pPr>
              <w:tabs>
                <w:tab w:val="left" w:pos="360"/>
                <w:tab w:val="left" w:pos="2977"/>
              </w:tabs>
              <w:spacing w:line="360" w:lineRule="auto"/>
              <w:jc w:val="both"/>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Ketut</w:t>
            </w:r>
            <w:proofErr w:type="spellEnd"/>
            <w:r>
              <w:rPr>
                <w:rFonts w:ascii="Arial" w:hAnsi="Arial" w:cs="Arial"/>
                <w:sz w:val="24"/>
                <w:szCs w:val="24"/>
              </w:rPr>
              <w:t xml:space="preserve"> </w:t>
            </w:r>
            <w:proofErr w:type="spellStart"/>
            <w:r>
              <w:rPr>
                <w:rFonts w:ascii="Arial" w:hAnsi="Arial" w:cs="Arial"/>
                <w:sz w:val="24"/>
                <w:szCs w:val="24"/>
              </w:rPr>
              <w:t>Nila</w:t>
            </w:r>
            <w:proofErr w:type="spellEnd"/>
          </w:p>
          <w:p w:rsidR="001442C9" w:rsidRDefault="001442C9" w:rsidP="00B641DC">
            <w:pPr>
              <w:tabs>
                <w:tab w:val="left" w:pos="360"/>
                <w:tab w:val="left" w:pos="2977"/>
              </w:tabs>
              <w:spacing w:line="360" w:lineRule="auto"/>
              <w:jc w:val="both"/>
              <w:rPr>
                <w:rFonts w:ascii="Arial" w:hAnsi="Arial" w:cs="Arial"/>
                <w:sz w:val="24"/>
                <w:szCs w:val="24"/>
              </w:rPr>
            </w:pPr>
            <w:r>
              <w:rPr>
                <w:rFonts w:ascii="Arial" w:hAnsi="Arial" w:cs="Arial"/>
                <w:sz w:val="24"/>
                <w:szCs w:val="24"/>
              </w:rPr>
              <w:t xml:space="preserve">I Made </w:t>
            </w:r>
            <w:proofErr w:type="spellStart"/>
            <w:r>
              <w:rPr>
                <w:rFonts w:ascii="Arial" w:hAnsi="Arial" w:cs="Arial"/>
                <w:sz w:val="24"/>
                <w:szCs w:val="24"/>
              </w:rPr>
              <w:t>Astika</w:t>
            </w:r>
            <w:proofErr w:type="spellEnd"/>
          </w:p>
          <w:p w:rsidR="001442C9" w:rsidRPr="0069690C" w:rsidRDefault="0069690C"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Ketut Pasek Widiasa</w:t>
            </w:r>
          </w:p>
          <w:p w:rsidR="001442C9" w:rsidRPr="0069690C" w:rsidRDefault="005E2F6D" w:rsidP="00B641DC">
            <w:pPr>
              <w:tabs>
                <w:tab w:val="left" w:pos="360"/>
                <w:tab w:val="left" w:pos="2977"/>
              </w:tabs>
              <w:spacing w:line="360" w:lineRule="auto"/>
              <w:jc w:val="both"/>
              <w:rPr>
                <w:rFonts w:ascii="Arial" w:hAnsi="Arial" w:cs="Arial"/>
                <w:sz w:val="24"/>
                <w:szCs w:val="24"/>
                <w:lang w:val="id-ID"/>
              </w:rPr>
            </w:pPr>
            <w:r>
              <w:rPr>
                <w:rFonts w:ascii="Arial" w:hAnsi="Arial" w:cs="Arial"/>
                <w:b/>
                <w:noProof/>
                <w:sz w:val="24"/>
                <w:szCs w:val="24"/>
              </w:rPr>
              <w:drawing>
                <wp:anchor distT="0" distB="0" distL="114300" distR="114300" simplePos="0" relativeHeight="251666432" behindDoc="0" locked="0" layoutInCell="1" allowOverlap="1" wp14:anchorId="17F20ED4" wp14:editId="3C2FA38C">
                  <wp:simplePos x="0" y="0"/>
                  <wp:positionH relativeFrom="column">
                    <wp:posOffset>1614805</wp:posOffset>
                  </wp:positionH>
                  <wp:positionV relativeFrom="paragraph">
                    <wp:posOffset>182245</wp:posOffset>
                  </wp:positionV>
                  <wp:extent cx="3295650" cy="1706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650" cy="1706245"/>
                          </a:xfrm>
                          <a:prstGeom prst="rect">
                            <a:avLst/>
                          </a:prstGeom>
                        </pic:spPr>
                      </pic:pic>
                    </a:graphicData>
                  </a:graphic>
                  <wp14:sizeRelH relativeFrom="page">
                    <wp14:pctWidth>0</wp14:pctWidth>
                  </wp14:sizeRelH>
                  <wp14:sizeRelV relativeFrom="page">
                    <wp14:pctHeight>0</wp14:pctHeight>
                  </wp14:sizeRelV>
                </wp:anchor>
              </w:drawing>
            </w:r>
            <w:r w:rsidR="0069690C">
              <w:rPr>
                <w:rFonts w:ascii="Arial" w:hAnsi="Arial" w:cs="Arial"/>
                <w:sz w:val="24"/>
                <w:szCs w:val="24"/>
                <w:lang w:val="id-ID"/>
              </w:rPr>
              <w:t>Kadek Suartama</w:t>
            </w:r>
          </w:p>
        </w:tc>
        <w:tc>
          <w:tcPr>
            <w:tcW w:w="2551" w:type="dxa"/>
          </w:tcPr>
          <w:p w:rsidR="00B641DC" w:rsidRDefault="005A6A88"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Perbekel</w:t>
            </w:r>
          </w:p>
          <w:p w:rsidR="005A6A88" w:rsidRDefault="005A6A88"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Ketua BPD</w:t>
            </w:r>
          </w:p>
          <w:p w:rsidR="005A6A88" w:rsidRDefault="005A6A88"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Ketua LPM</w:t>
            </w:r>
          </w:p>
          <w:p w:rsidR="005A6A88" w:rsidRDefault="005A6A88"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Bidan Desa</w:t>
            </w:r>
          </w:p>
          <w:p w:rsidR="005A6A88" w:rsidRDefault="005A6A88"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Ketua TP. PKK</w:t>
            </w:r>
          </w:p>
          <w:p w:rsidR="005A6A88" w:rsidRDefault="005A6A88"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PLKB Desa</w:t>
            </w:r>
          </w:p>
          <w:p w:rsidR="005A6A88" w:rsidRDefault="005A6A88"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Babinkamtibmas</w:t>
            </w:r>
          </w:p>
          <w:p w:rsidR="005A6A88" w:rsidRDefault="005A6A88"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Hansip</w:t>
            </w:r>
          </w:p>
          <w:p w:rsidR="005A6A88" w:rsidRDefault="005A6A88"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Anak/Forum Anak</w:t>
            </w:r>
          </w:p>
          <w:p w:rsidR="005A6A88" w:rsidRDefault="005A6A88" w:rsidP="00B641DC">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Anak/Forum Anak</w:t>
            </w:r>
          </w:p>
        </w:tc>
        <w:tc>
          <w:tcPr>
            <w:tcW w:w="2395" w:type="dxa"/>
          </w:tcPr>
          <w:p w:rsidR="00B641DC" w:rsidRDefault="00B641DC" w:rsidP="00B641DC">
            <w:pPr>
              <w:tabs>
                <w:tab w:val="left" w:pos="360"/>
                <w:tab w:val="left" w:pos="2977"/>
              </w:tabs>
              <w:spacing w:line="360" w:lineRule="auto"/>
              <w:jc w:val="both"/>
              <w:rPr>
                <w:rFonts w:ascii="Arial" w:hAnsi="Arial" w:cs="Arial"/>
                <w:sz w:val="24"/>
                <w:szCs w:val="24"/>
                <w:lang w:val="id-ID"/>
              </w:rPr>
            </w:pPr>
          </w:p>
        </w:tc>
      </w:tr>
    </w:tbl>
    <w:p w:rsidR="00B641DC" w:rsidRDefault="00B641DC" w:rsidP="005A6A88">
      <w:pPr>
        <w:tabs>
          <w:tab w:val="left" w:pos="360"/>
          <w:tab w:val="left" w:pos="2977"/>
        </w:tabs>
        <w:spacing w:after="0" w:line="360" w:lineRule="auto"/>
        <w:ind w:left="5670"/>
        <w:jc w:val="both"/>
        <w:rPr>
          <w:rFonts w:ascii="Arial" w:hAnsi="Arial" w:cs="Arial"/>
          <w:sz w:val="24"/>
          <w:szCs w:val="24"/>
          <w:lang w:val="id-ID"/>
        </w:rPr>
      </w:pPr>
    </w:p>
    <w:p w:rsidR="005A6A88" w:rsidRPr="00AD300A" w:rsidRDefault="005A6A88" w:rsidP="005A6A88">
      <w:pPr>
        <w:tabs>
          <w:tab w:val="left" w:pos="360"/>
          <w:tab w:val="left" w:pos="2977"/>
        </w:tabs>
        <w:spacing w:after="0" w:line="360" w:lineRule="auto"/>
        <w:ind w:left="5670"/>
        <w:jc w:val="both"/>
        <w:rPr>
          <w:rFonts w:ascii="Arial" w:hAnsi="Arial" w:cs="Arial"/>
          <w:sz w:val="24"/>
          <w:szCs w:val="24"/>
        </w:rPr>
      </w:pPr>
      <w:r>
        <w:rPr>
          <w:rFonts w:ascii="Arial" w:hAnsi="Arial" w:cs="Arial"/>
          <w:sz w:val="24"/>
          <w:szCs w:val="24"/>
          <w:lang w:val="id-ID"/>
        </w:rPr>
        <w:t>KEPALA DESA</w:t>
      </w:r>
      <w:r w:rsidR="00AD300A">
        <w:rPr>
          <w:rFonts w:ascii="Arial" w:hAnsi="Arial" w:cs="Arial"/>
          <w:sz w:val="24"/>
          <w:szCs w:val="24"/>
        </w:rPr>
        <w:t xml:space="preserve"> UMEANYAR</w:t>
      </w:r>
    </w:p>
    <w:p w:rsidR="005A6A88" w:rsidRDefault="005A6A88" w:rsidP="005A6A88">
      <w:pPr>
        <w:tabs>
          <w:tab w:val="left" w:pos="360"/>
          <w:tab w:val="left" w:pos="2977"/>
        </w:tabs>
        <w:spacing w:after="0" w:line="360" w:lineRule="auto"/>
        <w:ind w:left="5670"/>
        <w:jc w:val="both"/>
        <w:rPr>
          <w:rFonts w:ascii="Arial" w:hAnsi="Arial" w:cs="Arial"/>
          <w:sz w:val="24"/>
          <w:szCs w:val="24"/>
          <w:lang w:val="id-ID"/>
        </w:rPr>
      </w:pPr>
    </w:p>
    <w:p w:rsidR="005A6A88" w:rsidRDefault="005A6A88" w:rsidP="005A6A88">
      <w:pPr>
        <w:tabs>
          <w:tab w:val="left" w:pos="360"/>
          <w:tab w:val="left" w:pos="2977"/>
        </w:tabs>
        <w:spacing w:after="0" w:line="360" w:lineRule="auto"/>
        <w:ind w:left="5670"/>
        <w:jc w:val="both"/>
        <w:rPr>
          <w:rFonts w:ascii="Arial" w:hAnsi="Arial" w:cs="Arial"/>
          <w:sz w:val="24"/>
          <w:szCs w:val="24"/>
          <w:lang w:val="id-ID"/>
        </w:rPr>
      </w:pPr>
    </w:p>
    <w:p w:rsidR="00807643" w:rsidRPr="00AD300A" w:rsidRDefault="00961FE3" w:rsidP="005A6A88">
      <w:pPr>
        <w:tabs>
          <w:tab w:val="left" w:pos="360"/>
          <w:tab w:val="left" w:pos="2977"/>
        </w:tabs>
        <w:spacing w:after="0" w:line="360" w:lineRule="auto"/>
        <w:ind w:left="5670"/>
        <w:jc w:val="both"/>
        <w:rPr>
          <w:rFonts w:ascii="Arial" w:hAnsi="Arial" w:cs="Arial"/>
          <w:b/>
          <w:sz w:val="24"/>
          <w:szCs w:val="24"/>
          <w:u w:val="single"/>
        </w:rPr>
      </w:pPr>
      <w:r>
        <w:rPr>
          <w:rFonts w:ascii="Arial" w:hAnsi="Arial" w:cs="Arial"/>
          <w:b/>
          <w:sz w:val="24"/>
          <w:szCs w:val="24"/>
          <w:u w:val="single"/>
        </w:rPr>
        <w:t>PUTU EDY MULYANA</w:t>
      </w:r>
    </w:p>
    <w:p w:rsidR="00807643" w:rsidRPr="00807643" w:rsidRDefault="00807643" w:rsidP="00807643">
      <w:pPr>
        <w:rPr>
          <w:rFonts w:ascii="Arial" w:hAnsi="Arial" w:cs="Arial"/>
          <w:sz w:val="24"/>
          <w:szCs w:val="24"/>
          <w:lang w:val="id-ID"/>
        </w:rPr>
      </w:pPr>
    </w:p>
    <w:p w:rsidR="00807643" w:rsidRPr="00807643" w:rsidRDefault="00807643" w:rsidP="00807643">
      <w:pPr>
        <w:rPr>
          <w:rFonts w:ascii="Arial" w:hAnsi="Arial" w:cs="Arial"/>
          <w:sz w:val="24"/>
          <w:szCs w:val="24"/>
          <w:lang w:val="id-ID"/>
        </w:rPr>
      </w:pPr>
    </w:p>
    <w:p w:rsidR="00807643" w:rsidRPr="00807643" w:rsidRDefault="00807643" w:rsidP="00807643">
      <w:pPr>
        <w:rPr>
          <w:rFonts w:ascii="Arial" w:hAnsi="Arial" w:cs="Arial"/>
          <w:sz w:val="24"/>
          <w:szCs w:val="24"/>
          <w:lang w:val="id-ID"/>
        </w:rPr>
      </w:pPr>
    </w:p>
    <w:p w:rsidR="00807643" w:rsidRPr="00807643" w:rsidRDefault="00807643" w:rsidP="00807643">
      <w:pPr>
        <w:rPr>
          <w:rFonts w:ascii="Arial" w:hAnsi="Arial" w:cs="Arial"/>
          <w:sz w:val="24"/>
          <w:szCs w:val="24"/>
          <w:lang w:val="id-ID"/>
        </w:rPr>
      </w:pPr>
    </w:p>
    <w:p w:rsidR="00807643" w:rsidRPr="00807643" w:rsidRDefault="00807643" w:rsidP="00807643">
      <w:pPr>
        <w:rPr>
          <w:rFonts w:ascii="Arial" w:hAnsi="Arial" w:cs="Arial"/>
          <w:sz w:val="24"/>
          <w:szCs w:val="24"/>
          <w:lang w:val="id-ID"/>
        </w:rPr>
      </w:pPr>
    </w:p>
    <w:p w:rsidR="00807643" w:rsidRPr="00807643" w:rsidRDefault="00807643" w:rsidP="00807643">
      <w:pPr>
        <w:rPr>
          <w:rFonts w:ascii="Arial" w:hAnsi="Arial" w:cs="Arial"/>
          <w:sz w:val="24"/>
          <w:szCs w:val="24"/>
          <w:lang w:val="id-ID"/>
        </w:rPr>
      </w:pPr>
    </w:p>
    <w:p w:rsidR="00807643" w:rsidRPr="00807643" w:rsidRDefault="00807643" w:rsidP="00807643">
      <w:pPr>
        <w:rPr>
          <w:rFonts w:ascii="Arial" w:hAnsi="Arial" w:cs="Arial"/>
          <w:sz w:val="24"/>
          <w:szCs w:val="24"/>
          <w:lang w:val="id-ID"/>
        </w:rPr>
      </w:pPr>
    </w:p>
    <w:p w:rsidR="00807643" w:rsidRDefault="00807643" w:rsidP="00807643">
      <w:pPr>
        <w:rPr>
          <w:rFonts w:ascii="Arial" w:hAnsi="Arial" w:cs="Arial"/>
          <w:sz w:val="24"/>
          <w:szCs w:val="24"/>
          <w:lang w:val="id-ID"/>
        </w:rPr>
      </w:pPr>
    </w:p>
    <w:p w:rsidR="00807643" w:rsidRDefault="00807643" w:rsidP="00807643">
      <w:pPr>
        <w:tabs>
          <w:tab w:val="left" w:pos="2466"/>
        </w:tabs>
        <w:rPr>
          <w:rFonts w:ascii="Arial" w:hAnsi="Arial" w:cs="Arial"/>
          <w:sz w:val="24"/>
          <w:szCs w:val="24"/>
          <w:lang w:val="id-ID"/>
        </w:rPr>
      </w:pPr>
      <w:r>
        <w:rPr>
          <w:rFonts w:ascii="Arial" w:hAnsi="Arial" w:cs="Arial"/>
          <w:sz w:val="24"/>
          <w:szCs w:val="24"/>
          <w:lang w:val="id-ID"/>
        </w:rPr>
        <w:tab/>
      </w:r>
    </w:p>
    <w:p w:rsidR="00807643" w:rsidRDefault="00807643">
      <w:pPr>
        <w:rPr>
          <w:rFonts w:ascii="Arial" w:hAnsi="Arial" w:cs="Arial"/>
          <w:sz w:val="24"/>
          <w:szCs w:val="24"/>
          <w:lang w:val="id-ID"/>
        </w:rPr>
      </w:pPr>
      <w:r>
        <w:rPr>
          <w:rFonts w:ascii="Arial" w:hAnsi="Arial" w:cs="Arial"/>
          <w:sz w:val="24"/>
          <w:szCs w:val="24"/>
          <w:lang w:val="id-ID"/>
        </w:rPr>
        <w:br w:type="page"/>
      </w:r>
    </w:p>
    <w:p w:rsidR="00807643" w:rsidRPr="00E36065" w:rsidRDefault="00807643" w:rsidP="00807643">
      <w:pPr>
        <w:jc w:val="center"/>
        <w:rPr>
          <w:rFonts w:ascii="Arial" w:hAnsi="Arial" w:cs="Arial"/>
          <w:sz w:val="24"/>
          <w:szCs w:val="24"/>
          <w:lang w:val="id-ID"/>
        </w:rPr>
      </w:pPr>
    </w:p>
    <w:p w:rsidR="00807643" w:rsidRPr="00E36065" w:rsidRDefault="00807643" w:rsidP="00807643">
      <w:pPr>
        <w:jc w:val="center"/>
        <w:rPr>
          <w:rFonts w:ascii="Arial" w:hAnsi="Arial" w:cs="Arial"/>
          <w:sz w:val="24"/>
          <w:szCs w:val="24"/>
          <w:lang w:val="id-ID"/>
        </w:rPr>
      </w:pPr>
      <w:r w:rsidRPr="00E36065">
        <w:rPr>
          <w:rFonts w:ascii="Arial" w:hAnsi="Arial" w:cs="Arial"/>
          <w:noProof/>
          <w:sz w:val="24"/>
          <w:szCs w:val="24"/>
        </w:rPr>
        <w:drawing>
          <wp:anchor distT="0" distB="0" distL="114300" distR="114300" simplePos="0" relativeHeight="251663360" behindDoc="0" locked="0" layoutInCell="0" allowOverlap="1" wp14:anchorId="0AA2051C" wp14:editId="04AAAF15">
            <wp:simplePos x="0" y="0"/>
            <wp:positionH relativeFrom="column">
              <wp:posOffset>2423160</wp:posOffset>
            </wp:positionH>
            <wp:positionV relativeFrom="paragraph">
              <wp:posOffset>-474980</wp:posOffset>
            </wp:positionV>
            <wp:extent cx="1097280" cy="1131570"/>
            <wp:effectExtent l="0" t="0" r="7620" b="0"/>
            <wp:wrapTopAndBottom/>
            <wp:docPr id="1" name="Picture 4"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u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131570"/>
                    </a:xfrm>
                    <a:prstGeom prst="rect">
                      <a:avLst/>
                    </a:prstGeom>
                    <a:noFill/>
                    <a:ln>
                      <a:noFill/>
                    </a:ln>
                  </pic:spPr>
                </pic:pic>
              </a:graphicData>
            </a:graphic>
          </wp:anchor>
        </w:drawing>
      </w:r>
      <w:r>
        <w:rPr>
          <w:rFonts w:ascii="Arial" w:hAnsi="Arial" w:cs="Arial"/>
          <w:noProof/>
          <w:sz w:val="24"/>
          <w:szCs w:val="24"/>
          <w:lang w:val="id-ID" w:eastAsia="id-ID"/>
        </w:rPr>
        <w:t>BUPATI BULELENG</w:t>
      </w:r>
    </w:p>
    <w:p w:rsidR="00807643" w:rsidRPr="00E36065" w:rsidRDefault="00807643" w:rsidP="00807643">
      <w:pPr>
        <w:jc w:val="center"/>
        <w:rPr>
          <w:rFonts w:ascii="Arial" w:hAnsi="Arial" w:cs="Arial"/>
          <w:color w:val="000000" w:themeColor="text1"/>
          <w:sz w:val="24"/>
          <w:szCs w:val="24"/>
          <w:lang w:val="id-ID"/>
        </w:rPr>
      </w:pPr>
      <w:r w:rsidRPr="00E36065">
        <w:rPr>
          <w:rFonts w:ascii="Arial" w:hAnsi="Arial" w:cs="Arial"/>
          <w:color w:val="000000" w:themeColor="text1"/>
          <w:sz w:val="24"/>
          <w:szCs w:val="24"/>
        </w:rPr>
        <w:t xml:space="preserve">NOMOR  </w:t>
      </w:r>
      <w:r w:rsidRPr="00E36065">
        <w:rPr>
          <w:rFonts w:ascii="Arial" w:hAnsi="Arial" w:cs="Arial"/>
          <w:color w:val="000000" w:themeColor="text1"/>
          <w:sz w:val="24"/>
          <w:szCs w:val="24"/>
          <w:lang w:val="id-ID"/>
        </w:rPr>
        <w:t xml:space="preserve">          </w:t>
      </w:r>
      <w:r w:rsidRPr="00E36065">
        <w:rPr>
          <w:rFonts w:ascii="Arial" w:hAnsi="Arial" w:cs="Arial"/>
          <w:color w:val="000000" w:themeColor="text1"/>
          <w:sz w:val="24"/>
          <w:szCs w:val="24"/>
        </w:rPr>
        <w:t xml:space="preserve">/         / HK / </w:t>
      </w:r>
      <w:r w:rsidR="00C03B43">
        <w:rPr>
          <w:rFonts w:ascii="Arial" w:hAnsi="Arial" w:cs="Arial"/>
          <w:color w:val="000000" w:themeColor="text1"/>
          <w:sz w:val="24"/>
          <w:szCs w:val="24"/>
        </w:rPr>
        <w:t>2019</w:t>
      </w:r>
    </w:p>
    <w:p w:rsidR="00807643" w:rsidRPr="00E36065" w:rsidRDefault="00807643" w:rsidP="00807643">
      <w:pPr>
        <w:spacing w:line="360" w:lineRule="auto"/>
        <w:jc w:val="center"/>
        <w:rPr>
          <w:rFonts w:ascii="Arial" w:hAnsi="Arial" w:cs="Arial"/>
          <w:sz w:val="24"/>
          <w:szCs w:val="24"/>
        </w:rPr>
      </w:pPr>
      <w:r w:rsidRPr="00E36065">
        <w:rPr>
          <w:rFonts w:ascii="Arial" w:hAnsi="Arial" w:cs="Arial"/>
          <w:sz w:val="24"/>
          <w:szCs w:val="24"/>
        </w:rPr>
        <w:t>TENTANG</w:t>
      </w:r>
    </w:p>
    <w:p w:rsidR="00807643" w:rsidRDefault="00807643" w:rsidP="00807643">
      <w:pPr>
        <w:pStyle w:val="BodyText"/>
        <w:spacing w:line="240" w:lineRule="auto"/>
        <w:jc w:val="center"/>
        <w:rPr>
          <w:rFonts w:ascii="Arial" w:hAnsi="Arial" w:cs="Arial"/>
          <w:sz w:val="24"/>
          <w:szCs w:val="24"/>
          <w:lang w:val="id-ID"/>
        </w:rPr>
      </w:pPr>
      <w:r>
        <w:rPr>
          <w:rFonts w:ascii="Arial" w:hAnsi="Arial" w:cs="Arial"/>
          <w:sz w:val="24"/>
          <w:szCs w:val="24"/>
          <w:lang w:val="id-ID"/>
        </w:rPr>
        <w:t>PENETAPAN DAN PEMBENTUKAN TIM GUGUS TUGAS KECAMATAN SERIRIT DAN DESA/KELURAHAN LAYAK ANAK DI KABUPATEN BULELENG</w:t>
      </w:r>
    </w:p>
    <w:p w:rsidR="00807643" w:rsidRPr="00E36065" w:rsidRDefault="00807643" w:rsidP="00807643">
      <w:pPr>
        <w:pStyle w:val="BodyText"/>
        <w:spacing w:line="240" w:lineRule="auto"/>
        <w:jc w:val="center"/>
        <w:rPr>
          <w:rFonts w:ascii="Arial" w:hAnsi="Arial" w:cs="Arial"/>
          <w:sz w:val="24"/>
          <w:szCs w:val="24"/>
          <w:lang w:val="id-ID"/>
        </w:rPr>
      </w:pPr>
      <w:r>
        <w:rPr>
          <w:rFonts w:ascii="Arial" w:hAnsi="Arial" w:cs="Arial"/>
          <w:sz w:val="24"/>
          <w:szCs w:val="24"/>
          <w:lang w:val="id-ID"/>
        </w:rPr>
        <w:t xml:space="preserve">TAHUN </w:t>
      </w:r>
      <w:r w:rsidR="00C03B43">
        <w:rPr>
          <w:rFonts w:ascii="Arial" w:hAnsi="Arial" w:cs="Arial"/>
          <w:sz w:val="24"/>
          <w:szCs w:val="24"/>
          <w:lang w:val="id-ID"/>
        </w:rPr>
        <w:t>2019</w:t>
      </w:r>
    </w:p>
    <w:p w:rsidR="00807643" w:rsidRPr="00E36065" w:rsidRDefault="00807643" w:rsidP="00807643">
      <w:pPr>
        <w:pStyle w:val="BodyTextIndent"/>
        <w:pBdr>
          <w:top w:val="none" w:sz="0" w:space="0" w:color="auto"/>
        </w:pBdr>
        <w:jc w:val="both"/>
        <w:rPr>
          <w:szCs w:val="24"/>
        </w:rPr>
      </w:pPr>
    </w:p>
    <w:p w:rsidR="00807643" w:rsidRPr="00E36065" w:rsidRDefault="00807643" w:rsidP="00807643">
      <w:pPr>
        <w:pStyle w:val="BodyTextIndent"/>
        <w:pBdr>
          <w:top w:val="none" w:sz="0" w:space="0" w:color="auto"/>
        </w:pBdr>
        <w:jc w:val="both"/>
        <w:rPr>
          <w:szCs w:val="24"/>
          <w:lang w:val="id-ID"/>
        </w:rPr>
      </w:pPr>
      <w:proofErr w:type="spellStart"/>
      <w:r w:rsidRPr="00E36065">
        <w:rPr>
          <w:szCs w:val="24"/>
        </w:rPr>
        <w:t>Menimbang</w:t>
      </w:r>
      <w:proofErr w:type="spellEnd"/>
      <w:r w:rsidRPr="00E36065">
        <w:rPr>
          <w:szCs w:val="24"/>
        </w:rPr>
        <w:tab/>
        <w:t>: a.</w:t>
      </w:r>
      <w:r w:rsidRPr="00E36065">
        <w:rPr>
          <w:szCs w:val="24"/>
        </w:rPr>
        <w:tab/>
      </w:r>
      <w:r w:rsidRPr="00E36065">
        <w:rPr>
          <w:szCs w:val="24"/>
          <w:lang w:val="id-ID"/>
        </w:rPr>
        <w:t xml:space="preserve">bahwa anak adalah amanah dan karunia Tuhan Yang Maha Esa yang dalam dirinya melekat harkat dan martabat sebagai </w:t>
      </w:r>
      <w:r>
        <w:rPr>
          <w:szCs w:val="24"/>
          <w:lang w:val="id-ID"/>
        </w:rPr>
        <w:t>generasi penerus cita-cita dan sifat khusus yang menjamin kelangsungan eksitensi Bangsa dan Negara pada masa depan, sehingga anak perlu mendapat kesempatan seluas-luasnya untuk kelangsungan hidup, tumbuh dan berkembang secara wajar baik secara fisik, mental maupun sosial;</w:t>
      </w:r>
    </w:p>
    <w:p w:rsidR="00807643" w:rsidRDefault="00807643" w:rsidP="00807643">
      <w:pPr>
        <w:pStyle w:val="BodyTextIndent"/>
        <w:pBdr>
          <w:top w:val="none" w:sz="0" w:space="0" w:color="auto"/>
        </w:pBdr>
        <w:jc w:val="both"/>
        <w:rPr>
          <w:szCs w:val="24"/>
          <w:lang w:val="id-ID"/>
        </w:rPr>
      </w:pPr>
      <w:r w:rsidRPr="00E36065">
        <w:rPr>
          <w:szCs w:val="24"/>
        </w:rPr>
        <w:tab/>
      </w:r>
      <w:r w:rsidRPr="00E36065">
        <w:rPr>
          <w:szCs w:val="24"/>
        </w:rPr>
        <w:tab/>
      </w:r>
      <w:r>
        <w:rPr>
          <w:szCs w:val="24"/>
          <w:lang w:val="id-ID"/>
        </w:rPr>
        <w:t>b</w:t>
      </w:r>
      <w:r w:rsidRPr="00E36065">
        <w:rPr>
          <w:szCs w:val="24"/>
        </w:rPr>
        <w:t>.</w:t>
      </w:r>
      <w:r w:rsidRPr="00E36065">
        <w:rPr>
          <w:szCs w:val="24"/>
        </w:rPr>
        <w:tab/>
      </w:r>
      <w:proofErr w:type="spellStart"/>
      <w:proofErr w:type="gramStart"/>
      <w:r w:rsidRPr="00E36065">
        <w:rPr>
          <w:szCs w:val="24"/>
        </w:rPr>
        <w:t>bahwa</w:t>
      </w:r>
      <w:proofErr w:type="spellEnd"/>
      <w:proofErr w:type="gramEnd"/>
      <w:r w:rsidRPr="00E36065">
        <w:rPr>
          <w:szCs w:val="24"/>
        </w:rPr>
        <w:t xml:space="preserve"> </w:t>
      </w:r>
      <w:r w:rsidRPr="00E36065">
        <w:rPr>
          <w:szCs w:val="24"/>
          <w:lang w:val="id-ID"/>
        </w:rPr>
        <w:t xml:space="preserve">untuk </w:t>
      </w:r>
      <w:r>
        <w:rPr>
          <w:szCs w:val="24"/>
          <w:lang w:val="id-ID"/>
        </w:rPr>
        <w:t>membangunan Kabupaten Layak Anak diperlukan pembangunan satu wilayah admnistrasi yang mengintegrasikan kondisi sumber daya pemerintah, masyarakat dan dunia usaha yang terencana secara menyeluruh dan berkelanjutan dalam program dan kegiatan pemenuhan hak anak;</w:t>
      </w:r>
    </w:p>
    <w:p w:rsidR="00807643" w:rsidRDefault="00807643" w:rsidP="00807643">
      <w:pPr>
        <w:pStyle w:val="BodyTextIndent"/>
        <w:pBdr>
          <w:top w:val="none" w:sz="0" w:space="0" w:color="auto"/>
        </w:pBdr>
        <w:ind w:hanging="284"/>
        <w:jc w:val="both"/>
        <w:rPr>
          <w:szCs w:val="24"/>
          <w:lang w:val="id-ID"/>
        </w:rPr>
      </w:pPr>
      <w:r>
        <w:rPr>
          <w:szCs w:val="24"/>
          <w:lang w:val="id-ID"/>
        </w:rPr>
        <w:t>c</w:t>
      </w:r>
      <w:r w:rsidRPr="00E36065">
        <w:rPr>
          <w:szCs w:val="24"/>
        </w:rPr>
        <w:t>.</w:t>
      </w:r>
      <w:r w:rsidRPr="00E36065">
        <w:rPr>
          <w:szCs w:val="24"/>
        </w:rPr>
        <w:tab/>
      </w:r>
      <w:proofErr w:type="spellStart"/>
      <w:r w:rsidRPr="00E36065">
        <w:rPr>
          <w:szCs w:val="24"/>
        </w:rPr>
        <w:t>bahwa</w:t>
      </w:r>
      <w:proofErr w:type="spellEnd"/>
      <w:r w:rsidRPr="00E36065">
        <w:rPr>
          <w:szCs w:val="24"/>
        </w:rPr>
        <w:t xml:space="preserve"> </w:t>
      </w:r>
      <w:r w:rsidRPr="00E36065">
        <w:rPr>
          <w:szCs w:val="24"/>
          <w:lang w:val="id-ID"/>
        </w:rPr>
        <w:t xml:space="preserve">untuk </w:t>
      </w:r>
      <w:r>
        <w:rPr>
          <w:szCs w:val="24"/>
          <w:lang w:val="id-ID"/>
        </w:rPr>
        <w:t xml:space="preserve">menunjang Kabupaten Buleleng menuju Kabupaten Layak anak dipandang perlu untuk </w:t>
      </w:r>
      <w:r w:rsidR="002C20F3">
        <w:rPr>
          <w:szCs w:val="24"/>
          <w:lang w:val="id-ID"/>
        </w:rPr>
        <w:t>menunjuk Kecamatan Seririt dan Desa/Kelurahan se- Kecamatan Seririt sebagai Kecamatan dan Desa/Kelurahan Layak Anak dalam rangka Kabupaten Buleleng menuju Kabupaten Layak Anak;</w:t>
      </w:r>
    </w:p>
    <w:p w:rsidR="00807643" w:rsidRPr="00E36065" w:rsidRDefault="00807643" w:rsidP="00807643">
      <w:pPr>
        <w:pStyle w:val="BodyTextIndent"/>
        <w:pBdr>
          <w:top w:val="none" w:sz="0" w:space="0" w:color="auto"/>
        </w:pBdr>
        <w:jc w:val="both"/>
        <w:rPr>
          <w:szCs w:val="24"/>
          <w:lang w:val="id-ID"/>
        </w:rPr>
      </w:pPr>
      <w:r w:rsidRPr="00E36065">
        <w:rPr>
          <w:szCs w:val="24"/>
        </w:rPr>
        <w:tab/>
      </w:r>
      <w:r>
        <w:rPr>
          <w:szCs w:val="24"/>
          <w:lang w:val="id-ID"/>
        </w:rPr>
        <w:t>d</w:t>
      </w:r>
      <w:r w:rsidRPr="00E36065">
        <w:rPr>
          <w:szCs w:val="24"/>
        </w:rPr>
        <w:t>.</w:t>
      </w:r>
      <w:r w:rsidRPr="00E36065">
        <w:rPr>
          <w:szCs w:val="24"/>
        </w:rPr>
        <w:tab/>
      </w:r>
      <w:proofErr w:type="spellStart"/>
      <w:proofErr w:type="gramStart"/>
      <w:r w:rsidRPr="00E36065">
        <w:rPr>
          <w:szCs w:val="24"/>
        </w:rPr>
        <w:t>bahwa</w:t>
      </w:r>
      <w:proofErr w:type="spellEnd"/>
      <w:proofErr w:type="gramEnd"/>
      <w:r w:rsidRPr="00E36065">
        <w:rPr>
          <w:szCs w:val="24"/>
        </w:rPr>
        <w:t xml:space="preserve"> </w:t>
      </w:r>
      <w:proofErr w:type="spellStart"/>
      <w:r w:rsidRPr="00E36065">
        <w:rPr>
          <w:szCs w:val="24"/>
        </w:rPr>
        <w:t>berdasarkan</w:t>
      </w:r>
      <w:proofErr w:type="spellEnd"/>
      <w:r w:rsidRPr="00E36065">
        <w:rPr>
          <w:szCs w:val="24"/>
        </w:rPr>
        <w:t xml:space="preserve"> </w:t>
      </w:r>
      <w:proofErr w:type="spellStart"/>
      <w:r w:rsidRPr="00E36065">
        <w:rPr>
          <w:szCs w:val="24"/>
        </w:rPr>
        <w:t>pertimbangan</w:t>
      </w:r>
      <w:proofErr w:type="spellEnd"/>
      <w:r w:rsidRPr="00E36065">
        <w:rPr>
          <w:szCs w:val="24"/>
        </w:rPr>
        <w:t xml:space="preserve"> </w:t>
      </w:r>
      <w:proofErr w:type="spellStart"/>
      <w:r w:rsidRPr="00E36065">
        <w:rPr>
          <w:szCs w:val="24"/>
        </w:rPr>
        <w:t>sebagaimana</w:t>
      </w:r>
      <w:proofErr w:type="spellEnd"/>
      <w:r w:rsidRPr="00E36065">
        <w:rPr>
          <w:szCs w:val="24"/>
        </w:rPr>
        <w:t xml:space="preserve"> </w:t>
      </w:r>
      <w:proofErr w:type="spellStart"/>
      <w:r w:rsidRPr="00E36065">
        <w:rPr>
          <w:szCs w:val="24"/>
        </w:rPr>
        <w:t>dimaksud</w:t>
      </w:r>
      <w:proofErr w:type="spellEnd"/>
      <w:r w:rsidRPr="00E36065">
        <w:rPr>
          <w:szCs w:val="24"/>
        </w:rPr>
        <w:t xml:space="preserve"> </w:t>
      </w:r>
      <w:proofErr w:type="spellStart"/>
      <w:r w:rsidRPr="00E36065">
        <w:rPr>
          <w:szCs w:val="24"/>
        </w:rPr>
        <w:t>huruf</w:t>
      </w:r>
      <w:proofErr w:type="spellEnd"/>
      <w:r w:rsidRPr="00E36065">
        <w:rPr>
          <w:szCs w:val="24"/>
        </w:rPr>
        <w:t xml:space="preserve"> a, </w:t>
      </w:r>
      <w:proofErr w:type="spellStart"/>
      <w:r w:rsidRPr="00E36065">
        <w:rPr>
          <w:szCs w:val="24"/>
        </w:rPr>
        <w:t>huruf</w:t>
      </w:r>
      <w:proofErr w:type="spellEnd"/>
      <w:r w:rsidRPr="00E36065">
        <w:rPr>
          <w:szCs w:val="24"/>
        </w:rPr>
        <w:t xml:space="preserve"> b </w:t>
      </w:r>
      <w:proofErr w:type="spellStart"/>
      <w:r w:rsidRPr="00E36065">
        <w:rPr>
          <w:szCs w:val="24"/>
        </w:rPr>
        <w:t>dan</w:t>
      </w:r>
      <w:proofErr w:type="spellEnd"/>
      <w:r w:rsidRPr="00E36065">
        <w:rPr>
          <w:szCs w:val="24"/>
        </w:rPr>
        <w:t xml:space="preserve"> </w:t>
      </w:r>
      <w:proofErr w:type="spellStart"/>
      <w:r w:rsidRPr="00E36065">
        <w:rPr>
          <w:szCs w:val="24"/>
        </w:rPr>
        <w:t>huruf</w:t>
      </w:r>
      <w:proofErr w:type="spellEnd"/>
      <w:r w:rsidRPr="00E36065">
        <w:rPr>
          <w:szCs w:val="24"/>
        </w:rPr>
        <w:t xml:space="preserve"> c </w:t>
      </w:r>
      <w:r w:rsidRPr="00E36065">
        <w:rPr>
          <w:szCs w:val="24"/>
          <w:lang w:val="id-ID"/>
        </w:rPr>
        <w:t xml:space="preserve">perlu menetapkan Keputusan </w:t>
      </w:r>
      <w:r w:rsidR="002C20F3">
        <w:rPr>
          <w:szCs w:val="24"/>
          <w:lang w:val="id-ID"/>
        </w:rPr>
        <w:t>Bupati tentang</w:t>
      </w:r>
      <w:r w:rsidRPr="00E36065">
        <w:rPr>
          <w:szCs w:val="24"/>
          <w:lang w:val="id-ID"/>
        </w:rPr>
        <w:t xml:space="preserve"> </w:t>
      </w:r>
      <w:r w:rsidR="002C20F3">
        <w:rPr>
          <w:szCs w:val="24"/>
          <w:lang w:val="id-ID"/>
        </w:rPr>
        <w:t>Penetapan Kecamatan Seririt dan Desa/Kelurahan Layak Anak;</w:t>
      </w:r>
    </w:p>
    <w:p w:rsidR="00807643" w:rsidRPr="00E36065" w:rsidRDefault="00807643" w:rsidP="00807643">
      <w:pPr>
        <w:tabs>
          <w:tab w:val="left" w:pos="2127"/>
          <w:tab w:val="left" w:pos="2268"/>
          <w:tab w:val="left" w:pos="2610"/>
        </w:tabs>
        <w:spacing w:line="360" w:lineRule="auto"/>
        <w:ind w:left="2610" w:hanging="2610"/>
        <w:jc w:val="both"/>
        <w:rPr>
          <w:rFonts w:ascii="Arial" w:hAnsi="Arial" w:cs="Arial"/>
          <w:sz w:val="24"/>
          <w:szCs w:val="24"/>
          <w:lang w:val="id-ID"/>
        </w:rPr>
      </w:pPr>
      <w:proofErr w:type="spellStart"/>
      <w:r w:rsidRPr="00E36065">
        <w:rPr>
          <w:rFonts w:ascii="Arial" w:hAnsi="Arial" w:cs="Arial"/>
          <w:sz w:val="24"/>
          <w:szCs w:val="24"/>
        </w:rPr>
        <w:t>Mengingat</w:t>
      </w:r>
      <w:proofErr w:type="spellEnd"/>
      <w:r w:rsidRPr="00E36065">
        <w:rPr>
          <w:rFonts w:ascii="Arial" w:hAnsi="Arial" w:cs="Arial"/>
          <w:sz w:val="24"/>
          <w:szCs w:val="24"/>
        </w:rPr>
        <w:tab/>
        <w:t>:</w:t>
      </w:r>
      <w:r w:rsidRPr="00E36065">
        <w:rPr>
          <w:rFonts w:ascii="Arial" w:hAnsi="Arial" w:cs="Arial"/>
          <w:sz w:val="24"/>
          <w:szCs w:val="24"/>
        </w:rPr>
        <w:tab/>
        <w:t>1.</w:t>
      </w:r>
      <w:r w:rsidRPr="00E36065">
        <w:rPr>
          <w:rFonts w:ascii="Arial" w:hAnsi="Arial" w:cs="Arial"/>
          <w:sz w:val="24"/>
          <w:szCs w:val="24"/>
        </w:rPr>
        <w:tab/>
      </w:r>
      <w:proofErr w:type="spellStart"/>
      <w:r w:rsidRPr="00E36065">
        <w:rPr>
          <w:rFonts w:ascii="Arial" w:hAnsi="Arial" w:cs="Arial"/>
          <w:sz w:val="24"/>
          <w:szCs w:val="24"/>
        </w:rPr>
        <w:t>Undang</w:t>
      </w:r>
      <w:proofErr w:type="spellEnd"/>
      <w:r w:rsidRPr="00E36065">
        <w:rPr>
          <w:rFonts w:ascii="Arial" w:hAnsi="Arial" w:cs="Arial"/>
          <w:sz w:val="24"/>
          <w:szCs w:val="24"/>
        </w:rPr>
        <w:t xml:space="preserve"> </w:t>
      </w:r>
      <w:proofErr w:type="spellStart"/>
      <w:r w:rsidRPr="00E36065">
        <w:rPr>
          <w:rFonts w:ascii="Arial" w:hAnsi="Arial" w:cs="Arial"/>
          <w:sz w:val="24"/>
          <w:szCs w:val="24"/>
        </w:rPr>
        <w:t>Undang</w:t>
      </w:r>
      <w:proofErr w:type="spellEnd"/>
      <w:r w:rsidRPr="00E36065">
        <w:rPr>
          <w:rFonts w:ascii="Arial" w:hAnsi="Arial" w:cs="Arial"/>
          <w:sz w:val="24"/>
          <w:szCs w:val="24"/>
        </w:rPr>
        <w:t xml:space="preserve"> </w:t>
      </w:r>
      <w:proofErr w:type="spellStart"/>
      <w:r w:rsidRPr="00E36065">
        <w:rPr>
          <w:rFonts w:ascii="Arial" w:hAnsi="Arial" w:cs="Arial"/>
          <w:sz w:val="24"/>
          <w:szCs w:val="24"/>
        </w:rPr>
        <w:t>Nomor</w:t>
      </w:r>
      <w:proofErr w:type="spellEnd"/>
      <w:r w:rsidRPr="00E36065">
        <w:rPr>
          <w:rFonts w:ascii="Arial" w:hAnsi="Arial" w:cs="Arial"/>
          <w:sz w:val="24"/>
          <w:szCs w:val="24"/>
        </w:rPr>
        <w:t xml:space="preserve"> 69 </w:t>
      </w:r>
      <w:proofErr w:type="spellStart"/>
      <w:r w:rsidRPr="00E36065">
        <w:rPr>
          <w:rFonts w:ascii="Arial" w:hAnsi="Arial" w:cs="Arial"/>
          <w:sz w:val="24"/>
          <w:szCs w:val="24"/>
        </w:rPr>
        <w:t>Tahun</w:t>
      </w:r>
      <w:proofErr w:type="spellEnd"/>
      <w:r w:rsidRPr="00E36065">
        <w:rPr>
          <w:rFonts w:ascii="Arial" w:hAnsi="Arial" w:cs="Arial"/>
          <w:sz w:val="24"/>
          <w:szCs w:val="24"/>
        </w:rPr>
        <w:t xml:space="preserve"> 1958 </w:t>
      </w:r>
      <w:proofErr w:type="spellStart"/>
      <w:r w:rsidRPr="00E36065">
        <w:rPr>
          <w:rFonts w:ascii="Arial" w:hAnsi="Arial" w:cs="Arial"/>
          <w:sz w:val="24"/>
          <w:szCs w:val="24"/>
        </w:rPr>
        <w:t>Tentang</w:t>
      </w:r>
      <w:proofErr w:type="spellEnd"/>
      <w:r w:rsidRPr="00E36065">
        <w:rPr>
          <w:rFonts w:ascii="Arial" w:hAnsi="Arial" w:cs="Arial"/>
          <w:sz w:val="24"/>
          <w:szCs w:val="24"/>
        </w:rPr>
        <w:t xml:space="preserve"> </w:t>
      </w:r>
      <w:proofErr w:type="spellStart"/>
      <w:r w:rsidRPr="00E36065">
        <w:rPr>
          <w:rFonts w:ascii="Arial" w:hAnsi="Arial" w:cs="Arial"/>
          <w:sz w:val="24"/>
          <w:szCs w:val="24"/>
        </w:rPr>
        <w:t>Pembentukan</w:t>
      </w:r>
      <w:proofErr w:type="spellEnd"/>
      <w:r w:rsidRPr="00E36065">
        <w:rPr>
          <w:rFonts w:ascii="Arial" w:hAnsi="Arial" w:cs="Arial"/>
          <w:sz w:val="24"/>
          <w:szCs w:val="24"/>
        </w:rPr>
        <w:t xml:space="preserve"> Daerah-Daerah Tingkat II </w:t>
      </w:r>
      <w:proofErr w:type="spellStart"/>
      <w:r w:rsidRPr="00E36065">
        <w:rPr>
          <w:rFonts w:ascii="Arial" w:hAnsi="Arial" w:cs="Arial"/>
          <w:sz w:val="24"/>
          <w:szCs w:val="24"/>
        </w:rPr>
        <w:t>dalam</w:t>
      </w:r>
      <w:proofErr w:type="spellEnd"/>
      <w:r w:rsidRPr="00E36065">
        <w:rPr>
          <w:rFonts w:ascii="Arial" w:hAnsi="Arial" w:cs="Arial"/>
          <w:sz w:val="24"/>
          <w:szCs w:val="24"/>
        </w:rPr>
        <w:t xml:space="preserve"> Wilayah Daerah-Daerah Tingkat I Bali, Nusa Tenggara Barat </w:t>
      </w:r>
      <w:proofErr w:type="spellStart"/>
      <w:r w:rsidRPr="00E36065">
        <w:rPr>
          <w:rFonts w:ascii="Arial" w:hAnsi="Arial" w:cs="Arial"/>
          <w:sz w:val="24"/>
          <w:szCs w:val="24"/>
        </w:rPr>
        <w:t>dan</w:t>
      </w:r>
      <w:proofErr w:type="spellEnd"/>
      <w:r w:rsidRPr="00E36065">
        <w:rPr>
          <w:rFonts w:ascii="Arial" w:hAnsi="Arial" w:cs="Arial"/>
          <w:sz w:val="24"/>
          <w:szCs w:val="24"/>
        </w:rPr>
        <w:t xml:space="preserve"> Nusa Tenggara </w:t>
      </w:r>
      <w:proofErr w:type="spellStart"/>
      <w:r w:rsidRPr="00E36065">
        <w:rPr>
          <w:rFonts w:ascii="Arial" w:hAnsi="Arial" w:cs="Arial"/>
          <w:sz w:val="24"/>
          <w:szCs w:val="24"/>
        </w:rPr>
        <w:t>Timur</w:t>
      </w:r>
      <w:proofErr w:type="spellEnd"/>
      <w:r w:rsidRPr="00E36065">
        <w:rPr>
          <w:rFonts w:ascii="Arial" w:hAnsi="Arial" w:cs="Arial"/>
          <w:sz w:val="24"/>
          <w:szCs w:val="24"/>
        </w:rPr>
        <w:t xml:space="preserve"> (</w:t>
      </w:r>
      <w:proofErr w:type="spellStart"/>
      <w:r w:rsidRPr="00E36065">
        <w:rPr>
          <w:rFonts w:ascii="Arial" w:hAnsi="Arial" w:cs="Arial"/>
          <w:sz w:val="24"/>
          <w:szCs w:val="24"/>
        </w:rPr>
        <w:t>Lembaran</w:t>
      </w:r>
      <w:proofErr w:type="spellEnd"/>
      <w:r w:rsidRPr="00E36065">
        <w:rPr>
          <w:rFonts w:ascii="Arial" w:hAnsi="Arial" w:cs="Arial"/>
          <w:sz w:val="24"/>
          <w:szCs w:val="24"/>
        </w:rPr>
        <w:t xml:space="preserve"> Negara </w:t>
      </w:r>
      <w:proofErr w:type="spellStart"/>
      <w:r w:rsidRPr="00E36065">
        <w:rPr>
          <w:rFonts w:ascii="Arial" w:hAnsi="Arial" w:cs="Arial"/>
          <w:sz w:val="24"/>
          <w:szCs w:val="24"/>
        </w:rPr>
        <w:t>Republik</w:t>
      </w:r>
      <w:proofErr w:type="spellEnd"/>
      <w:r w:rsidRPr="00E36065">
        <w:rPr>
          <w:rFonts w:ascii="Arial" w:hAnsi="Arial" w:cs="Arial"/>
          <w:sz w:val="24"/>
          <w:szCs w:val="24"/>
        </w:rPr>
        <w:t xml:space="preserve"> Indonesia </w:t>
      </w:r>
      <w:proofErr w:type="spellStart"/>
      <w:r w:rsidRPr="00E36065">
        <w:rPr>
          <w:rFonts w:ascii="Arial" w:hAnsi="Arial" w:cs="Arial"/>
          <w:sz w:val="24"/>
          <w:szCs w:val="24"/>
        </w:rPr>
        <w:t>Tahun</w:t>
      </w:r>
      <w:proofErr w:type="spellEnd"/>
      <w:r w:rsidRPr="00E36065">
        <w:rPr>
          <w:rFonts w:ascii="Arial" w:hAnsi="Arial" w:cs="Arial"/>
          <w:sz w:val="24"/>
          <w:szCs w:val="24"/>
        </w:rPr>
        <w:t xml:space="preserve"> 1958 </w:t>
      </w:r>
      <w:proofErr w:type="spellStart"/>
      <w:r w:rsidRPr="00E36065">
        <w:rPr>
          <w:rFonts w:ascii="Arial" w:hAnsi="Arial" w:cs="Arial"/>
          <w:sz w:val="24"/>
          <w:szCs w:val="24"/>
        </w:rPr>
        <w:t>Nomor</w:t>
      </w:r>
      <w:proofErr w:type="spellEnd"/>
      <w:r w:rsidRPr="00E36065">
        <w:rPr>
          <w:rFonts w:ascii="Arial" w:hAnsi="Arial" w:cs="Arial"/>
          <w:sz w:val="24"/>
          <w:szCs w:val="24"/>
        </w:rPr>
        <w:t xml:space="preserve"> 122,Tambahan </w:t>
      </w:r>
      <w:proofErr w:type="spellStart"/>
      <w:r w:rsidRPr="00E36065">
        <w:rPr>
          <w:rFonts w:ascii="Arial" w:hAnsi="Arial" w:cs="Arial"/>
          <w:sz w:val="24"/>
          <w:szCs w:val="24"/>
        </w:rPr>
        <w:t>Lembaran</w:t>
      </w:r>
      <w:proofErr w:type="spellEnd"/>
      <w:r w:rsidRPr="00E36065">
        <w:rPr>
          <w:rFonts w:ascii="Arial" w:hAnsi="Arial" w:cs="Arial"/>
          <w:sz w:val="24"/>
          <w:szCs w:val="24"/>
        </w:rPr>
        <w:t xml:space="preserve"> Negara </w:t>
      </w:r>
      <w:proofErr w:type="spellStart"/>
      <w:r w:rsidRPr="00E36065">
        <w:rPr>
          <w:rFonts w:ascii="Arial" w:hAnsi="Arial" w:cs="Arial"/>
          <w:sz w:val="24"/>
          <w:szCs w:val="24"/>
        </w:rPr>
        <w:t>Republik</w:t>
      </w:r>
      <w:proofErr w:type="spellEnd"/>
      <w:r w:rsidRPr="00E36065">
        <w:rPr>
          <w:rFonts w:ascii="Arial" w:hAnsi="Arial" w:cs="Arial"/>
          <w:sz w:val="24"/>
          <w:szCs w:val="24"/>
        </w:rPr>
        <w:t xml:space="preserve"> Indonesia </w:t>
      </w:r>
      <w:proofErr w:type="spellStart"/>
      <w:r w:rsidRPr="00E36065">
        <w:rPr>
          <w:rFonts w:ascii="Arial" w:hAnsi="Arial" w:cs="Arial"/>
          <w:sz w:val="24"/>
          <w:szCs w:val="24"/>
        </w:rPr>
        <w:t>Nomor</w:t>
      </w:r>
      <w:proofErr w:type="spellEnd"/>
      <w:r w:rsidRPr="00E36065">
        <w:rPr>
          <w:rFonts w:ascii="Arial" w:hAnsi="Arial" w:cs="Arial"/>
          <w:sz w:val="24"/>
          <w:szCs w:val="24"/>
        </w:rPr>
        <w:t xml:space="preserve"> 1655);</w:t>
      </w:r>
    </w:p>
    <w:p w:rsidR="00807643" w:rsidRPr="00E36065" w:rsidRDefault="00F25C18" w:rsidP="00F25C18">
      <w:pPr>
        <w:pStyle w:val="BodyTextIndent2"/>
        <w:numPr>
          <w:ilvl w:val="0"/>
          <w:numId w:val="40"/>
        </w:numPr>
        <w:tabs>
          <w:tab w:val="clear" w:pos="2127"/>
          <w:tab w:val="clear" w:pos="2552"/>
          <w:tab w:val="left" w:pos="2268"/>
          <w:tab w:val="left" w:pos="2610"/>
        </w:tabs>
        <w:ind w:left="2610"/>
      </w:pPr>
      <w:r>
        <w:rPr>
          <w:lang w:val="id-ID"/>
        </w:rPr>
        <w:t xml:space="preserve"> </w:t>
      </w:r>
      <w:proofErr w:type="spellStart"/>
      <w:r w:rsidR="00807643" w:rsidRPr="00E36065">
        <w:t>Undang</w:t>
      </w:r>
      <w:proofErr w:type="spellEnd"/>
      <w:r w:rsidR="00807643" w:rsidRPr="00E36065">
        <w:t xml:space="preserve"> </w:t>
      </w:r>
      <w:proofErr w:type="spellStart"/>
      <w:r w:rsidR="00807643" w:rsidRPr="00E36065">
        <w:t>Undang</w:t>
      </w:r>
      <w:proofErr w:type="spellEnd"/>
      <w:r w:rsidR="00807643" w:rsidRPr="00E36065">
        <w:t xml:space="preserve"> </w:t>
      </w:r>
      <w:proofErr w:type="spellStart"/>
      <w:r w:rsidR="00807643" w:rsidRPr="00E36065">
        <w:t>Nomor</w:t>
      </w:r>
      <w:proofErr w:type="spellEnd"/>
      <w:r w:rsidR="00807643" w:rsidRPr="00E36065">
        <w:t xml:space="preserve"> </w:t>
      </w:r>
      <w:r w:rsidR="00807643" w:rsidRPr="00E36065">
        <w:rPr>
          <w:lang w:val="id-ID"/>
        </w:rPr>
        <w:t>4 Tahun 1979 tentang Kesejahteraan Anak (Lembaran Negara Republik Indonesia tahun 1979 Nomor 32, Tambahan Lembaran Negara Republik Indonesia Nomor 3114);</w:t>
      </w:r>
    </w:p>
    <w:p w:rsidR="00807643" w:rsidRPr="00F25C18" w:rsidRDefault="00F25C18" w:rsidP="00F25C18">
      <w:pPr>
        <w:pStyle w:val="BodyTextIndent2"/>
        <w:numPr>
          <w:ilvl w:val="0"/>
          <w:numId w:val="40"/>
        </w:numPr>
        <w:tabs>
          <w:tab w:val="clear" w:pos="2127"/>
          <w:tab w:val="clear" w:pos="2552"/>
          <w:tab w:val="left" w:pos="2268"/>
          <w:tab w:val="left" w:pos="2610"/>
        </w:tabs>
        <w:ind w:left="2610"/>
      </w:pPr>
      <w:r>
        <w:rPr>
          <w:lang w:val="id-ID"/>
        </w:rPr>
        <w:t xml:space="preserve"> </w:t>
      </w:r>
      <w:r w:rsidR="00807643" w:rsidRPr="00E36065">
        <w:rPr>
          <w:lang w:val="id-ID"/>
        </w:rPr>
        <w:t xml:space="preserve">Undang-Undang Nomor 23 Tahun 2002 tentang Perlindungan Anak (Lembaran Negara Republik Indonesia Tahun 2002 Nomor 109, </w:t>
      </w:r>
      <w:r w:rsidR="00807643" w:rsidRPr="00E36065">
        <w:rPr>
          <w:lang w:val="id-ID"/>
        </w:rPr>
        <w:lastRenderedPageBreak/>
        <w:t>Tambahan Lembaran Negara Republik Indonesia Nomor 4235; sebagaimana telah diubah dengan Undang-Undang Nomor 35 Tahun 2014 tentang Perubahan Atas Undang-Undang Nomor 23 Tahun 2002 tentang Perlindungan Anak (Lembaran Negara Republik Indonesia Tahun 2014 Nomor 297, Tambahan Negara Republik Indonesia Nomor 5606);</w:t>
      </w:r>
    </w:p>
    <w:p w:rsidR="00F25C18" w:rsidRPr="00E36065" w:rsidRDefault="00F25C18" w:rsidP="00F25C18">
      <w:pPr>
        <w:pStyle w:val="BodyTextIndent2"/>
        <w:numPr>
          <w:ilvl w:val="0"/>
          <w:numId w:val="40"/>
        </w:numPr>
        <w:tabs>
          <w:tab w:val="clear" w:pos="2127"/>
          <w:tab w:val="clear" w:pos="2552"/>
          <w:tab w:val="left" w:pos="2268"/>
          <w:tab w:val="left" w:pos="2610"/>
        </w:tabs>
        <w:ind w:left="2610"/>
      </w:pPr>
      <w:r>
        <w:rPr>
          <w:lang w:val="id-ID"/>
        </w:rPr>
        <w:t xml:space="preserve"> Undang-Undang Republik Indonesia Nomor 12 Tahun 2011 tentang Pembentukan Peraturan Perundang-undangan (Lembaran Negara Republik Indonesia Tahun 2011 Nomor 82, Tambahan Lembaran Negara Republik Indonesia Nomor 5234);</w:t>
      </w:r>
    </w:p>
    <w:p w:rsidR="00807643" w:rsidRPr="00E36065" w:rsidRDefault="00F25C18" w:rsidP="00F25C18">
      <w:pPr>
        <w:pStyle w:val="BodyTextIndent2"/>
        <w:numPr>
          <w:ilvl w:val="0"/>
          <w:numId w:val="40"/>
        </w:numPr>
        <w:tabs>
          <w:tab w:val="clear" w:pos="2127"/>
          <w:tab w:val="clear" w:pos="2552"/>
          <w:tab w:val="left" w:pos="2268"/>
          <w:tab w:val="left" w:pos="2610"/>
        </w:tabs>
        <w:ind w:left="2610"/>
      </w:pPr>
      <w:r>
        <w:rPr>
          <w:lang w:val="id-ID"/>
        </w:rPr>
        <w:t xml:space="preserve"> </w:t>
      </w:r>
      <w:proofErr w:type="spellStart"/>
      <w:r w:rsidR="00807643" w:rsidRPr="00E36065">
        <w:t>Undang-Undang</w:t>
      </w:r>
      <w:proofErr w:type="spellEnd"/>
      <w:r w:rsidR="00807643" w:rsidRPr="00E36065">
        <w:t xml:space="preserve"> </w:t>
      </w:r>
      <w:proofErr w:type="spellStart"/>
      <w:r w:rsidR="00807643" w:rsidRPr="00E36065">
        <w:t>Nomor</w:t>
      </w:r>
      <w:proofErr w:type="spellEnd"/>
      <w:r w:rsidR="00807643" w:rsidRPr="00E36065">
        <w:t xml:space="preserve"> 23 </w:t>
      </w:r>
      <w:proofErr w:type="spellStart"/>
      <w:r w:rsidR="00807643" w:rsidRPr="00E36065">
        <w:t>Tahun</w:t>
      </w:r>
      <w:proofErr w:type="spellEnd"/>
      <w:r w:rsidR="00807643" w:rsidRPr="00E36065">
        <w:t xml:space="preserve"> 2014, </w:t>
      </w:r>
      <w:proofErr w:type="spellStart"/>
      <w:r w:rsidR="00807643" w:rsidRPr="00E36065">
        <w:t>tentang</w:t>
      </w:r>
      <w:proofErr w:type="spellEnd"/>
      <w:r w:rsidR="00807643" w:rsidRPr="00E36065">
        <w:t xml:space="preserve"> </w:t>
      </w:r>
      <w:proofErr w:type="spellStart"/>
      <w:r w:rsidR="00807643" w:rsidRPr="00E36065">
        <w:t>Pemerintahan</w:t>
      </w:r>
      <w:proofErr w:type="spellEnd"/>
      <w:r w:rsidR="00807643" w:rsidRPr="00E36065">
        <w:t xml:space="preserve"> Daerah  (</w:t>
      </w:r>
      <w:proofErr w:type="spellStart"/>
      <w:r w:rsidR="00807643" w:rsidRPr="00E36065">
        <w:t>Lembaran</w:t>
      </w:r>
      <w:proofErr w:type="spellEnd"/>
      <w:r w:rsidR="00807643" w:rsidRPr="00E36065">
        <w:t xml:space="preserve"> Negara </w:t>
      </w:r>
      <w:proofErr w:type="spellStart"/>
      <w:r w:rsidR="00807643" w:rsidRPr="00E36065">
        <w:t>Republik</w:t>
      </w:r>
      <w:proofErr w:type="spellEnd"/>
      <w:r w:rsidR="00807643" w:rsidRPr="00E36065">
        <w:t xml:space="preserve"> Indonesia  </w:t>
      </w:r>
      <w:proofErr w:type="spellStart"/>
      <w:r w:rsidR="00807643" w:rsidRPr="00E36065">
        <w:t>Tahun</w:t>
      </w:r>
      <w:proofErr w:type="spellEnd"/>
      <w:r w:rsidR="00807643" w:rsidRPr="00E36065">
        <w:t xml:space="preserve"> 2014 </w:t>
      </w:r>
      <w:proofErr w:type="spellStart"/>
      <w:r w:rsidR="00807643" w:rsidRPr="00E36065">
        <w:t>Nomor</w:t>
      </w:r>
      <w:proofErr w:type="spellEnd"/>
      <w:r w:rsidR="00807643" w:rsidRPr="00E36065">
        <w:t xml:space="preserve"> 244, </w:t>
      </w:r>
      <w:proofErr w:type="spellStart"/>
      <w:r w:rsidR="00807643" w:rsidRPr="00E36065">
        <w:t>Tambahan</w:t>
      </w:r>
      <w:proofErr w:type="spellEnd"/>
      <w:r w:rsidR="00807643" w:rsidRPr="00E36065">
        <w:t xml:space="preserve"> </w:t>
      </w:r>
      <w:proofErr w:type="spellStart"/>
      <w:r w:rsidR="00807643" w:rsidRPr="00E36065">
        <w:t>Lembaran</w:t>
      </w:r>
      <w:proofErr w:type="spellEnd"/>
      <w:r w:rsidR="00807643" w:rsidRPr="00E36065">
        <w:t xml:space="preserve"> Negara </w:t>
      </w:r>
      <w:proofErr w:type="spellStart"/>
      <w:r w:rsidR="00807643" w:rsidRPr="00E36065">
        <w:t>Republik</w:t>
      </w:r>
      <w:proofErr w:type="spellEnd"/>
      <w:r w:rsidR="00807643" w:rsidRPr="00E36065">
        <w:t xml:space="preserve"> Indonesia </w:t>
      </w:r>
      <w:proofErr w:type="spellStart"/>
      <w:r w:rsidR="00807643" w:rsidRPr="00E36065">
        <w:t>Nomor</w:t>
      </w:r>
      <w:proofErr w:type="spellEnd"/>
      <w:r w:rsidR="00807643" w:rsidRPr="00E36065">
        <w:t xml:space="preserve"> 5587), </w:t>
      </w:r>
      <w:proofErr w:type="spellStart"/>
      <w:r w:rsidR="00807643" w:rsidRPr="00E36065">
        <w:t>sebagaimana</w:t>
      </w:r>
      <w:proofErr w:type="spellEnd"/>
      <w:r w:rsidR="00807643" w:rsidRPr="00E36065">
        <w:t xml:space="preserve"> </w:t>
      </w:r>
      <w:proofErr w:type="spellStart"/>
      <w:r w:rsidR="00807643" w:rsidRPr="00E36065">
        <w:t>telah</w:t>
      </w:r>
      <w:proofErr w:type="spellEnd"/>
      <w:r w:rsidR="00807643" w:rsidRPr="00E36065">
        <w:t xml:space="preserve"> </w:t>
      </w:r>
      <w:proofErr w:type="spellStart"/>
      <w:r w:rsidR="00807643" w:rsidRPr="00E36065">
        <w:t>diubah</w:t>
      </w:r>
      <w:proofErr w:type="spellEnd"/>
      <w:r w:rsidR="00807643" w:rsidRPr="00E36065">
        <w:t xml:space="preserve"> </w:t>
      </w:r>
      <w:proofErr w:type="spellStart"/>
      <w:r w:rsidR="00807643" w:rsidRPr="00E36065">
        <w:t>beberapa</w:t>
      </w:r>
      <w:proofErr w:type="spellEnd"/>
      <w:r w:rsidR="00807643" w:rsidRPr="00E36065">
        <w:t xml:space="preserve"> kali, </w:t>
      </w:r>
      <w:proofErr w:type="spellStart"/>
      <w:r w:rsidR="00807643" w:rsidRPr="00E36065">
        <w:t>terakhir</w:t>
      </w:r>
      <w:proofErr w:type="spellEnd"/>
      <w:r w:rsidR="00807643" w:rsidRPr="00E36065">
        <w:t xml:space="preserve"> </w:t>
      </w:r>
      <w:proofErr w:type="spellStart"/>
      <w:r w:rsidR="00807643" w:rsidRPr="00E36065">
        <w:t>dengan</w:t>
      </w:r>
      <w:proofErr w:type="spellEnd"/>
      <w:r w:rsidR="00807643" w:rsidRPr="00E36065">
        <w:t xml:space="preserve"> </w:t>
      </w:r>
      <w:proofErr w:type="spellStart"/>
      <w:r w:rsidR="00807643" w:rsidRPr="00E36065">
        <w:t>Undang-Undang</w:t>
      </w:r>
      <w:proofErr w:type="spellEnd"/>
      <w:r w:rsidR="00807643" w:rsidRPr="00E36065">
        <w:t xml:space="preserve"> </w:t>
      </w:r>
      <w:proofErr w:type="spellStart"/>
      <w:r w:rsidR="00807643" w:rsidRPr="00E36065">
        <w:t>Nomor</w:t>
      </w:r>
      <w:proofErr w:type="spellEnd"/>
      <w:r w:rsidR="00807643" w:rsidRPr="00E36065">
        <w:t xml:space="preserve"> 9 </w:t>
      </w:r>
      <w:proofErr w:type="spellStart"/>
      <w:r w:rsidR="00807643" w:rsidRPr="00E36065">
        <w:t>Tahun</w:t>
      </w:r>
      <w:proofErr w:type="spellEnd"/>
      <w:r w:rsidR="00807643" w:rsidRPr="00E36065">
        <w:t xml:space="preserve"> 2015 </w:t>
      </w:r>
      <w:proofErr w:type="spellStart"/>
      <w:r w:rsidR="00807643" w:rsidRPr="00E36065">
        <w:t>tentang</w:t>
      </w:r>
      <w:proofErr w:type="spellEnd"/>
      <w:r w:rsidR="00807643" w:rsidRPr="00E36065">
        <w:t xml:space="preserve"> </w:t>
      </w:r>
      <w:proofErr w:type="spellStart"/>
      <w:r w:rsidR="00807643" w:rsidRPr="00E36065">
        <w:t>Perubahan</w:t>
      </w:r>
      <w:proofErr w:type="spellEnd"/>
      <w:r w:rsidR="00807643" w:rsidRPr="00E36065">
        <w:t xml:space="preserve"> </w:t>
      </w:r>
      <w:proofErr w:type="spellStart"/>
      <w:r w:rsidR="00807643" w:rsidRPr="00E36065">
        <w:t>Kedua</w:t>
      </w:r>
      <w:proofErr w:type="spellEnd"/>
      <w:r w:rsidR="00807643" w:rsidRPr="00E36065">
        <w:t xml:space="preserve"> </w:t>
      </w:r>
      <w:proofErr w:type="spellStart"/>
      <w:r w:rsidR="00807643" w:rsidRPr="00E36065">
        <w:t>Atas</w:t>
      </w:r>
      <w:proofErr w:type="spellEnd"/>
      <w:r w:rsidR="00807643" w:rsidRPr="00E36065">
        <w:t xml:space="preserve"> </w:t>
      </w:r>
      <w:proofErr w:type="spellStart"/>
      <w:r w:rsidR="00807643" w:rsidRPr="00E36065">
        <w:t>Undang-Undang</w:t>
      </w:r>
      <w:proofErr w:type="spellEnd"/>
      <w:r w:rsidR="00807643" w:rsidRPr="00E36065">
        <w:t xml:space="preserve"> </w:t>
      </w:r>
      <w:proofErr w:type="spellStart"/>
      <w:r w:rsidR="00807643" w:rsidRPr="00E36065">
        <w:t>Nomor</w:t>
      </w:r>
      <w:proofErr w:type="spellEnd"/>
      <w:r w:rsidR="00807643" w:rsidRPr="00E36065">
        <w:t xml:space="preserve"> 23 </w:t>
      </w:r>
      <w:proofErr w:type="spellStart"/>
      <w:r w:rsidR="00807643" w:rsidRPr="00E36065">
        <w:t>Tahun</w:t>
      </w:r>
      <w:proofErr w:type="spellEnd"/>
      <w:r w:rsidR="00807643" w:rsidRPr="00E36065">
        <w:t xml:space="preserve"> 2014 </w:t>
      </w:r>
      <w:proofErr w:type="spellStart"/>
      <w:r w:rsidR="00807643" w:rsidRPr="00E36065">
        <w:t>tentang</w:t>
      </w:r>
      <w:proofErr w:type="spellEnd"/>
      <w:r w:rsidR="00807643" w:rsidRPr="00E36065">
        <w:t xml:space="preserve"> </w:t>
      </w:r>
      <w:proofErr w:type="spellStart"/>
      <w:r w:rsidR="00807643" w:rsidRPr="00E36065">
        <w:t>Pemerintahan</w:t>
      </w:r>
      <w:proofErr w:type="spellEnd"/>
      <w:r w:rsidR="00807643" w:rsidRPr="00E36065">
        <w:t xml:space="preserve"> Daerah (</w:t>
      </w:r>
      <w:proofErr w:type="spellStart"/>
      <w:r w:rsidR="00807643" w:rsidRPr="00E36065">
        <w:t>Lembaran</w:t>
      </w:r>
      <w:proofErr w:type="spellEnd"/>
      <w:r w:rsidR="00807643" w:rsidRPr="00E36065">
        <w:t xml:space="preserve"> Negara </w:t>
      </w:r>
      <w:proofErr w:type="spellStart"/>
      <w:r w:rsidR="00807643" w:rsidRPr="00E36065">
        <w:t>Republik</w:t>
      </w:r>
      <w:proofErr w:type="spellEnd"/>
      <w:r w:rsidR="00807643" w:rsidRPr="00E36065">
        <w:t xml:space="preserve"> Indonesia </w:t>
      </w:r>
      <w:proofErr w:type="spellStart"/>
      <w:r w:rsidR="00807643" w:rsidRPr="00E36065">
        <w:t>Tahun</w:t>
      </w:r>
      <w:proofErr w:type="spellEnd"/>
      <w:r w:rsidR="00807643" w:rsidRPr="00E36065">
        <w:t xml:space="preserve"> 2015 </w:t>
      </w:r>
      <w:proofErr w:type="spellStart"/>
      <w:r w:rsidR="00807643" w:rsidRPr="00E36065">
        <w:t>Nomor</w:t>
      </w:r>
      <w:proofErr w:type="spellEnd"/>
      <w:r w:rsidR="00807643" w:rsidRPr="00E36065">
        <w:t xml:space="preserve"> 58, </w:t>
      </w:r>
      <w:proofErr w:type="spellStart"/>
      <w:r w:rsidR="00807643" w:rsidRPr="00E36065">
        <w:t>Tambahan</w:t>
      </w:r>
      <w:proofErr w:type="spellEnd"/>
      <w:r w:rsidR="00807643" w:rsidRPr="00E36065">
        <w:t xml:space="preserve"> </w:t>
      </w:r>
      <w:proofErr w:type="spellStart"/>
      <w:r w:rsidR="00807643" w:rsidRPr="00E36065">
        <w:t>Lembaran</w:t>
      </w:r>
      <w:proofErr w:type="spellEnd"/>
      <w:r w:rsidR="00807643" w:rsidRPr="00E36065">
        <w:t xml:space="preserve"> Negara </w:t>
      </w:r>
      <w:proofErr w:type="spellStart"/>
      <w:r w:rsidR="00807643" w:rsidRPr="00E36065">
        <w:t>Republik</w:t>
      </w:r>
      <w:proofErr w:type="spellEnd"/>
      <w:r w:rsidR="00807643" w:rsidRPr="00E36065">
        <w:t xml:space="preserve"> Indonesia </w:t>
      </w:r>
      <w:proofErr w:type="spellStart"/>
      <w:r w:rsidR="00807643" w:rsidRPr="00E36065">
        <w:t>Nomor</w:t>
      </w:r>
      <w:proofErr w:type="spellEnd"/>
      <w:r w:rsidR="00807643" w:rsidRPr="00E36065">
        <w:t xml:space="preserve">   5679);</w:t>
      </w:r>
    </w:p>
    <w:p w:rsidR="00807643" w:rsidRPr="00E36065" w:rsidRDefault="00F25C18" w:rsidP="00F25C18">
      <w:pPr>
        <w:pStyle w:val="BodyTextIndent2"/>
        <w:numPr>
          <w:ilvl w:val="0"/>
          <w:numId w:val="40"/>
        </w:numPr>
        <w:tabs>
          <w:tab w:val="clear" w:pos="2127"/>
          <w:tab w:val="clear" w:pos="2552"/>
          <w:tab w:val="left" w:pos="2268"/>
          <w:tab w:val="left" w:pos="2610"/>
        </w:tabs>
        <w:ind w:left="2610"/>
      </w:pPr>
      <w:r>
        <w:rPr>
          <w:lang w:val="id-ID"/>
        </w:rPr>
        <w:t xml:space="preserve"> </w:t>
      </w:r>
      <w:r w:rsidR="00807643" w:rsidRPr="00E36065">
        <w:rPr>
          <w:lang w:val="id-ID"/>
        </w:rPr>
        <w:t xml:space="preserve">Peraturan Menteri Negara Pemberdayaan Perempuan dan Perlindungan anak </w:t>
      </w:r>
      <w:r>
        <w:rPr>
          <w:lang w:val="id-ID"/>
        </w:rPr>
        <w:t>Nomor 3 Tahun 2011 tentang Kebijakan Partisipasi Anak dalam Pembangunan);</w:t>
      </w:r>
    </w:p>
    <w:p w:rsidR="00807643" w:rsidRPr="00F25C18" w:rsidRDefault="00F25C18" w:rsidP="00F25C18">
      <w:pPr>
        <w:pStyle w:val="BodyTextIndent2"/>
        <w:numPr>
          <w:ilvl w:val="0"/>
          <w:numId w:val="40"/>
        </w:numPr>
        <w:tabs>
          <w:tab w:val="clear" w:pos="2127"/>
          <w:tab w:val="clear" w:pos="2552"/>
          <w:tab w:val="left" w:pos="2268"/>
          <w:tab w:val="left" w:pos="2610"/>
        </w:tabs>
        <w:ind w:left="2610"/>
      </w:pPr>
      <w:r>
        <w:rPr>
          <w:lang w:val="id-ID"/>
        </w:rPr>
        <w:t xml:space="preserve"> </w:t>
      </w:r>
      <w:r w:rsidR="00807643" w:rsidRPr="00E36065">
        <w:rPr>
          <w:lang w:val="id-ID"/>
        </w:rPr>
        <w:t xml:space="preserve">Peraturan Menteri Negara Pemberdayaan Perempuan dan Perlindungan Anak Nomor </w:t>
      </w:r>
      <w:r>
        <w:rPr>
          <w:lang w:val="id-ID"/>
        </w:rPr>
        <w:t>43 Tahun 2011 tentang Petunjuk Pelaksanaan Kebijakan Partisipasi Anak dalam Pembangunan;</w:t>
      </w:r>
    </w:p>
    <w:p w:rsidR="00F25C18" w:rsidRPr="00F25C18" w:rsidRDefault="00F25C18" w:rsidP="00F25C18">
      <w:pPr>
        <w:pStyle w:val="BodyTextIndent2"/>
        <w:numPr>
          <w:ilvl w:val="0"/>
          <w:numId w:val="40"/>
        </w:numPr>
        <w:tabs>
          <w:tab w:val="clear" w:pos="2127"/>
          <w:tab w:val="clear" w:pos="2552"/>
          <w:tab w:val="left" w:pos="2268"/>
          <w:tab w:val="left" w:pos="2610"/>
        </w:tabs>
        <w:ind w:left="2610"/>
      </w:pPr>
      <w:r>
        <w:rPr>
          <w:lang w:val="id-ID"/>
        </w:rPr>
        <w:t xml:space="preserve"> Peraturan Pemerintah Nomor 11 Tahun 2011 tentang Kabijakan Pengembangan Kabupaten /Kota Layak Anak;</w:t>
      </w:r>
    </w:p>
    <w:p w:rsidR="00F25C18" w:rsidRPr="00E36065" w:rsidRDefault="00F25C18" w:rsidP="00F25C18">
      <w:pPr>
        <w:pStyle w:val="BodyTextIndent2"/>
        <w:numPr>
          <w:ilvl w:val="0"/>
          <w:numId w:val="40"/>
        </w:numPr>
        <w:tabs>
          <w:tab w:val="clear" w:pos="2127"/>
          <w:tab w:val="clear" w:pos="2552"/>
          <w:tab w:val="left" w:pos="2268"/>
          <w:tab w:val="left" w:pos="2610"/>
        </w:tabs>
        <w:ind w:left="2610"/>
      </w:pPr>
      <w:r>
        <w:rPr>
          <w:lang w:val="id-ID"/>
        </w:rPr>
        <w:t xml:space="preserve"> Peraturan Pemerintah Nomor 12 Tahun 2011 tentang Indikator Kabupaten/Kota Layak Anak;</w:t>
      </w:r>
    </w:p>
    <w:p w:rsidR="00807643" w:rsidRPr="00F25C18" w:rsidRDefault="00F25C18" w:rsidP="00F25C18">
      <w:pPr>
        <w:pStyle w:val="BodyTextIndent2"/>
        <w:numPr>
          <w:ilvl w:val="0"/>
          <w:numId w:val="40"/>
        </w:numPr>
        <w:tabs>
          <w:tab w:val="clear" w:pos="2127"/>
          <w:tab w:val="clear" w:pos="2552"/>
          <w:tab w:val="left" w:pos="2268"/>
          <w:tab w:val="left" w:pos="2610"/>
        </w:tabs>
        <w:ind w:left="2610"/>
      </w:pPr>
      <w:r>
        <w:rPr>
          <w:lang w:val="id-ID"/>
        </w:rPr>
        <w:t>Peraturan Menteri Negara Pemberdayaan Perempuan dan Perlindungan Anak Nomor 13 Tahun 2011 tentang Panduan Pengembangan Kabupaten Layak Anak;</w:t>
      </w:r>
    </w:p>
    <w:p w:rsidR="00F25C18" w:rsidRPr="00E36065" w:rsidRDefault="00F25C18" w:rsidP="00F25C18">
      <w:pPr>
        <w:pStyle w:val="BodyTextIndent2"/>
        <w:numPr>
          <w:ilvl w:val="0"/>
          <w:numId w:val="40"/>
        </w:numPr>
        <w:tabs>
          <w:tab w:val="clear" w:pos="2127"/>
          <w:tab w:val="clear" w:pos="2552"/>
          <w:tab w:val="left" w:pos="2268"/>
          <w:tab w:val="left" w:pos="2610"/>
        </w:tabs>
        <w:ind w:left="2610"/>
      </w:pPr>
      <w:r>
        <w:rPr>
          <w:lang w:val="id-ID"/>
        </w:rPr>
        <w:t>Peraturan Menteri Negara Pemberdayaan Perempuan dan Perlindungan Anak Nomor 14 Tahun 2011 tentang Panduan Evaluasi Kabupaten/Kota Layak Anak.</w:t>
      </w:r>
    </w:p>
    <w:p w:rsidR="00807643" w:rsidRPr="00E36065" w:rsidRDefault="00807643" w:rsidP="00F25C18">
      <w:pPr>
        <w:pStyle w:val="BodyTextIndent2"/>
        <w:numPr>
          <w:ilvl w:val="0"/>
          <w:numId w:val="40"/>
        </w:numPr>
        <w:tabs>
          <w:tab w:val="clear" w:pos="2127"/>
          <w:tab w:val="clear" w:pos="2552"/>
          <w:tab w:val="left" w:pos="2268"/>
          <w:tab w:val="left" w:pos="2610"/>
        </w:tabs>
        <w:ind w:left="2610"/>
      </w:pPr>
      <w:r w:rsidRPr="00E36065">
        <w:rPr>
          <w:lang w:val="id-ID"/>
        </w:rPr>
        <w:t>Peratu</w:t>
      </w:r>
      <w:r w:rsidR="00E54038">
        <w:rPr>
          <w:lang w:val="id-ID"/>
        </w:rPr>
        <w:t>ran Daerah Provinsi Bali Nomor 4</w:t>
      </w:r>
      <w:r w:rsidRPr="00E36065">
        <w:rPr>
          <w:lang w:val="id-ID"/>
        </w:rPr>
        <w:t xml:space="preserve"> Tahun 201</w:t>
      </w:r>
      <w:r w:rsidR="00E54038">
        <w:rPr>
          <w:lang w:val="id-ID"/>
        </w:rPr>
        <w:t>6</w:t>
      </w:r>
      <w:r w:rsidRPr="00E36065">
        <w:rPr>
          <w:lang w:val="id-ID"/>
        </w:rPr>
        <w:t xml:space="preserve"> tentang Perlindungan Anak</w:t>
      </w:r>
      <w:r w:rsidR="00E54038">
        <w:rPr>
          <w:lang w:val="id-ID"/>
        </w:rPr>
        <w:t xml:space="preserve"> 9Lembaran Daerah Kabupaten Buleleng Tahun 2016 Nomor 4, Tambahan Lembaran Daerah Kabupaten Buleleng Nomor 1)</w:t>
      </w:r>
      <w:r w:rsidRPr="00E36065">
        <w:rPr>
          <w:lang w:val="id-ID"/>
        </w:rPr>
        <w:t>;</w:t>
      </w:r>
    </w:p>
    <w:p w:rsidR="00807643" w:rsidRPr="00557231" w:rsidRDefault="00807643" w:rsidP="00F25C18">
      <w:pPr>
        <w:pStyle w:val="BodyTextIndent2"/>
        <w:numPr>
          <w:ilvl w:val="0"/>
          <w:numId w:val="40"/>
        </w:numPr>
        <w:tabs>
          <w:tab w:val="clear" w:pos="2127"/>
          <w:tab w:val="clear" w:pos="2552"/>
          <w:tab w:val="left" w:pos="2268"/>
          <w:tab w:val="left" w:pos="2610"/>
        </w:tabs>
        <w:ind w:left="2610"/>
      </w:pPr>
      <w:r w:rsidRPr="00E36065">
        <w:rPr>
          <w:lang w:val="id-ID"/>
        </w:rPr>
        <w:t xml:space="preserve">Peraturan Daerah Kabupaten Buleleng Nomor </w:t>
      </w:r>
      <w:r w:rsidR="00E54038">
        <w:rPr>
          <w:lang w:val="id-ID"/>
        </w:rPr>
        <w:t>...</w:t>
      </w:r>
      <w:r w:rsidRPr="00E36065">
        <w:rPr>
          <w:lang w:val="id-ID"/>
        </w:rPr>
        <w:t xml:space="preserve"> Tahun 201</w:t>
      </w:r>
      <w:r w:rsidR="00E54038">
        <w:rPr>
          <w:lang w:val="id-ID"/>
        </w:rPr>
        <w:t>7</w:t>
      </w:r>
      <w:r w:rsidRPr="00E36065">
        <w:rPr>
          <w:lang w:val="id-ID"/>
        </w:rPr>
        <w:t xml:space="preserve"> tentang </w:t>
      </w:r>
      <w:r w:rsidR="00E54038">
        <w:rPr>
          <w:lang w:val="id-ID"/>
        </w:rPr>
        <w:t>Anggaran Pendapatan da</w:t>
      </w:r>
      <w:r w:rsidR="00557231">
        <w:rPr>
          <w:lang w:val="id-ID"/>
        </w:rPr>
        <w:t xml:space="preserve">n Belanja Daerah Tahun Anggaran </w:t>
      </w:r>
      <w:r w:rsidR="00E54038">
        <w:rPr>
          <w:lang w:val="id-ID"/>
        </w:rPr>
        <w:t xml:space="preserve"> </w:t>
      </w:r>
      <w:r w:rsidR="00C03B43">
        <w:rPr>
          <w:lang w:val="id-ID"/>
        </w:rPr>
        <w:t>2019</w:t>
      </w:r>
      <w:r w:rsidR="00E54038">
        <w:rPr>
          <w:lang w:val="id-ID"/>
        </w:rPr>
        <w:t xml:space="preserve"> (Lembaran Daerah Kabupaten Buleleng Tahun 2017 Nomor </w:t>
      </w:r>
      <w:r w:rsidR="00557231">
        <w:rPr>
          <w:lang w:val="id-ID"/>
        </w:rPr>
        <w:t>.............);</w:t>
      </w:r>
    </w:p>
    <w:p w:rsidR="00557231" w:rsidRPr="00E36065" w:rsidRDefault="00557231" w:rsidP="00F25C18">
      <w:pPr>
        <w:pStyle w:val="BodyTextIndent2"/>
        <w:numPr>
          <w:ilvl w:val="0"/>
          <w:numId w:val="40"/>
        </w:numPr>
        <w:tabs>
          <w:tab w:val="clear" w:pos="2127"/>
          <w:tab w:val="clear" w:pos="2552"/>
          <w:tab w:val="left" w:pos="2268"/>
          <w:tab w:val="left" w:pos="2610"/>
        </w:tabs>
        <w:ind w:left="2610"/>
      </w:pPr>
      <w:r>
        <w:rPr>
          <w:lang w:val="id-ID"/>
        </w:rPr>
        <w:lastRenderedPageBreak/>
        <w:t>Peraturan Bupati Buleleng Nomor 79 Tahun 2015 tentang Penjabaran Anggaran pendapatan dan Belanja Daerah Tahun 2017 (Berita Daerah Kabupaten Buleleng Tahun 2016 Nomor 79).</w:t>
      </w:r>
    </w:p>
    <w:p w:rsidR="00807643" w:rsidRPr="00E36065" w:rsidRDefault="00807643" w:rsidP="00807643">
      <w:pPr>
        <w:pStyle w:val="Heading6"/>
        <w:rPr>
          <w:szCs w:val="24"/>
          <w:lang w:val="id-ID"/>
        </w:rPr>
      </w:pPr>
    </w:p>
    <w:p w:rsidR="00807643" w:rsidRPr="00E36065" w:rsidRDefault="00807643" w:rsidP="00807643">
      <w:pPr>
        <w:rPr>
          <w:rFonts w:ascii="Arial" w:hAnsi="Arial" w:cs="Arial"/>
          <w:sz w:val="24"/>
          <w:szCs w:val="24"/>
          <w:lang w:val="id-ID"/>
        </w:rPr>
      </w:pPr>
    </w:p>
    <w:p w:rsidR="00807643" w:rsidRPr="00E36065" w:rsidRDefault="00807643" w:rsidP="00807643">
      <w:pPr>
        <w:pStyle w:val="Heading6"/>
        <w:rPr>
          <w:szCs w:val="24"/>
        </w:rPr>
      </w:pPr>
      <w:r w:rsidRPr="00E36065">
        <w:rPr>
          <w:szCs w:val="24"/>
        </w:rPr>
        <w:t>M  E  M  U  T  U  S  K  A  N  :</w:t>
      </w:r>
    </w:p>
    <w:p w:rsidR="00807643" w:rsidRPr="00E36065" w:rsidRDefault="00807643" w:rsidP="00807643">
      <w:pPr>
        <w:rPr>
          <w:rFonts w:ascii="Arial" w:hAnsi="Arial" w:cs="Arial"/>
          <w:sz w:val="24"/>
          <w:szCs w:val="24"/>
        </w:rPr>
      </w:pPr>
    </w:p>
    <w:p w:rsidR="00807643" w:rsidRPr="00E36065" w:rsidRDefault="00807643" w:rsidP="00807643">
      <w:pPr>
        <w:tabs>
          <w:tab w:val="left" w:pos="1985"/>
        </w:tabs>
        <w:spacing w:line="360" w:lineRule="auto"/>
        <w:rPr>
          <w:rFonts w:ascii="Arial" w:hAnsi="Arial" w:cs="Arial"/>
          <w:sz w:val="24"/>
          <w:szCs w:val="24"/>
        </w:rPr>
      </w:pPr>
      <w:proofErr w:type="spellStart"/>
      <w:r w:rsidRPr="00E36065">
        <w:rPr>
          <w:rFonts w:ascii="Arial" w:hAnsi="Arial" w:cs="Arial"/>
          <w:sz w:val="24"/>
          <w:szCs w:val="24"/>
        </w:rPr>
        <w:t>Menetapkan</w:t>
      </w:r>
      <w:proofErr w:type="spellEnd"/>
      <w:r w:rsidRPr="00E36065">
        <w:rPr>
          <w:rFonts w:ascii="Arial" w:hAnsi="Arial" w:cs="Arial"/>
          <w:sz w:val="24"/>
          <w:szCs w:val="24"/>
        </w:rPr>
        <w:tab/>
        <w:t>:</w:t>
      </w:r>
    </w:p>
    <w:p w:rsidR="00807643" w:rsidRPr="00E36065" w:rsidRDefault="00807643" w:rsidP="00807643">
      <w:pPr>
        <w:tabs>
          <w:tab w:val="left" w:pos="1985"/>
          <w:tab w:val="left" w:pos="2410"/>
        </w:tabs>
        <w:spacing w:line="360" w:lineRule="auto"/>
        <w:ind w:left="2410" w:hanging="2410"/>
        <w:jc w:val="both"/>
        <w:rPr>
          <w:rFonts w:ascii="Arial" w:hAnsi="Arial" w:cs="Arial"/>
          <w:sz w:val="24"/>
          <w:szCs w:val="24"/>
          <w:lang w:val="id-ID"/>
        </w:rPr>
      </w:pPr>
      <w:r w:rsidRPr="00E36065">
        <w:rPr>
          <w:rFonts w:ascii="Arial" w:hAnsi="Arial" w:cs="Arial"/>
          <w:sz w:val="24"/>
          <w:szCs w:val="24"/>
        </w:rPr>
        <w:t>KESATU</w:t>
      </w:r>
      <w:r w:rsidRPr="00E36065">
        <w:rPr>
          <w:rFonts w:ascii="Arial" w:hAnsi="Arial" w:cs="Arial"/>
          <w:sz w:val="24"/>
          <w:szCs w:val="24"/>
        </w:rPr>
        <w:tab/>
        <w:t>:</w:t>
      </w:r>
      <w:r w:rsidRPr="00E36065">
        <w:rPr>
          <w:rFonts w:ascii="Arial" w:hAnsi="Arial" w:cs="Arial"/>
          <w:sz w:val="24"/>
          <w:szCs w:val="24"/>
        </w:rPr>
        <w:tab/>
      </w:r>
      <w:r w:rsidR="00557231">
        <w:rPr>
          <w:rFonts w:ascii="Arial" w:hAnsi="Arial" w:cs="Arial"/>
          <w:sz w:val="24"/>
          <w:szCs w:val="24"/>
          <w:lang w:val="id-ID"/>
        </w:rPr>
        <w:t xml:space="preserve">Menetapkan Kecamatan Seririt dan Desa/Kelurahan se- Kecamatan Seririt sebagai kecamatan dan Desa/Kelurahan Layak Anak di Kabupaten Buleleng Tahun </w:t>
      </w:r>
      <w:r w:rsidR="00C03B43">
        <w:rPr>
          <w:rFonts w:ascii="Arial" w:hAnsi="Arial" w:cs="Arial"/>
          <w:sz w:val="24"/>
          <w:szCs w:val="24"/>
          <w:lang w:val="id-ID"/>
        </w:rPr>
        <w:t>2019</w:t>
      </w:r>
      <w:r w:rsidR="00557231">
        <w:rPr>
          <w:rFonts w:ascii="Arial" w:hAnsi="Arial" w:cs="Arial"/>
          <w:sz w:val="24"/>
          <w:szCs w:val="24"/>
          <w:lang w:val="id-ID"/>
        </w:rPr>
        <w:t xml:space="preserve"> I Keputusan ini;</w:t>
      </w:r>
    </w:p>
    <w:p w:rsidR="00807643" w:rsidRDefault="00807643" w:rsidP="00807643">
      <w:pPr>
        <w:tabs>
          <w:tab w:val="left" w:pos="1985"/>
          <w:tab w:val="left" w:pos="2410"/>
        </w:tabs>
        <w:spacing w:line="360" w:lineRule="auto"/>
        <w:ind w:left="2410" w:hanging="2410"/>
        <w:jc w:val="both"/>
        <w:rPr>
          <w:rFonts w:ascii="Arial" w:hAnsi="Arial" w:cs="Arial"/>
          <w:sz w:val="24"/>
          <w:szCs w:val="24"/>
          <w:lang w:val="id-ID"/>
        </w:rPr>
      </w:pPr>
      <w:r w:rsidRPr="00E36065">
        <w:rPr>
          <w:rFonts w:ascii="Arial" w:hAnsi="Arial" w:cs="Arial"/>
          <w:sz w:val="24"/>
          <w:szCs w:val="24"/>
        </w:rPr>
        <w:t>KEDUA</w:t>
      </w:r>
      <w:r w:rsidRPr="00E36065">
        <w:rPr>
          <w:rFonts w:ascii="Arial" w:hAnsi="Arial" w:cs="Arial"/>
          <w:sz w:val="24"/>
          <w:szCs w:val="24"/>
        </w:rPr>
        <w:tab/>
        <w:t>:</w:t>
      </w:r>
      <w:r w:rsidRPr="00E36065">
        <w:rPr>
          <w:rFonts w:ascii="Arial" w:hAnsi="Arial" w:cs="Arial"/>
          <w:sz w:val="24"/>
          <w:szCs w:val="24"/>
        </w:rPr>
        <w:tab/>
      </w:r>
      <w:r w:rsidR="00557231">
        <w:rPr>
          <w:rFonts w:ascii="Arial" w:hAnsi="Arial" w:cs="Arial"/>
          <w:sz w:val="24"/>
          <w:szCs w:val="24"/>
          <w:lang w:val="id-ID"/>
        </w:rPr>
        <w:t>Membentuk Susunan Gugus Tugas dan uraian Tugas Kecamatan Seririt dan Desa/Kelurahan se- Kecamatan Seririt menuju Layak Anak sebagaimana dimaksud dalam lapiran I, II, III dan IV Keputusan ini;</w:t>
      </w:r>
    </w:p>
    <w:p w:rsidR="00557231" w:rsidRPr="00E36065" w:rsidRDefault="00557231" w:rsidP="00807643">
      <w:pPr>
        <w:tabs>
          <w:tab w:val="left" w:pos="1985"/>
          <w:tab w:val="left" w:pos="2410"/>
        </w:tabs>
        <w:spacing w:line="360" w:lineRule="auto"/>
        <w:ind w:left="2410" w:hanging="2410"/>
        <w:jc w:val="both"/>
        <w:rPr>
          <w:rFonts w:ascii="Arial" w:hAnsi="Arial" w:cs="Arial"/>
          <w:sz w:val="24"/>
          <w:szCs w:val="24"/>
          <w:lang w:val="id-ID"/>
        </w:rPr>
      </w:pPr>
      <w:r>
        <w:rPr>
          <w:rFonts w:ascii="Arial" w:hAnsi="Arial" w:cs="Arial"/>
          <w:sz w:val="24"/>
          <w:szCs w:val="24"/>
          <w:lang w:val="id-ID"/>
        </w:rPr>
        <w:t>KETIGA</w:t>
      </w:r>
      <w:r>
        <w:rPr>
          <w:rFonts w:ascii="Arial" w:hAnsi="Arial" w:cs="Arial"/>
          <w:sz w:val="24"/>
          <w:szCs w:val="24"/>
          <w:lang w:val="id-ID"/>
        </w:rPr>
        <w:tab/>
        <w:t>:</w:t>
      </w:r>
      <w:r>
        <w:rPr>
          <w:rFonts w:ascii="Arial" w:hAnsi="Arial" w:cs="Arial"/>
          <w:sz w:val="24"/>
          <w:szCs w:val="24"/>
          <w:lang w:val="id-ID"/>
        </w:rPr>
        <w:tab/>
        <w:t>Tugas dan tanggung jawab Gugus Tugas Kecamatan dan Desa/Kelurahan Menuju Layak Anak sebagaimana dimaksud :</w:t>
      </w:r>
    </w:p>
    <w:p w:rsidR="00807643" w:rsidRPr="00557231" w:rsidRDefault="00557231" w:rsidP="00557231">
      <w:pPr>
        <w:pStyle w:val="ListParagraph"/>
        <w:numPr>
          <w:ilvl w:val="0"/>
          <w:numId w:val="41"/>
        </w:numPr>
        <w:tabs>
          <w:tab w:val="left" w:pos="1985"/>
          <w:tab w:val="left" w:pos="2430"/>
          <w:tab w:val="left" w:pos="3240"/>
        </w:tabs>
        <w:spacing w:line="360" w:lineRule="auto"/>
        <w:ind w:left="3240"/>
        <w:jc w:val="both"/>
        <w:rPr>
          <w:rFonts w:ascii="Arial" w:hAnsi="Arial" w:cs="Arial"/>
          <w:sz w:val="24"/>
          <w:szCs w:val="24"/>
        </w:rPr>
      </w:pPr>
      <w:r>
        <w:rPr>
          <w:rFonts w:ascii="Arial" w:hAnsi="Arial" w:cs="Arial"/>
          <w:sz w:val="24"/>
          <w:szCs w:val="24"/>
          <w:lang w:val="id-ID"/>
        </w:rPr>
        <w:t>Menyusun data dasar tentang situasi anak di wilayah Kecamatan dan Desa/Kelurahan Layak Anak sebagai dasar untuk merumuskan dan merencanakan program yang terbaik bagi anak;</w:t>
      </w:r>
    </w:p>
    <w:p w:rsidR="00557231" w:rsidRPr="00557231" w:rsidRDefault="00557231" w:rsidP="00557231">
      <w:pPr>
        <w:pStyle w:val="ListParagraph"/>
        <w:numPr>
          <w:ilvl w:val="0"/>
          <w:numId w:val="41"/>
        </w:numPr>
        <w:tabs>
          <w:tab w:val="left" w:pos="1985"/>
          <w:tab w:val="left" w:pos="2430"/>
          <w:tab w:val="left" w:pos="3240"/>
        </w:tabs>
        <w:spacing w:line="360" w:lineRule="auto"/>
        <w:ind w:left="3240"/>
        <w:jc w:val="both"/>
        <w:rPr>
          <w:rFonts w:ascii="Arial" w:hAnsi="Arial" w:cs="Arial"/>
          <w:sz w:val="24"/>
          <w:szCs w:val="24"/>
        </w:rPr>
      </w:pPr>
      <w:r>
        <w:rPr>
          <w:rFonts w:ascii="Arial" w:hAnsi="Arial" w:cs="Arial"/>
          <w:sz w:val="24"/>
          <w:szCs w:val="24"/>
          <w:lang w:val="id-ID"/>
        </w:rPr>
        <w:t>Melakukan sosialisasi, advokasi dan komunikasi informasi dan edukasi kebijakan Kecamatan dan Desa/Kelurahan Layak Anak;</w:t>
      </w:r>
    </w:p>
    <w:p w:rsidR="00557231" w:rsidRPr="00557231" w:rsidRDefault="00557231" w:rsidP="00557231">
      <w:pPr>
        <w:pStyle w:val="ListParagraph"/>
        <w:numPr>
          <w:ilvl w:val="0"/>
          <w:numId w:val="41"/>
        </w:numPr>
        <w:tabs>
          <w:tab w:val="left" w:pos="1985"/>
          <w:tab w:val="left" w:pos="2430"/>
          <w:tab w:val="left" w:pos="3240"/>
        </w:tabs>
        <w:spacing w:line="360" w:lineRule="auto"/>
        <w:ind w:left="3240"/>
        <w:jc w:val="both"/>
        <w:rPr>
          <w:rFonts w:ascii="Arial" w:hAnsi="Arial" w:cs="Arial"/>
          <w:sz w:val="24"/>
          <w:szCs w:val="24"/>
        </w:rPr>
      </w:pPr>
      <w:r>
        <w:rPr>
          <w:rFonts w:ascii="Arial" w:hAnsi="Arial" w:cs="Arial"/>
          <w:sz w:val="24"/>
          <w:szCs w:val="24"/>
          <w:lang w:val="id-ID"/>
        </w:rPr>
        <w:t>Melakukan analisa kebutuhan yang bersumber dari data dasar;</w:t>
      </w:r>
    </w:p>
    <w:p w:rsidR="00557231" w:rsidRPr="006176A9" w:rsidRDefault="00557231" w:rsidP="00557231">
      <w:pPr>
        <w:pStyle w:val="ListParagraph"/>
        <w:numPr>
          <w:ilvl w:val="0"/>
          <w:numId w:val="41"/>
        </w:numPr>
        <w:tabs>
          <w:tab w:val="left" w:pos="1985"/>
          <w:tab w:val="left" w:pos="2430"/>
          <w:tab w:val="left" w:pos="3240"/>
        </w:tabs>
        <w:spacing w:line="360" w:lineRule="auto"/>
        <w:ind w:left="3240"/>
        <w:jc w:val="both"/>
        <w:rPr>
          <w:rFonts w:ascii="Arial" w:hAnsi="Arial" w:cs="Arial"/>
          <w:sz w:val="24"/>
          <w:szCs w:val="24"/>
        </w:rPr>
      </w:pPr>
      <w:r>
        <w:rPr>
          <w:rFonts w:ascii="Arial" w:hAnsi="Arial" w:cs="Arial"/>
          <w:sz w:val="24"/>
          <w:szCs w:val="24"/>
          <w:lang w:val="id-ID"/>
        </w:rPr>
        <w:t xml:space="preserve">Menentukan focus dan prioritas program dalam mewujudkan </w:t>
      </w:r>
      <w:r w:rsidR="006176A9">
        <w:rPr>
          <w:rFonts w:ascii="Arial" w:hAnsi="Arial" w:cs="Arial"/>
          <w:sz w:val="24"/>
          <w:szCs w:val="24"/>
          <w:lang w:val="id-ID"/>
        </w:rPr>
        <w:t>Kecamatan dan Desa/Kelurahan Layak Anak;</w:t>
      </w:r>
      <w:r w:rsidR="004E5181">
        <w:rPr>
          <w:rFonts w:ascii="Arial" w:hAnsi="Arial" w:cs="Arial"/>
          <w:sz w:val="24"/>
          <w:szCs w:val="24"/>
          <w:lang w:val="id-ID"/>
        </w:rPr>
        <w:t xml:space="preserve"> </w:t>
      </w:r>
    </w:p>
    <w:p w:rsidR="006176A9" w:rsidRPr="006176A9" w:rsidRDefault="006176A9" w:rsidP="006176A9">
      <w:pPr>
        <w:pStyle w:val="ListParagraph"/>
        <w:numPr>
          <w:ilvl w:val="0"/>
          <w:numId w:val="41"/>
        </w:numPr>
        <w:tabs>
          <w:tab w:val="left" w:pos="1985"/>
          <w:tab w:val="left" w:pos="2430"/>
          <w:tab w:val="left" w:pos="3240"/>
        </w:tabs>
        <w:spacing w:line="360" w:lineRule="auto"/>
        <w:ind w:left="3240"/>
        <w:jc w:val="both"/>
        <w:rPr>
          <w:rFonts w:ascii="Arial" w:hAnsi="Arial" w:cs="Arial"/>
          <w:sz w:val="24"/>
          <w:szCs w:val="24"/>
        </w:rPr>
      </w:pPr>
      <w:r>
        <w:rPr>
          <w:rFonts w:ascii="Arial" w:hAnsi="Arial" w:cs="Arial"/>
          <w:sz w:val="24"/>
          <w:szCs w:val="24"/>
          <w:lang w:val="id-ID"/>
        </w:rPr>
        <w:t>Mengembangkan kearifan</w:t>
      </w:r>
      <w:r w:rsidR="009F762D">
        <w:rPr>
          <w:rFonts w:ascii="Arial" w:hAnsi="Arial" w:cs="Arial"/>
          <w:sz w:val="24"/>
          <w:szCs w:val="24"/>
          <w:lang w:val="id-ID"/>
        </w:rPr>
        <w:t xml:space="preserve"> </w:t>
      </w:r>
      <w:r>
        <w:rPr>
          <w:rFonts w:ascii="Arial" w:hAnsi="Arial" w:cs="Arial"/>
          <w:sz w:val="24"/>
          <w:szCs w:val="24"/>
          <w:lang w:val="id-ID"/>
        </w:rPr>
        <w:t>lokal yang mendukung terwujudnya kegiatan menuju Kecamatan dan Desa/Kelurahan Layak Anak;</w:t>
      </w:r>
    </w:p>
    <w:p w:rsidR="006176A9" w:rsidRPr="009F762D" w:rsidRDefault="009F762D" w:rsidP="006176A9">
      <w:pPr>
        <w:pStyle w:val="ListParagraph"/>
        <w:numPr>
          <w:ilvl w:val="0"/>
          <w:numId w:val="41"/>
        </w:numPr>
        <w:tabs>
          <w:tab w:val="left" w:pos="1985"/>
          <w:tab w:val="left" w:pos="2430"/>
          <w:tab w:val="left" w:pos="3240"/>
        </w:tabs>
        <w:spacing w:line="360" w:lineRule="auto"/>
        <w:ind w:left="3240"/>
        <w:jc w:val="both"/>
        <w:rPr>
          <w:rFonts w:ascii="Arial" w:hAnsi="Arial" w:cs="Arial"/>
          <w:sz w:val="24"/>
          <w:szCs w:val="24"/>
        </w:rPr>
      </w:pPr>
      <w:r>
        <w:rPr>
          <w:rFonts w:ascii="Arial" w:hAnsi="Arial" w:cs="Arial"/>
          <w:sz w:val="24"/>
          <w:szCs w:val="24"/>
          <w:lang w:val="id-ID"/>
        </w:rPr>
        <w:t>Menyusun rencana aksi menuju Kecamatan dan Desa/Kelurahan Layak Anak;</w:t>
      </w:r>
    </w:p>
    <w:p w:rsidR="009F762D" w:rsidRPr="009F762D" w:rsidRDefault="009F762D" w:rsidP="006176A9">
      <w:pPr>
        <w:pStyle w:val="ListParagraph"/>
        <w:numPr>
          <w:ilvl w:val="0"/>
          <w:numId w:val="41"/>
        </w:numPr>
        <w:tabs>
          <w:tab w:val="left" w:pos="1985"/>
          <w:tab w:val="left" w:pos="2430"/>
          <w:tab w:val="left" w:pos="3240"/>
        </w:tabs>
        <w:spacing w:line="360" w:lineRule="auto"/>
        <w:ind w:left="3240"/>
        <w:jc w:val="both"/>
        <w:rPr>
          <w:rFonts w:ascii="Arial" w:hAnsi="Arial" w:cs="Arial"/>
          <w:sz w:val="24"/>
          <w:szCs w:val="24"/>
        </w:rPr>
      </w:pPr>
      <w:r>
        <w:rPr>
          <w:rFonts w:ascii="Arial" w:hAnsi="Arial" w:cs="Arial"/>
          <w:sz w:val="24"/>
          <w:szCs w:val="24"/>
          <w:lang w:val="id-ID"/>
        </w:rPr>
        <w:t>Memfasilitasi seluruh kegiatan rencana aksi Kecamatan dan Desa/Kelurahan Layak Anak;</w:t>
      </w:r>
    </w:p>
    <w:p w:rsidR="009F762D" w:rsidRPr="00D577BA" w:rsidRDefault="009F762D" w:rsidP="006176A9">
      <w:pPr>
        <w:pStyle w:val="ListParagraph"/>
        <w:numPr>
          <w:ilvl w:val="0"/>
          <w:numId w:val="41"/>
        </w:numPr>
        <w:tabs>
          <w:tab w:val="left" w:pos="1985"/>
          <w:tab w:val="left" w:pos="2430"/>
          <w:tab w:val="left" w:pos="3240"/>
        </w:tabs>
        <w:spacing w:line="360" w:lineRule="auto"/>
        <w:ind w:left="3240"/>
        <w:jc w:val="both"/>
        <w:rPr>
          <w:rFonts w:ascii="Arial" w:hAnsi="Arial" w:cs="Arial"/>
          <w:sz w:val="24"/>
          <w:szCs w:val="24"/>
        </w:rPr>
      </w:pPr>
      <w:r>
        <w:rPr>
          <w:rFonts w:ascii="Arial" w:hAnsi="Arial" w:cs="Arial"/>
          <w:sz w:val="24"/>
          <w:szCs w:val="24"/>
          <w:lang w:val="id-ID"/>
        </w:rPr>
        <w:t>Memfasilitasi seluruh kegiatan dalam pemantauan evaluasi dan pelaporan</w:t>
      </w:r>
      <w:r w:rsidR="00D577BA">
        <w:rPr>
          <w:rFonts w:ascii="Arial" w:hAnsi="Arial" w:cs="Arial"/>
          <w:sz w:val="24"/>
          <w:szCs w:val="24"/>
          <w:lang w:val="id-ID"/>
        </w:rPr>
        <w:t xml:space="preserve"> di Kecamatan dan Desa/Kelurahan baik secara periodik maupun insidentil serta penyampaikan permasalahan yang terjadi dalam pelaksanaan rencana aksi Pembangunan Kabupaten Layak Anak;</w:t>
      </w:r>
    </w:p>
    <w:p w:rsidR="00D577BA" w:rsidRPr="00D577BA" w:rsidRDefault="00D577BA" w:rsidP="006176A9">
      <w:pPr>
        <w:pStyle w:val="ListParagraph"/>
        <w:numPr>
          <w:ilvl w:val="0"/>
          <w:numId w:val="41"/>
        </w:numPr>
        <w:tabs>
          <w:tab w:val="left" w:pos="1985"/>
          <w:tab w:val="left" w:pos="2430"/>
          <w:tab w:val="left" w:pos="3240"/>
        </w:tabs>
        <w:spacing w:line="360" w:lineRule="auto"/>
        <w:ind w:left="3240"/>
        <w:jc w:val="both"/>
        <w:rPr>
          <w:rFonts w:ascii="Arial" w:hAnsi="Arial" w:cs="Arial"/>
          <w:sz w:val="24"/>
          <w:szCs w:val="24"/>
        </w:rPr>
      </w:pPr>
      <w:r>
        <w:rPr>
          <w:rFonts w:ascii="Arial" w:hAnsi="Arial" w:cs="Arial"/>
          <w:sz w:val="24"/>
          <w:szCs w:val="24"/>
          <w:lang w:val="id-ID"/>
        </w:rPr>
        <w:lastRenderedPageBreak/>
        <w:t>Bertanggung jawab dan melaporkan segala hasil pelaksanaan tugasnya kepada Bupati</w:t>
      </w:r>
    </w:p>
    <w:p w:rsidR="00D577BA" w:rsidRDefault="00D577BA" w:rsidP="00D577BA">
      <w:pPr>
        <w:tabs>
          <w:tab w:val="left" w:pos="1985"/>
          <w:tab w:val="left" w:pos="2430"/>
          <w:tab w:val="left" w:pos="3240"/>
        </w:tabs>
        <w:spacing w:line="360" w:lineRule="auto"/>
        <w:ind w:left="2410" w:hanging="2410"/>
        <w:jc w:val="both"/>
        <w:rPr>
          <w:rFonts w:ascii="Arial" w:hAnsi="Arial" w:cs="Arial"/>
          <w:sz w:val="24"/>
          <w:szCs w:val="24"/>
          <w:lang w:val="id-ID"/>
        </w:rPr>
      </w:pPr>
      <w:r>
        <w:rPr>
          <w:rFonts w:ascii="Arial" w:hAnsi="Arial" w:cs="Arial"/>
          <w:sz w:val="24"/>
          <w:szCs w:val="24"/>
          <w:lang w:val="id-ID"/>
        </w:rPr>
        <w:t>KEEMPAT</w:t>
      </w:r>
      <w:r>
        <w:rPr>
          <w:rFonts w:ascii="Arial" w:hAnsi="Arial" w:cs="Arial"/>
          <w:sz w:val="24"/>
          <w:szCs w:val="24"/>
          <w:lang w:val="id-ID"/>
        </w:rPr>
        <w:tab/>
        <w:t>:</w:t>
      </w:r>
      <w:r>
        <w:rPr>
          <w:rFonts w:ascii="Arial" w:hAnsi="Arial" w:cs="Arial"/>
          <w:sz w:val="24"/>
          <w:szCs w:val="24"/>
          <w:lang w:val="id-ID"/>
        </w:rPr>
        <w:tab/>
        <w:t xml:space="preserve">Segala biaya yang timbul sebagai akibat ditetapkannya Keputusan ini dibebankan pada Anggaran Pendapatan dan Belanja Daerah Kabupaten Buleleng Tahun Anggaran </w:t>
      </w:r>
      <w:r w:rsidR="00C03B43">
        <w:rPr>
          <w:rFonts w:ascii="Arial" w:hAnsi="Arial" w:cs="Arial"/>
          <w:sz w:val="24"/>
          <w:szCs w:val="24"/>
          <w:lang w:val="id-ID"/>
        </w:rPr>
        <w:t>2019</w:t>
      </w:r>
      <w:r>
        <w:rPr>
          <w:rFonts w:ascii="Arial" w:hAnsi="Arial" w:cs="Arial"/>
          <w:sz w:val="24"/>
          <w:szCs w:val="24"/>
          <w:lang w:val="id-ID"/>
        </w:rPr>
        <w:t>.</w:t>
      </w:r>
    </w:p>
    <w:p w:rsidR="00807643" w:rsidRPr="00E36065" w:rsidRDefault="00B56C51" w:rsidP="00807643">
      <w:pPr>
        <w:pStyle w:val="BodyText2"/>
        <w:tabs>
          <w:tab w:val="clear" w:pos="2160"/>
          <w:tab w:val="clear" w:pos="2340"/>
          <w:tab w:val="left" w:pos="1980"/>
          <w:tab w:val="left" w:pos="2070"/>
          <w:tab w:val="left" w:pos="2430"/>
        </w:tabs>
        <w:spacing w:before="120"/>
        <w:ind w:left="2434" w:hanging="2434"/>
        <w:rPr>
          <w:lang w:val="id-ID"/>
        </w:rPr>
      </w:pPr>
      <w:r>
        <w:rPr>
          <w:lang w:val="id-ID"/>
        </w:rPr>
        <w:t>KELIMA</w:t>
      </w:r>
      <w:r w:rsidR="00807643" w:rsidRPr="00E36065">
        <w:tab/>
        <w:t>:</w:t>
      </w:r>
      <w:r w:rsidR="00807643" w:rsidRPr="00E36065">
        <w:tab/>
      </w:r>
      <w:r w:rsidR="00807643" w:rsidRPr="00E36065">
        <w:tab/>
      </w:r>
      <w:r w:rsidR="00807643" w:rsidRPr="00E36065">
        <w:rPr>
          <w:lang w:val="id-ID"/>
        </w:rPr>
        <w:t>Keputusan</w:t>
      </w:r>
      <w:r>
        <w:rPr>
          <w:lang w:val="id-ID"/>
        </w:rPr>
        <w:t xml:space="preserve"> Bupati </w:t>
      </w:r>
      <w:r w:rsidR="00807643" w:rsidRPr="00E36065">
        <w:rPr>
          <w:lang w:val="id-ID"/>
        </w:rPr>
        <w:t>ini mulai berlaku pada tanggal</w:t>
      </w:r>
      <w:r>
        <w:rPr>
          <w:lang w:val="id-ID"/>
        </w:rPr>
        <w:t xml:space="preserve"> </w:t>
      </w:r>
    </w:p>
    <w:p w:rsidR="00807643" w:rsidRPr="00E36065" w:rsidRDefault="00807643" w:rsidP="00807643">
      <w:pPr>
        <w:tabs>
          <w:tab w:val="left" w:pos="1985"/>
          <w:tab w:val="left" w:pos="2835"/>
        </w:tabs>
        <w:ind w:left="2410" w:hanging="2410"/>
        <w:jc w:val="both"/>
        <w:rPr>
          <w:rFonts w:ascii="Arial" w:hAnsi="Arial" w:cs="Arial"/>
          <w:sz w:val="24"/>
          <w:szCs w:val="24"/>
          <w:lang w:val="id-ID"/>
        </w:rPr>
      </w:pP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lang w:val="id-ID"/>
        </w:rPr>
        <w:t xml:space="preserve"> </w:t>
      </w:r>
      <w:proofErr w:type="spellStart"/>
      <w:r w:rsidRPr="00E36065">
        <w:rPr>
          <w:rFonts w:ascii="Arial" w:hAnsi="Arial" w:cs="Arial"/>
          <w:sz w:val="24"/>
          <w:szCs w:val="24"/>
        </w:rPr>
        <w:t>Ditetapkan</w:t>
      </w:r>
      <w:proofErr w:type="spellEnd"/>
      <w:r w:rsidRPr="00E36065">
        <w:rPr>
          <w:rFonts w:ascii="Arial" w:hAnsi="Arial" w:cs="Arial"/>
          <w:sz w:val="24"/>
          <w:szCs w:val="24"/>
        </w:rPr>
        <w:t xml:space="preserve"> di </w:t>
      </w:r>
      <w:r w:rsidR="00B56C51">
        <w:rPr>
          <w:rFonts w:ascii="Arial" w:hAnsi="Arial" w:cs="Arial"/>
          <w:sz w:val="24"/>
          <w:szCs w:val="24"/>
          <w:lang w:val="id-ID"/>
        </w:rPr>
        <w:t>Singaraja</w:t>
      </w:r>
    </w:p>
    <w:p w:rsidR="00807643" w:rsidRPr="00E36065" w:rsidRDefault="00807643" w:rsidP="00807643">
      <w:pPr>
        <w:tabs>
          <w:tab w:val="left" w:pos="1985"/>
          <w:tab w:val="left" w:pos="2835"/>
        </w:tabs>
        <w:ind w:left="2410" w:hanging="2410"/>
        <w:jc w:val="both"/>
        <w:rPr>
          <w:rFonts w:ascii="Arial" w:hAnsi="Arial" w:cs="Arial"/>
          <w:sz w:val="24"/>
          <w:szCs w:val="24"/>
          <w:lang w:val="id-ID"/>
        </w:rPr>
      </w:pP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rPr>
        <w:tab/>
      </w:r>
      <w:r w:rsidRPr="00E36065">
        <w:rPr>
          <w:rFonts w:ascii="Arial" w:hAnsi="Arial" w:cs="Arial"/>
          <w:sz w:val="24"/>
          <w:szCs w:val="24"/>
          <w:lang w:val="id-ID"/>
        </w:rPr>
        <w:t xml:space="preserve"> </w:t>
      </w:r>
      <w:proofErr w:type="spellStart"/>
      <w:proofErr w:type="gramStart"/>
      <w:r w:rsidRPr="00E36065">
        <w:rPr>
          <w:rFonts w:ascii="Arial" w:hAnsi="Arial" w:cs="Arial"/>
          <w:sz w:val="24"/>
          <w:szCs w:val="24"/>
        </w:rPr>
        <w:t>pada</w:t>
      </w:r>
      <w:proofErr w:type="spellEnd"/>
      <w:proofErr w:type="gramEnd"/>
      <w:r w:rsidRPr="00E36065">
        <w:rPr>
          <w:rFonts w:ascii="Arial" w:hAnsi="Arial" w:cs="Arial"/>
          <w:sz w:val="24"/>
          <w:szCs w:val="24"/>
        </w:rPr>
        <w:t xml:space="preserve"> </w:t>
      </w:r>
      <w:proofErr w:type="spellStart"/>
      <w:r w:rsidRPr="00E36065">
        <w:rPr>
          <w:rFonts w:ascii="Arial" w:hAnsi="Arial" w:cs="Arial"/>
          <w:sz w:val="24"/>
          <w:szCs w:val="24"/>
        </w:rPr>
        <w:t>tanggal</w:t>
      </w:r>
      <w:proofErr w:type="spellEnd"/>
      <w:r w:rsidRPr="00E36065">
        <w:rPr>
          <w:rFonts w:ascii="Arial" w:hAnsi="Arial" w:cs="Arial"/>
          <w:sz w:val="24"/>
          <w:szCs w:val="24"/>
          <w:lang w:val="id-ID"/>
        </w:rPr>
        <w:t xml:space="preserve"> </w:t>
      </w:r>
    </w:p>
    <w:p w:rsidR="00807643" w:rsidRDefault="00B56C51" w:rsidP="00807643">
      <w:pPr>
        <w:tabs>
          <w:tab w:val="left" w:pos="1985"/>
          <w:tab w:val="left" w:pos="2410"/>
          <w:tab w:val="left" w:pos="2835"/>
        </w:tabs>
        <w:ind w:left="5103"/>
        <w:rPr>
          <w:rFonts w:ascii="Arial" w:hAnsi="Arial" w:cs="Arial"/>
          <w:b/>
          <w:sz w:val="24"/>
          <w:szCs w:val="24"/>
          <w:lang w:val="id-ID"/>
        </w:rPr>
      </w:pPr>
      <w:r>
        <w:rPr>
          <w:rFonts w:ascii="Arial" w:hAnsi="Arial" w:cs="Arial"/>
          <w:b/>
          <w:sz w:val="24"/>
          <w:szCs w:val="24"/>
          <w:lang w:val="id-ID"/>
        </w:rPr>
        <w:t>BUPATI  BULELENG</w:t>
      </w:r>
    </w:p>
    <w:p w:rsidR="00B56C51" w:rsidRDefault="00B56C51" w:rsidP="00807643">
      <w:pPr>
        <w:tabs>
          <w:tab w:val="left" w:pos="1985"/>
          <w:tab w:val="left" w:pos="2410"/>
          <w:tab w:val="left" w:pos="2835"/>
        </w:tabs>
        <w:ind w:left="5103"/>
        <w:rPr>
          <w:rFonts w:ascii="Arial" w:hAnsi="Arial" w:cs="Arial"/>
          <w:b/>
          <w:sz w:val="24"/>
          <w:szCs w:val="24"/>
          <w:lang w:val="id-ID"/>
        </w:rPr>
      </w:pPr>
    </w:p>
    <w:p w:rsidR="00B56C51" w:rsidRDefault="00B56C51" w:rsidP="00807643">
      <w:pPr>
        <w:tabs>
          <w:tab w:val="left" w:pos="1985"/>
          <w:tab w:val="left" w:pos="2410"/>
          <w:tab w:val="left" w:pos="2835"/>
        </w:tabs>
        <w:ind w:left="5103"/>
        <w:rPr>
          <w:rFonts w:ascii="Arial" w:hAnsi="Arial" w:cs="Arial"/>
          <w:b/>
          <w:sz w:val="24"/>
          <w:szCs w:val="24"/>
          <w:lang w:val="id-ID"/>
        </w:rPr>
      </w:pPr>
    </w:p>
    <w:p w:rsidR="00B56C51" w:rsidRPr="00E36065" w:rsidRDefault="00B56C51" w:rsidP="00807643">
      <w:pPr>
        <w:tabs>
          <w:tab w:val="left" w:pos="1985"/>
          <w:tab w:val="left" w:pos="2410"/>
          <w:tab w:val="left" w:pos="2835"/>
        </w:tabs>
        <w:ind w:left="5103"/>
        <w:rPr>
          <w:rFonts w:ascii="Arial" w:hAnsi="Arial" w:cs="Arial"/>
          <w:b/>
          <w:sz w:val="24"/>
          <w:szCs w:val="24"/>
          <w:lang w:val="id-ID"/>
        </w:rPr>
      </w:pPr>
      <w:r>
        <w:rPr>
          <w:rFonts w:ascii="Arial" w:hAnsi="Arial" w:cs="Arial"/>
          <w:b/>
          <w:sz w:val="24"/>
          <w:szCs w:val="24"/>
          <w:lang w:val="id-ID"/>
        </w:rPr>
        <w:t>PUTU AGUS SURADNYANA</w:t>
      </w:r>
    </w:p>
    <w:p w:rsidR="00312FA6" w:rsidRDefault="00312FA6" w:rsidP="00807643">
      <w:pPr>
        <w:tabs>
          <w:tab w:val="left" w:pos="1985"/>
          <w:tab w:val="left" w:pos="2410"/>
          <w:tab w:val="left" w:pos="2835"/>
        </w:tabs>
        <w:spacing w:line="360" w:lineRule="auto"/>
        <w:ind w:left="2410" w:hanging="2410"/>
        <w:jc w:val="both"/>
        <w:rPr>
          <w:rFonts w:ascii="Arial" w:hAnsi="Arial" w:cs="Arial"/>
          <w:sz w:val="24"/>
          <w:szCs w:val="24"/>
          <w:u w:val="single"/>
          <w:lang w:val="id-ID"/>
        </w:rPr>
      </w:pPr>
    </w:p>
    <w:p w:rsidR="00807643" w:rsidRPr="00E36065" w:rsidRDefault="00807643" w:rsidP="00807643">
      <w:pPr>
        <w:tabs>
          <w:tab w:val="left" w:pos="1985"/>
          <w:tab w:val="left" w:pos="2410"/>
          <w:tab w:val="left" w:pos="2835"/>
        </w:tabs>
        <w:spacing w:line="360" w:lineRule="auto"/>
        <w:ind w:left="2410" w:hanging="2410"/>
        <w:jc w:val="both"/>
        <w:rPr>
          <w:rFonts w:ascii="Arial" w:hAnsi="Arial" w:cs="Arial"/>
          <w:sz w:val="24"/>
          <w:szCs w:val="24"/>
        </w:rPr>
      </w:pPr>
      <w:r w:rsidRPr="00E36065">
        <w:rPr>
          <w:rFonts w:ascii="Arial" w:hAnsi="Arial" w:cs="Arial"/>
          <w:sz w:val="24"/>
          <w:szCs w:val="24"/>
          <w:u w:val="single"/>
          <w:lang w:val="id-ID"/>
        </w:rPr>
        <w:t>Keputusan ini disampaikan kepada Yth :</w:t>
      </w:r>
      <w:r w:rsidRPr="00E36065">
        <w:rPr>
          <w:rFonts w:ascii="Arial" w:hAnsi="Arial" w:cs="Arial"/>
          <w:sz w:val="24"/>
          <w:szCs w:val="24"/>
        </w:rPr>
        <w:tab/>
      </w:r>
    </w:p>
    <w:p w:rsidR="00807643" w:rsidRPr="00E36065" w:rsidRDefault="003D0C5C" w:rsidP="00312FA6">
      <w:pPr>
        <w:numPr>
          <w:ilvl w:val="0"/>
          <w:numId w:val="42"/>
        </w:numPr>
        <w:tabs>
          <w:tab w:val="left" w:pos="360"/>
        </w:tabs>
        <w:spacing w:after="0" w:line="360" w:lineRule="auto"/>
        <w:ind w:left="360"/>
        <w:jc w:val="both"/>
        <w:rPr>
          <w:rFonts w:ascii="Arial" w:hAnsi="Arial" w:cs="Arial"/>
          <w:sz w:val="24"/>
          <w:szCs w:val="24"/>
        </w:rPr>
      </w:pPr>
      <w:r>
        <w:rPr>
          <w:rFonts w:ascii="Arial" w:hAnsi="Arial" w:cs="Arial"/>
          <w:sz w:val="24"/>
          <w:szCs w:val="24"/>
          <w:lang w:val="id-ID"/>
        </w:rPr>
        <w:t>Wakil Bupati Buleleng;</w:t>
      </w:r>
    </w:p>
    <w:p w:rsidR="00807643" w:rsidRPr="00E36065" w:rsidRDefault="003D0C5C" w:rsidP="00312FA6">
      <w:pPr>
        <w:numPr>
          <w:ilvl w:val="0"/>
          <w:numId w:val="42"/>
        </w:numPr>
        <w:tabs>
          <w:tab w:val="left" w:pos="360"/>
        </w:tabs>
        <w:spacing w:after="0" w:line="360" w:lineRule="auto"/>
        <w:ind w:left="360"/>
        <w:jc w:val="both"/>
        <w:rPr>
          <w:rFonts w:ascii="Arial" w:hAnsi="Arial" w:cs="Arial"/>
          <w:sz w:val="24"/>
          <w:szCs w:val="24"/>
        </w:rPr>
      </w:pPr>
      <w:r>
        <w:rPr>
          <w:rFonts w:ascii="Arial" w:hAnsi="Arial" w:cs="Arial"/>
          <w:sz w:val="24"/>
          <w:szCs w:val="24"/>
          <w:lang w:val="id-ID"/>
        </w:rPr>
        <w:t>Ketua DPRD Kabupaten Buleleng</w:t>
      </w:r>
    </w:p>
    <w:p w:rsidR="00807643" w:rsidRPr="00E36065" w:rsidRDefault="003D0C5C" w:rsidP="00312FA6">
      <w:pPr>
        <w:numPr>
          <w:ilvl w:val="0"/>
          <w:numId w:val="42"/>
        </w:numPr>
        <w:tabs>
          <w:tab w:val="left" w:pos="360"/>
        </w:tabs>
        <w:spacing w:after="0" w:line="360" w:lineRule="auto"/>
        <w:ind w:left="360"/>
        <w:jc w:val="both"/>
        <w:rPr>
          <w:rFonts w:ascii="Arial" w:hAnsi="Arial" w:cs="Arial"/>
          <w:sz w:val="24"/>
          <w:szCs w:val="24"/>
        </w:rPr>
      </w:pPr>
      <w:r>
        <w:rPr>
          <w:rFonts w:ascii="Arial" w:hAnsi="Arial" w:cs="Arial"/>
          <w:sz w:val="24"/>
          <w:szCs w:val="24"/>
          <w:lang w:val="id-ID"/>
        </w:rPr>
        <w:t>Kepala Badan Perencanaan Pembangunan Daerah Penelitian dan Pengembangan Kabupaten Buleleng;</w:t>
      </w:r>
    </w:p>
    <w:p w:rsidR="00807643" w:rsidRPr="00E36065" w:rsidRDefault="003D0C5C" w:rsidP="00312FA6">
      <w:pPr>
        <w:numPr>
          <w:ilvl w:val="0"/>
          <w:numId w:val="42"/>
        </w:numPr>
        <w:tabs>
          <w:tab w:val="left" w:pos="360"/>
        </w:tabs>
        <w:spacing w:after="0" w:line="360" w:lineRule="auto"/>
        <w:ind w:left="360"/>
        <w:jc w:val="both"/>
        <w:rPr>
          <w:rFonts w:ascii="Arial" w:hAnsi="Arial" w:cs="Arial"/>
          <w:sz w:val="24"/>
          <w:szCs w:val="24"/>
        </w:rPr>
      </w:pPr>
      <w:r>
        <w:rPr>
          <w:rFonts w:ascii="Arial" w:hAnsi="Arial" w:cs="Arial"/>
          <w:sz w:val="24"/>
          <w:szCs w:val="24"/>
          <w:lang w:val="id-ID"/>
        </w:rPr>
        <w:t>Inspektur Kabupaten Buleleng;</w:t>
      </w:r>
    </w:p>
    <w:p w:rsidR="00807643" w:rsidRPr="00E36065" w:rsidRDefault="003D0C5C" w:rsidP="00312FA6">
      <w:pPr>
        <w:numPr>
          <w:ilvl w:val="0"/>
          <w:numId w:val="42"/>
        </w:numPr>
        <w:tabs>
          <w:tab w:val="left" w:pos="360"/>
        </w:tabs>
        <w:spacing w:after="0" w:line="360" w:lineRule="auto"/>
        <w:ind w:left="360"/>
        <w:jc w:val="both"/>
        <w:rPr>
          <w:rFonts w:ascii="Arial" w:hAnsi="Arial" w:cs="Arial"/>
          <w:sz w:val="24"/>
          <w:szCs w:val="24"/>
        </w:rPr>
      </w:pPr>
      <w:r>
        <w:rPr>
          <w:rFonts w:ascii="Arial" w:hAnsi="Arial" w:cs="Arial"/>
          <w:sz w:val="24"/>
          <w:szCs w:val="24"/>
          <w:lang w:val="id-ID"/>
        </w:rPr>
        <w:t>Kepala Bagian Hukum Sekretariat Kabupaten Buleleng;</w:t>
      </w:r>
    </w:p>
    <w:p w:rsidR="00807643" w:rsidRPr="00E36065" w:rsidRDefault="003D0C5C" w:rsidP="00312FA6">
      <w:pPr>
        <w:numPr>
          <w:ilvl w:val="0"/>
          <w:numId w:val="42"/>
        </w:numPr>
        <w:tabs>
          <w:tab w:val="left" w:pos="360"/>
        </w:tabs>
        <w:spacing w:after="0" w:line="360" w:lineRule="auto"/>
        <w:ind w:left="360"/>
        <w:jc w:val="both"/>
        <w:rPr>
          <w:rFonts w:ascii="Arial" w:hAnsi="Arial" w:cs="Arial"/>
          <w:sz w:val="24"/>
          <w:szCs w:val="24"/>
        </w:rPr>
      </w:pPr>
      <w:r>
        <w:rPr>
          <w:rFonts w:ascii="Arial" w:hAnsi="Arial" w:cs="Arial"/>
          <w:sz w:val="24"/>
          <w:szCs w:val="24"/>
          <w:lang w:val="id-ID"/>
        </w:rPr>
        <w:t>Kepala Keuangan Daerah Kabupaten Buleleng</w:t>
      </w:r>
    </w:p>
    <w:p w:rsidR="00807643" w:rsidRPr="00E36065" w:rsidRDefault="003D0C5C" w:rsidP="00312FA6">
      <w:pPr>
        <w:numPr>
          <w:ilvl w:val="0"/>
          <w:numId w:val="42"/>
        </w:numPr>
        <w:tabs>
          <w:tab w:val="left" w:pos="360"/>
        </w:tabs>
        <w:spacing w:after="0" w:line="360" w:lineRule="auto"/>
        <w:ind w:left="360"/>
        <w:jc w:val="both"/>
        <w:rPr>
          <w:rFonts w:ascii="Arial" w:hAnsi="Arial" w:cs="Arial"/>
          <w:sz w:val="24"/>
          <w:szCs w:val="24"/>
        </w:rPr>
      </w:pPr>
      <w:r>
        <w:rPr>
          <w:rFonts w:ascii="Arial" w:hAnsi="Arial" w:cs="Arial"/>
          <w:sz w:val="24"/>
          <w:szCs w:val="24"/>
          <w:lang w:val="id-ID"/>
        </w:rPr>
        <w:t>Yang bersangkutan</w:t>
      </w:r>
    </w:p>
    <w:p w:rsidR="00807643" w:rsidRPr="00E36065" w:rsidRDefault="00807643" w:rsidP="00312FA6">
      <w:pPr>
        <w:numPr>
          <w:ilvl w:val="0"/>
          <w:numId w:val="42"/>
        </w:numPr>
        <w:tabs>
          <w:tab w:val="left" w:pos="360"/>
        </w:tabs>
        <w:spacing w:after="0" w:line="360" w:lineRule="auto"/>
        <w:ind w:left="360"/>
        <w:jc w:val="both"/>
        <w:rPr>
          <w:rFonts w:ascii="Arial" w:hAnsi="Arial" w:cs="Arial"/>
          <w:sz w:val="24"/>
          <w:szCs w:val="24"/>
        </w:rPr>
      </w:pPr>
      <w:r w:rsidRPr="00E36065">
        <w:rPr>
          <w:rFonts w:ascii="Arial" w:hAnsi="Arial" w:cs="Arial"/>
          <w:sz w:val="24"/>
          <w:szCs w:val="24"/>
          <w:lang w:val="id-ID"/>
        </w:rPr>
        <w:t xml:space="preserve">A </w:t>
      </w:r>
      <w:r w:rsidRPr="00E36065">
        <w:rPr>
          <w:rFonts w:ascii="Arial" w:hAnsi="Arial" w:cs="Arial"/>
          <w:sz w:val="24"/>
          <w:szCs w:val="24"/>
        </w:rPr>
        <w:t>r</w:t>
      </w:r>
      <w:r w:rsidRPr="00E36065">
        <w:rPr>
          <w:rFonts w:ascii="Arial" w:hAnsi="Arial" w:cs="Arial"/>
          <w:sz w:val="24"/>
          <w:szCs w:val="24"/>
          <w:lang w:val="id-ID"/>
        </w:rPr>
        <w:t xml:space="preserve"> </w:t>
      </w:r>
      <w:r w:rsidRPr="00E36065">
        <w:rPr>
          <w:rFonts w:ascii="Arial" w:hAnsi="Arial" w:cs="Arial"/>
          <w:sz w:val="24"/>
          <w:szCs w:val="24"/>
        </w:rPr>
        <w:t>s</w:t>
      </w:r>
      <w:r w:rsidRPr="00E36065">
        <w:rPr>
          <w:rFonts w:ascii="Arial" w:hAnsi="Arial" w:cs="Arial"/>
          <w:sz w:val="24"/>
          <w:szCs w:val="24"/>
          <w:lang w:val="id-ID"/>
        </w:rPr>
        <w:t xml:space="preserve"> </w:t>
      </w:r>
      <w:r w:rsidRPr="00E36065">
        <w:rPr>
          <w:rFonts w:ascii="Arial" w:hAnsi="Arial" w:cs="Arial"/>
          <w:sz w:val="24"/>
          <w:szCs w:val="24"/>
        </w:rPr>
        <w:t>i</w:t>
      </w:r>
      <w:r w:rsidRPr="00E36065">
        <w:rPr>
          <w:rFonts w:ascii="Arial" w:hAnsi="Arial" w:cs="Arial"/>
          <w:sz w:val="24"/>
          <w:szCs w:val="24"/>
          <w:lang w:val="id-ID"/>
        </w:rPr>
        <w:t xml:space="preserve"> </w:t>
      </w:r>
      <w:r w:rsidRPr="00E36065">
        <w:rPr>
          <w:rFonts w:ascii="Arial" w:hAnsi="Arial" w:cs="Arial"/>
          <w:sz w:val="24"/>
          <w:szCs w:val="24"/>
        </w:rPr>
        <w:t>p</w:t>
      </w:r>
    </w:p>
    <w:p w:rsidR="00807643" w:rsidRPr="00E36065" w:rsidRDefault="00807643" w:rsidP="00807643">
      <w:pPr>
        <w:tabs>
          <w:tab w:val="left" w:pos="360"/>
        </w:tabs>
        <w:spacing w:after="0" w:line="360" w:lineRule="auto"/>
        <w:jc w:val="both"/>
        <w:rPr>
          <w:rFonts w:ascii="Arial" w:hAnsi="Arial" w:cs="Arial"/>
          <w:sz w:val="24"/>
          <w:szCs w:val="24"/>
        </w:rPr>
      </w:pPr>
    </w:p>
    <w:p w:rsidR="00807643" w:rsidRPr="00E36065" w:rsidRDefault="00807643" w:rsidP="00807643">
      <w:pPr>
        <w:tabs>
          <w:tab w:val="left" w:pos="360"/>
        </w:tabs>
        <w:spacing w:after="0" w:line="360" w:lineRule="auto"/>
        <w:jc w:val="both"/>
        <w:rPr>
          <w:rFonts w:ascii="Arial" w:hAnsi="Arial" w:cs="Arial"/>
          <w:sz w:val="24"/>
          <w:szCs w:val="24"/>
        </w:rPr>
      </w:pPr>
    </w:p>
    <w:p w:rsidR="00807643" w:rsidRDefault="00807643" w:rsidP="00807643">
      <w:pPr>
        <w:tabs>
          <w:tab w:val="left" w:pos="360"/>
        </w:tabs>
        <w:spacing w:after="0" w:line="360" w:lineRule="auto"/>
        <w:jc w:val="both"/>
        <w:rPr>
          <w:rFonts w:ascii="Arial" w:hAnsi="Arial" w:cs="Arial"/>
          <w:sz w:val="24"/>
          <w:szCs w:val="24"/>
        </w:rPr>
      </w:pPr>
    </w:p>
    <w:p w:rsidR="00807643" w:rsidRDefault="00807643" w:rsidP="00807643">
      <w:pPr>
        <w:tabs>
          <w:tab w:val="left" w:pos="360"/>
        </w:tabs>
        <w:spacing w:after="0" w:line="360" w:lineRule="auto"/>
        <w:jc w:val="both"/>
        <w:rPr>
          <w:rFonts w:ascii="Arial" w:hAnsi="Arial" w:cs="Arial"/>
          <w:sz w:val="24"/>
          <w:szCs w:val="24"/>
        </w:rPr>
      </w:pPr>
    </w:p>
    <w:p w:rsidR="00807643" w:rsidRDefault="00807643" w:rsidP="00807643">
      <w:pPr>
        <w:tabs>
          <w:tab w:val="left" w:pos="360"/>
        </w:tabs>
        <w:spacing w:after="0" w:line="360" w:lineRule="auto"/>
        <w:jc w:val="both"/>
        <w:rPr>
          <w:rFonts w:ascii="Arial" w:hAnsi="Arial" w:cs="Arial"/>
          <w:sz w:val="24"/>
          <w:szCs w:val="24"/>
        </w:rPr>
      </w:pPr>
    </w:p>
    <w:p w:rsidR="00807643" w:rsidRDefault="00807643" w:rsidP="00807643">
      <w:pPr>
        <w:tabs>
          <w:tab w:val="left" w:pos="360"/>
        </w:tabs>
        <w:spacing w:after="0" w:line="360" w:lineRule="auto"/>
        <w:jc w:val="both"/>
        <w:rPr>
          <w:rFonts w:ascii="Arial" w:hAnsi="Arial" w:cs="Arial"/>
          <w:sz w:val="24"/>
          <w:szCs w:val="24"/>
        </w:rPr>
      </w:pPr>
    </w:p>
    <w:p w:rsidR="00807643" w:rsidRDefault="00807643" w:rsidP="00807643">
      <w:pPr>
        <w:tabs>
          <w:tab w:val="left" w:pos="360"/>
        </w:tabs>
        <w:spacing w:after="0" w:line="360" w:lineRule="auto"/>
        <w:jc w:val="both"/>
        <w:rPr>
          <w:rFonts w:ascii="Arial" w:hAnsi="Arial" w:cs="Arial"/>
          <w:sz w:val="24"/>
          <w:szCs w:val="24"/>
        </w:rPr>
      </w:pPr>
    </w:p>
    <w:p w:rsidR="00807643" w:rsidRDefault="00807643" w:rsidP="00807643">
      <w:pPr>
        <w:tabs>
          <w:tab w:val="left" w:pos="360"/>
        </w:tabs>
        <w:spacing w:after="0" w:line="360" w:lineRule="auto"/>
        <w:jc w:val="both"/>
        <w:rPr>
          <w:rFonts w:ascii="Arial" w:hAnsi="Arial" w:cs="Arial"/>
          <w:sz w:val="24"/>
          <w:szCs w:val="24"/>
        </w:rPr>
      </w:pPr>
    </w:p>
    <w:p w:rsidR="00807643" w:rsidRDefault="00807643" w:rsidP="00807643">
      <w:pPr>
        <w:tabs>
          <w:tab w:val="left" w:pos="360"/>
        </w:tabs>
        <w:spacing w:after="0" w:line="360" w:lineRule="auto"/>
        <w:jc w:val="both"/>
        <w:rPr>
          <w:rFonts w:ascii="Arial" w:hAnsi="Arial" w:cs="Arial"/>
          <w:sz w:val="24"/>
          <w:szCs w:val="24"/>
        </w:rPr>
      </w:pPr>
    </w:p>
    <w:p w:rsidR="00807643" w:rsidRDefault="00807643" w:rsidP="00807643">
      <w:pPr>
        <w:tabs>
          <w:tab w:val="left" w:pos="360"/>
        </w:tabs>
        <w:spacing w:after="0" w:line="360" w:lineRule="auto"/>
        <w:jc w:val="both"/>
        <w:rPr>
          <w:rFonts w:ascii="Arial" w:hAnsi="Arial" w:cs="Arial"/>
          <w:sz w:val="24"/>
          <w:szCs w:val="24"/>
        </w:rPr>
      </w:pPr>
    </w:p>
    <w:p w:rsidR="00807643" w:rsidRDefault="00807643" w:rsidP="00807643">
      <w:pPr>
        <w:tabs>
          <w:tab w:val="left" w:pos="360"/>
        </w:tabs>
        <w:spacing w:after="0" w:line="360" w:lineRule="auto"/>
        <w:jc w:val="both"/>
        <w:rPr>
          <w:rFonts w:ascii="Arial" w:hAnsi="Arial" w:cs="Arial"/>
          <w:sz w:val="24"/>
          <w:szCs w:val="24"/>
        </w:rPr>
      </w:pPr>
    </w:p>
    <w:p w:rsidR="00807643" w:rsidRDefault="00807643" w:rsidP="00807643">
      <w:pPr>
        <w:rPr>
          <w:rFonts w:ascii="Arial" w:hAnsi="Arial" w:cs="Arial"/>
          <w:sz w:val="24"/>
          <w:szCs w:val="24"/>
        </w:rPr>
      </w:pPr>
      <w:r>
        <w:rPr>
          <w:rFonts w:ascii="Arial" w:hAnsi="Arial" w:cs="Arial"/>
          <w:sz w:val="24"/>
          <w:szCs w:val="24"/>
        </w:rPr>
        <w:br w:type="page"/>
      </w:r>
    </w:p>
    <w:p w:rsidR="00807643" w:rsidRDefault="00807643" w:rsidP="00807643">
      <w:pPr>
        <w:tabs>
          <w:tab w:val="left" w:pos="360"/>
        </w:tabs>
        <w:spacing w:after="0" w:line="360" w:lineRule="auto"/>
        <w:jc w:val="both"/>
        <w:rPr>
          <w:rFonts w:ascii="Arial" w:hAnsi="Arial" w:cs="Arial"/>
          <w:sz w:val="24"/>
          <w:szCs w:val="24"/>
          <w:lang w:val="id-ID"/>
        </w:rPr>
      </w:pPr>
      <w:r>
        <w:rPr>
          <w:rFonts w:ascii="Arial" w:hAnsi="Arial" w:cs="Arial"/>
          <w:sz w:val="24"/>
          <w:szCs w:val="24"/>
          <w:lang w:val="id-ID"/>
        </w:rPr>
        <w:lastRenderedPageBreak/>
        <w:t xml:space="preserve">LAMPIRAN I KEPUTUSAN </w:t>
      </w:r>
      <w:r w:rsidR="000045A4">
        <w:rPr>
          <w:rFonts w:ascii="Arial" w:hAnsi="Arial" w:cs="Arial"/>
          <w:sz w:val="24"/>
          <w:szCs w:val="24"/>
          <w:lang w:val="id-ID"/>
        </w:rPr>
        <w:t>BUPATI BULELENG</w:t>
      </w:r>
    </w:p>
    <w:p w:rsidR="00807643" w:rsidRDefault="00807643" w:rsidP="00807643">
      <w:pPr>
        <w:tabs>
          <w:tab w:val="left" w:pos="360"/>
          <w:tab w:val="left" w:pos="2977"/>
        </w:tabs>
        <w:spacing w:after="0" w:line="360" w:lineRule="auto"/>
        <w:ind w:left="1560"/>
        <w:jc w:val="both"/>
        <w:rPr>
          <w:rFonts w:ascii="Arial" w:hAnsi="Arial" w:cs="Arial"/>
          <w:sz w:val="24"/>
          <w:szCs w:val="24"/>
          <w:lang w:val="id-ID"/>
        </w:rPr>
      </w:pPr>
      <w:r>
        <w:rPr>
          <w:rFonts w:ascii="Arial" w:hAnsi="Arial" w:cs="Arial"/>
          <w:sz w:val="24"/>
          <w:szCs w:val="24"/>
          <w:lang w:val="id-ID"/>
        </w:rPr>
        <w:t>NOMOR</w:t>
      </w:r>
      <w:r>
        <w:rPr>
          <w:rFonts w:ascii="Arial" w:hAnsi="Arial" w:cs="Arial"/>
          <w:sz w:val="24"/>
          <w:szCs w:val="24"/>
          <w:lang w:val="id-ID"/>
        </w:rPr>
        <w:tab/>
        <w:t>:</w:t>
      </w:r>
    </w:p>
    <w:p w:rsidR="00807643" w:rsidRDefault="00807643" w:rsidP="00807643">
      <w:pPr>
        <w:tabs>
          <w:tab w:val="left" w:pos="360"/>
          <w:tab w:val="left" w:pos="2977"/>
        </w:tabs>
        <w:spacing w:after="0" w:line="360" w:lineRule="auto"/>
        <w:ind w:left="1560"/>
        <w:jc w:val="both"/>
        <w:rPr>
          <w:rFonts w:ascii="Arial" w:hAnsi="Arial" w:cs="Arial"/>
          <w:sz w:val="24"/>
          <w:szCs w:val="24"/>
          <w:lang w:val="id-ID"/>
        </w:rPr>
      </w:pPr>
      <w:r>
        <w:rPr>
          <w:rFonts w:ascii="Arial" w:hAnsi="Arial" w:cs="Arial"/>
          <w:sz w:val="24"/>
          <w:szCs w:val="24"/>
          <w:lang w:val="id-ID"/>
        </w:rPr>
        <w:t>TANGGAL</w:t>
      </w:r>
      <w:r>
        <w:rPr>
          <w:rFonts w:ascii="Arial" w:hAnsi="Arial" w:cs="Arial"/>
          <w:sz w:val="24"/>
          <w:szCs w:val="24"/>
          <w:lang w:val="id-ID"/>
        </w:rPr>
        <w:tab/>
        <w:t>:</w:t>
      </w:r>
    </w:p>
    <w:p w:rsidR="00807643" w:rsidRDefault="00807643" w:rsidP="00807643">
      <w:pPr>
        <w:tabs>
          <w:tab w:val="left" w:pos="360"/>
          <w:tab w:val="left" w:pos="2977"/>
        </w:tabs>
        <w:spacing w:after="0" w:line="360" w:lineRule="auto"/>
        <w:ind w:left="3261" w:hanging="1701"/>
        <w:jc w:val="both"/>
        <w:rPr>
          <w:rFonts w:ascii="Arial" w:hAnsi="Arial" w:cs="Arial"/>
          <w:sz w:val="24"/>
          <w:szCs w:val="24"/>
          <w:lang w:val="id-ID"/>
        </w:rPr>
      </w:pPr>
      <w:r>
        <w:rPr>
          <w:rFonts w:ascii="Arial" w:hAnsi="Arial" w:cs="Arial"/>
          <w:sz w:val="24"/>
          <w:szCs w:val="24"/>
          <w:lang w:val="id-ID"/>
        </w:rPr>
        <w:t>TENTANG</w:t>
      </w:r>
      <w:r>
        <w:rPr>
          <w:rFonts w:ascii="Arial" w:hAnsi="Arial" w:cs="Arial"/>
          <w:sz w:val="24"/>
          <w:szCs w:val="24"/>
          <w:lang w:val="id-ID"/>
        </w:rPr>
        <w:tab/>
        <w:t xml:space="preserve">: </w:t>
      </w:r>
      <w:r w:rsidR="000045A4">
        <w:rPr>
          <w:rFonts w:ascii="Arial" w:hAnsi="Arial" w:cs="Arial"/>
          <w:sz w:val="24"/>
          <w:szCs w:val="24"/>
          <w:lang w:val="id-ID"/>
        </w:rPr>
        <w:t xml:space="preserve">PENETAPAN DAN PEBENTUKAN TIM GUGUS TUGAS KECAMATAN SERIRIT DAN DESA/KELURAHAN SE- KECAMATAN SERIRIT SEBAGAI KECAMATAN DAN DESA/KELURAHAN LAYAK ANAK DI KABUPATEN BULELENG TAHUN </w:t>
      </w:r>
      <w:r w:rsidR="00C03B43">
        <w:rPr>
          <w:rFonts w:ascii="Arial" w:hAnsi="Arial" w:cs="Arial"/>
          <w:sz w:val="24"/>
          <w:szCs w:val="24"/>
          <w:lang w:val="id-ID"/>
        </w:rPr>
        <w:t>2019</w:t>
      </w:r>
    </w:p>
    <w:p w:rsidR="00807643" w:rsidRDefault="00807643" w:rsidP="00807643">
      <w:pPr>
        <w:tabs>
          <w:tab w:val="left" w:pos="360"/>
          <w:tab w:val="left" w:pos="2977"/>
        </w:tabs>
        <w:spacing w:after="0" w:line="360" w:lineRule="auto"/>
        <w:jc w:val="both"/>
        <w:rPr>
          <w:rFonts w:ascii="Arial" w:hAnsi="Arial" w:cs="Arial"/>
          <w:sz w:val="24"/>
          <w:szCs w:val="24"/>
          <w:lang w:val="id-ID"/>
        </w:rPr>
      </w:pPr>
    </w:p>
    <w:tbl>
      <w:tblPr>
        <w:tblStyle w:val="TableGrid"/>
        <w:tblW w:w="0" w:type="auto"/>
        <w:tblLook w:val="04A0" w:firstRow="1" w:lastRow="0" w:firstColumn="1" w:lastColumn="0" w:noHBand="0" w:noVBand="1"/>
      </w:tblPr>
      <w:tblGrid>
        <w:gridCol w:w="817"/>
        <w:gridCol w:w="3686"/>
        <w:gridCol w:w="2551"/>
        <w:gridCol w:w="2395"/>
      </w:tblGrid>
      <w:tr w:rsidR="00807643" w:rsidTr="0036351F">
        <w:tc>
          <w:tcPr>
            <w:tcW w:w="817" w:type="dxa"/>
            <w:vAlign w:val="center"/>
          </w:tcPr>
          <w:p w:rsidR="00807643" w:rsidRDefault="00807643" w:rsidP="0036351F">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NO</w:t>
            </w:r>
          </w:p>
        </w:tc>
        <w:tc>
          <w:tcPr>
            <w:tcW w:w="3686" w:type="dxa"/>
            <w:vAlign w:val="center"/>
          </w:tcPr>
          <w:p w:rsidR="00807643" w:rsidRDefault="000045A4" w:rsidP="0036351F">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KECAMATAN</w:t>
            </w:r>
          </w:p>
        </w:tc>
        <w:tc>
          <w:tcPr>
            <w:tcW w:w="2551" w:type="dxa"/>
            <w:vAlign w:val="center"/>
          </w:tcPr>
          <w:p w:rsidR="00807643" w:rsidRDefault="000045A4" w:rsidP="0036351F">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DESA/KELURAHAN</w:t>
            </w:r>
          </w:p>
        </w:tc>
        <w:tc>
          <w:tcPr>
            <w:tcW w:w="2395" w:type="dxa"/>
            <w:vAlign w:val="center"/>
          </w:tcPr>
          <w:p w:rsidR="00807643" w:rsidRDefault="00807643" w:rsidP="0036351F">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KETERANGAN</w:t>
            </w:r>
          </w:p>
        </w:tc>
      </w:tr>
      <w:tr w:rsidR="00807643" w:rsidTr="0036351F">
        <w:tc>
          <w:tcPr>
            <w:tcW w:w="817" w:type="dxa"/>
          </w:tcPr>
          <w:p w:rsidR="00807643" w:rsidRDefault="00807643" w:rsidP="0036351F">
            <w:pPr>
              <w:tabs>
                <w:tab w:val="left" w:pos="360"/>
                <w:tab w:val="left" w:pos="2977"/>
              </w:tabs>
              <w:spacing w:line="360" w:lineRule="auto"/>
              <w:jc w:val="center"/>
              <w:rPr>
                <w:rFonts w:ascii="Arial" w:hAnsi="Arial" w:cs="Arial"/>
                <w:sz w:val="24"/>
                <w:szCs w:val="24"/>
                <w:lang w:val="id-ID"/>
              </w:rPr>
            </w:pPr>
            <w:r>
              <w:rPr>
                <w:rFonts w:ascii="Arial" w:hAnsi="Arial" w:cs="Arial"/>
                <w:sz w:val="24"/>
                <w:szCs w:val="24"/>
                <w:lang w:val="id-ID"/>
              </w:rPr>
              <w:t>1.</w:t>
            </w:r>
          </w:p>
          <w:p w:rsidR="00807643" w:rsidRDefault="00807643" w:rsidP="0036351F">
            <w:pPr>
              <w:tabs>
                <w:tab w:val="left" w:pos="360"/>
                <w:tab w:val="left" w:pos="2977"/>
              </w:tabs>
              <w:spacing w:line="360" w:lineRule="auto"/>
              <w:jc w:val="center"/>
              <w:rPr>
                <w:rFonts w:ascii="Arial" w:hAnsi="Arial" w:cs="Arial"/>
                <w:sz w:val="24"/>
                <w:szCs w:val="24"/>
                <w:lang w:val="id-ID"/>
              </w:rPr>
            </w:pPr>
          </w:p>
        </w:tc>
        <w:tc>
          <w:tcPr>
            <w:tcW w:w="3686" w:type="dxa"/>
          </w:tcPr>
          <w:p w:rsidR="00807643"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SERIRIT</w:t>
            </w:r>
          </w:p>
        </w:tc>
        <w:tc>
          <w:tcPr>
            <w:tcW w:w="2551" w:type="dxa"/>
          </w:tcPr>
          <w:p w:rsidR="00807643"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Kalianget</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Joanyar</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Tangguwisia</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Sulanyah</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Bubunan</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Ringdikit</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Rangdu</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Mayong</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Bestala</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Munduk Bestala</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Gunungsari</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Seririt</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Pengastulan</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Patemon</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Lokapaksa</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Ularan</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Unggahan</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Umeanyar</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Banjarasem</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Kalisada</w:t>
            </w:r>
          </w:p>
          <w:p w:rsidR="000045A4" w:rsidRDefault="000045A4" w:rsidP="0036351F">
            <w:pPr>
              <w:tabs>
                <w:tab w:val="left" w:pos="360"/>
                <w:tab w:val="left" w:pos="2977"/>
              </w:tabs>
              <w:spacing w:line="360" w:lineRule="auto"/>
              <w:jc w:val="both"/>
              <w:rPr>
                <w:rFonts w:ascii="Arial" w:hAnsi="Arial" w:cs="Arial"/>
                <w:sz w:val="24"/>
                <w:szCs w:val="24"/>
                <w:lang w:val="id-ID"/>
              </w:rPr>
            </w:pPr>
            <w:r>
              <w:rPr>
                <w:rFonts w:ascii="Arial" w:hAnsi="Arial" w:cs="Arial"/>
                <w:sz w:val="24"/>
                <w:szCs w:val="24"/>
                <w:lang w:val="id-ID"/>
              </w:rPr>
              <w:t>Pangkung paruk</w:t>
            </w:r>
          </w:p>
        </w:tc>
        <w:tc>
          <w:tcPr>
            <w:tcW w:w="2395" w:type="dxa"/>
          </w:tcPr>
          <w:p w:rsidR="00807643" w:rsidRDefault="00807643" w:rsidP="0036351F">
            <w:pPr>
              <w:tabs>
                <w:tab w:val="left" w:pos="360"/>
                <w:tab w:val="left" w:pos="2977"/>
              </w:tabs>
              <w:spacing w:line="360" w:lineRule="auto"/>
              <w:jc w:val="both"/>
              <w:rPr>
                <w:rFonts w:ascii="Arial" w:hAnsi="Arial" w:cs="Arial"/>
                <w:sz w:val="24"/>
                <w:szCs w:val="24"/>
                <w:lang w:val="id-ID"/>
              </w:rPr>
            </w:pPr>
          </w:p>
        </w:tc>
      </w:tr>
    </w:tbl>
    <w:p w:rsidR="00807643" w:rsidRDefault="00807643" w:rsidP="00807643">
      <w:pPr>
        <w:tabs>
          <w:tab w:val="left" w:pos="360"/>
          <w:tab w:val="left" w:pos="2977"/>
        </w:tabs>
        <w:spacing w:after="0" w:line="360" w:lineRule="auto"/>
        <w:ind w:left="5670"/>
        <w:jc w:val="both"/>
        <w:rPr>
          <w:rFonts w:ascii="Arial" w:hAnsi="Arial" w:cs="Arial"/>
          <w:sz w:val="24"/>
          <w:szCs w:val="24"/>
          <w:lang w:val="id-ID"/>
        </w:rPr>
      </w:pPr>
    </w:p>
    <w:p w:rsidR="00807643" w:rsidRDefault="000045A4" w:rsidP="00807643">
      <w:pPr>
        <w:tabs>
          <w:tab w:val="left" w:pos="360"/>
          <w:tab w:val="left" w:pos="2977"/>
        </w:tabs>
        <w:spacing w:after="0" w:line="360" w:lineRule="auto"/>
        <w:ind w:left="5670"/>
        <w:jc w:val="both"/>
        <w:rPr>
          <w:rFonts w:ascii="Arial" w:hAnsi="Arial" w:cs="Arial"/>
          <w:sz w:val="24"/>
          <w:szCs w:val="24"/>
          <w:lang w:val="id-ID"/>
        </w:rPr>
      </w:pPr>
      <w:r>
        <w:rPr>
          <w:rFonts w:ascii="Arial" w:hAnsi="Arial" w:cs="Arial"/>
          <w:sz w:val="24"/>
          <w:szCs w:val="24"/>
          <w:lang w:val="id-ID"/>
        </w:rPr>
        <w:t>BUPATI BULELENG</w:t>
      </w:r>
    </w:p>
    <w:p w:rsidR="00807643" w:rsidRDefault="00807643" w:rsidP="00807643">
      <w:pPr>
        <w:tabs>
          <w:tab w:val="left" w:pos="360"/>
          <w:tab w:val="left" w:pos="2977"/>
        </w:tabs>
        <w:spacing w:after="0" w:line="360" w:lineRule="auto"/>
        <w:ind w:left="5670"/>
        <w:jc w:val="both"/>
        <w:rPr>
          <w:rFonts w:ascii="Arial" w:hAnsi="Arial" w:cs="Arial"/>
          <w:sz w:val="24"/>
          <w:szCs w:val="24"/>
          <w:lang w:val="id-ID"/>
        </w:rPr>
      </w:pPr>
    </w:p>
    <w:p w:rsidR="00807643" w:rsidRDefault="00807643" w:rsidP="00807643">
      <w:pPr>
        <w:tabs>
          <w:tab w:val="left" w:pos="360"/>
          <w:tab w:val="left" w:pos="2977"/>
        </w:tabs>
        <w:spacing w:after="0" w:line="360" w:lineRule="auto"/>
        <w:ind w:left="5670"/>
        <w:jc w:val="both"/>
        <w:rPr>
          <w:rFonts w:ascii="Arial" w:hAnsi="Arial" w:cs="Arial"/>
          <w:sz w:val="24"/>
          <w:szCs w:val="24"/>
          <w:lang w:val="id-ID"/>
        </w:rPr>
      </w:pPr>
    </w:p>
    <w:p w:rsidR="00807643" w:rsidRPr="00B641DC" w:rsidRDefault="000045A4" w:rsidP="00807643">
      <w:pPr>
        <w:tabs>
          <w:tab w:val="left" w:pos="360"/>
          <w:tab w:val="left" w:pos="2977"/>
        </w:tabs>
        <w:spacing w:after="0" w:line="360" w:lineRule="auto"/>
        <w:ind w:left="5670"/>
        <w:jc w:val="both"/>
        <w:rPr>
          <w:rFonts w:ascii="Arial" w:hAnsi="Arial" w:cs="Arial"/>
          <w:sz w:val="24"/>
          <w:szCs w:val="24"/>
          <w:lang w:val="id-ID"/>
        </w:rPr>
      </w:pPr>
      <w:r>
        <w:rPr>
          <w:rFonts w:ascii="Arial" w:hAnsi="Arial" w:cs="Arial"/>
          <w:sz w:val="24"/>
          <w:szCs w:val="24"/>
          <w:lang w:val="id-ID"/>
        </w:rPr>
        <w:t>PUTU AGUS SURADNYANA</w:t>
      </w:r>
    </w:p>
    <w:p w:rsidR="00656ECA" w:rsidRDefault="00656ECA">
      <w:pPr>
        <w:rPr>
          <w:rFonts w:ascii="Arial" w:hAnsi="Arial" w:cs="Arial"/>
          <w:sz w:val="24"/>
          <w:szCs w:val="24"/>
          <w:lang w:val="id-ID"/>
        </w:rPr>
      </w:pPr>
      <w:r>
        <w:rPr>
          <w:rFonts w:ascii="Arial" w:hAnsi="Arial" w:cs="Arial"/>
          <w:sz w:val="24"/>
          <w:szCs w:val="24"/>
          <w:lang w:val="id-ID"/>
        </w:rPr>
        <w:br w:type="page"/>
      </w:r>
    </w:p>
    <w:p w:rsidR="00656ECA" w:rsidRDefault="00656ECA" w:rsidP="001122B1">
      <w:pPr>
        <w:tabs>
          <w:tab w:val="left" w:pos="360"/>
        </w:tabs>
        <w:spacing w:after="0"/>
        <w:jc w:val="both"/>
        <w:rPr>
          <w:rFonts w:ascii="Arial" w:hAnsi="Arial" w:cs="Arial"/>
          <w:sz w:val="24"/>
          <w:szCs w:val="24"/>
          <w:lang w:val="id-ID"/>
        </w:rPr>
      </w:pPr>
      <w:r>
        <w:rPr>
          <w:rFonts w:ascii="Arial" w:hAnsi="Arial" w:cs="Arial"/>
          <w:sz w:val="24"/>
          <w:szCs w:val="24"/>
          <w:lang w:val="id-ID"/>
        </w:rPr>
        <w:lastRenderedPageBreak/>
        <w:t xml:space="preserve">LAMPIRAN II </w:t>
      </w:r>
      <w:r>
        <w:rPr>
          <w:rFonts w:ascii="Arial" w:hAnsi="Arial" w:cs="Arial"/>
          <w:sz w:val="24"/>
          <w:szCs w:val="24"/>
          <w:lang w:val="id-ID"/>
        </w:rPr>
        <w:tab/>
        <w:t>: KEPUTUSAN BUPATI BULELENG</w:t>
      </w:r>
    </w:p>
    <w:p w:rsidR="00656ECA" w:rsidRDefault="00656ECA" w:rsidP="001122B1">
      <w:pPr>
        <w:tabs>
          <w:tab w:val="left" w:pos="360"/>
          <w:tab w:val="left" w:pos="2977"/>
        </w:tabs>
        <w:spacing w:after="0"/>
        <w:ind w:left="1560"/>
        <w:jc w:val="both"/>
        <w:rPr>
          <w:rFonts w:ascii="Arial" w:hAnsi="Arial" w:cs="Arial"/>
          <w:sz w:val="24"/>
          <w:szCs w:val="24"/>
          <w:lang w:val="id-ID"/>
        </w:rPr>
      </w:pPr>
      <w:r>
        <w:rPr>
          <w:rFonts w:ascii="Arial" w:hAnsi="Arial" w:cs="Arial"/>
          <w:sz w:val="24"/>
          <w:szCs w:val="24"/>
          <w:lang w:val="id-ID"/>
        </w:rPr>
        <w:t>NOMOR</w:t>
      </w:r>
      <w:r>
        <w:rPr>
          <w:rFonts w:ascii="Arial" w:hAnsi="Arial" w:cs="Arial"/>
          <w:sz w:val="24"/>
          <w:szCs w:val="24"/>
          <w:lang w:val="id-ID"/>
        </w:rPr>
        <w:tab/>
        <w:t>:</w:t>
      </w:r>
    </w:p>
    <w:p w:rsidR="00656ECA" w:rsidRDefault="00656ECA" w:rsidP="001122B1">
      <w:pPr>
        <w:tabs>
          <w:tab w:val="left" w:pos="360"/>
          <w:tab w:val="left" w:pos="2977"/>
        </w:tabs>
        <w:spacing w:after="0"/>
        <w:ind w:left="1560"/>
        <w:jc w:val="both"/>
        <w:rPr>
          <w:rFonts w:ascii="Arial" w:hAnsi="Arial" w:cs="Arial"/>
          <w:sz w:val="24"/>
          <w:szCs w:val="24"/>
          <w:lang w:val="id-ID"/>
        </w:rPr>
      </w:pPr>
      <w:r>
        <w:rPr>
          <w:rFonts w:ascii="Arial" w:hAnsi="Arial" w:cs="Arial"/>
          <w:sz w:val="24"/>
          <w:szCs w:val="24"/>
          <w:lang w:val="id-ID"/>
        </w:rPr>
        <w:t>TANGGAL</w:t>
      </w:r>
      <w:r>
        <w:rPr>
          <w:rFonts w:ascii="Arial" w:hAnsi="Arial" w:cs="Arial"/>
          <w:sz w:val="24"/>
          <w:szCs w:val="24"/>
          <w:lang w:val="id-ID"/>
        </w:rPr>
        <w:tab/>
        <w:t>:</w:t>
      </w:r>
    </w:p>
    <w:p w:rsidR="00656ECA" w:rsidRDefault="00656ECA" w:rsidP="001122B1">
      <w:pPr>
        <w:tabs>
          <w:tab w:val="left" w:pos="360"/>
          <w:tab w:val="left" w:pos="2977"/>
        </w:tabs>
        <w:spacing w:after="0"/>
        <w:ind w:left="3261" w:hanging="1701"/>
        <w:jc w:val="both"/>
        <w:rPr>
          <w:rFonts w:ascii="Arial" w:hAnsi="Arial" w:cs="Arial"/>
          <w:sz w:val="24"/>
          <w:szCs w:val="24"/>
          <w:lang w:val="id-ID"/>
        </w:rPr>
      </w:pPr>
      <w:r>
        <w:rPr>
          <w:rFonts w:ascii="Arial" w:hAnsi="Arial" w:cs="Arial"/>
          <w:sz w:val="24"/>
          <w:szCs w:val="24"/>
          <w:lang w:val="id-ID"/>
        </w:rPr>
        <w:t>TENTANG</w:t>
      </w:r>
      <w:r>
        <w:rPr>
          <w:rFonts w:ascii="Arial" w:hAnsi="Arial" w:cs="Arial"/>
          <w:sz w:val="24"/>
          <w:szCs w:val="24"/>
          <w:lang w:val="id-ID"/>
        </w:rPr>
        <w:tab/>
        <w:t xml:space="preserve">: PENETAPAN DAN PEBENTUKAN TIM GUGUS TUGAS KECAMATAN SERIRIT DAN DESA/KELURAHAN SE- KECAMATAN SERIRIT SEBAGAI KECAMATAN DAN DESA/KELURAHAN LAYAK ANAK DI KABUPATEN BULELENG TAHUN </w:t>
      </w:r>
      <w:r w:rsidR="00C03B43">
        <w:rPr>
          <w:rFonts w:ascii="Arial" w:hAnsi="Arial" w:cs="Arial"/>
          <w:sz w:val="24"/>
          <w:szCs w:val="24"/>
          <w:lang w:val="id-ID"/>
        </w:rPr>
        <w:t>2019</w:t>
      </w:r>
    </w:p>
    <w:p w:rsidR="00656ECA" w:rsidRDefault="00656ECA" w:rsidP="00807643">
      <w:pPr>
        <w:tabs>
          <w:tab w:val="left" w:pos="2466"/>
        </w:tabs>
        <w:rPr>
          <w:rFonts w:ascii="Arial" w:hAnsi="Arial" w:cs="Arial"/>
          <w:sz w:val="24"/>
          <w:szCs w:val="24"/>
          <w:lang w:val="id-ID"/>
        </w:rPr>
      </w:pPr>
    </w:p>
    <w:p w:rsidR="00656ECA" w:rsidRDefault="00656ECA" w:rsidP="00656ECA">
      <w:pPr>
        <w:tabs>
          <w:tab w:val="left" w:pos="2466"/>
        </w:tabs>
        <w:jc w:val="center"/>
        <w:rPr>
          <w:rFonts w:ascii="Arial" w:hAnsi="Arial" w:cs="Arial"/>
          <w:sz w:val="24"/>
          <w:szCs w:val="24"/>
          <w:lang w:val="id-ID"/>
        </w:rPr>
      </w:pPr>
      <w:r>
        <w:rPr>
          <w:rFonts w:ascii="Arial" w:hAnsi="Arial" w:cs="Arial"/>
          <w:sz w:val="24"/>
          <w:szCs w:val="24"/>
          <w:lang w:val="id-ID"/>
        </w:rPr>
        <w:t xml:space="preserve">SUSUNAN GUGUS TUGAS KECAMATAN SERIRIT MENUJU LAYAK ANAK (KLA) DI KABUPATEN BULELENG TAHUN </w:t>
      </w:r>
      <w:r w:rsidR="00C03B43">
        <w:rPr>
          <w:rFonts w:ascii="Arial" w:hAnsi="Arial" w:cs="Arial"/>
          <w:sz w:val="24"/>
          <w:szCs w:val="24"/>
          <w:lang w:val="id-ID"/>
        </w:rPr>
        <w:t>2019</w:t>
      </w:r>
    </w:p>
    <w:tbl>
      <w:tblPr>
        <w:tblStyle w:val="TableGrid"/>
        <w:tblW w:w="9889" w:type="dxa"/>
        <w:tblLook w:val="04A0" w:firstRow="1" w:lastRow="0" w:firstColumn="1" w:lastColumn="0" w:noHBand="0" w:noVBand="1"/>
      </w:tblPr>
      <w:tblGrid>
        <w:gridCol w:w="1951"/>
        <w:gridCol w:w="318"/>
        <w:gridCol w:w="7620"/>
      </w:tblGrid>
      <w:tr w:rsidR="00656ECA" w:rsidTr="0080090F">
        <w:tc>
          <w:tcPr>
            <w:tcW w:w="1951" w:type="dxa"/>
          </w:tcPr>
          <w:p w:rsidR="00656ECA" w:rsidRDefault="00656ECA" w:rsidP="001122B1">
            <w:pPr>
              <w:tabs>
                <w:tab w:val="left" w:pos="2466"/>
              </w:tabs>
              <w:spacing w:line="276" w:lineRule="auto"/>
              <w:rPr>
                <w:rFonts w:ascii="Arial" w:hAnsi="Arial" w:cs="Arial"/>
                <w:sz w:val="24"/>
                <w:szCs w:val="24"/>
                <w:lang w:val="id-ID"/>
              </w:rPr>
            </w:pPr>
            <w:r>
              <w:rPr>
                <w:rFonts w:ascii="Arial" w:hAnsi="Arial" w:cs="Arial"/>
                <w:sz w:val="24"/>
                <w:szCs w:val="24"/>
                <w:lang w:val="id-ID"/>
              </w:rPr>
              <w:t xml:space="preserve">Penasehat </w:t>
            </w:r>
          </w:p>
        </w:tc>
        <w:tc>
          <w:tcPr>
            <w:tcW w:w="318" w:type="dxa"/>
          </w:tcPr>
          <w:p w:rsidR="00656ECA" w:rsidRDefault="00656ECA" w:rsidP="001122B1">
            <w:pPr>
              <w:tabs>
                <w:tab w:val="left" w:pos="2466"/>
              </w:tabs>
              <w:spacing w:line="276" w:lineRule="auto"/>
              <w:rPr>
                <w:rFonts w:ascii="Arial" w:hAnsi="Arial" w:cs="Arial"/>
                <w:sz w:val="24"/>
                <w:szCs w:val="24"/>
                <w:lang w:val="id-ID"/>
              </w:rPr>
            </w:pPr>
          </w:p>
        </w:tc>
        <w:tc>
          <w:tcPr>
            <w:tcW w:w="7620" w:type="dxa"/>
          </w:tcPr>
          <w:p w:rsidR="00656ECA" w:rsidRDefault="00656ECA" w:rsidP="001122B1">
            <w:pPr>
              <w:pStyle w:val="ListParagraph"/>
              <w:numPr>
                <w:ilvl w:val="0"/>
                <w:numId w:val="43"/>
              </w:numPr>
              <w:tabs>
                <w:tab w:val="left" w:pos="318"/>
              </w:tabs>
              <w:spacing w:line="276" w:lineRule="auto"/>
              <w:ind w:left="0" w:firstLine="34"/>
              <w:rPr>
                <w:rFonts w:ascii="Arial" w:hAnsi="Arial" w:cs="Arial"/>
                <w:sz w:val="24"/>
                <w:szCs w:val="24"/>
                <w:lang w:val="id-ID"/>
              </w:rPr>
            </w:pPr>
            <w:r>
              <w:rPr>
                <w:rFonts w:ascii="Arial" w:hAnsi="Arial" w:cs="Arial"/>
                <w:sz w:val="24"/>
                <w:szCs w:val="24"/>
                <w:lang w:val="id-ID"/>
              </w:rPr>
              <w:t>Bupati Buleleng</w:t>
            </w:r>
          </w:p>
          <w:p w:rsidR="00656ECA" w:rsidRPr="00656ECA" w:rsidRDefault="00656ECA" w:rsidP="001122B1">
            <w:pPr>
              <w:pStyle w:val="ListParagraph"/>
              <w:numPr>
                <w:ilvl w:val="0"/>
                <w:numId w:val="43"/>
              </w:numPr>
              <w:tabs>
                <w:tab w:val="left" w:pos="2466"/>
              </w:tabs>
              <w:spacing w:line="276" w:lineRule="auto"/>
              <w:ind w:left="318" w:hanging="284"/>
              <w:rPr>
                <w:rFonts w:ascii="Arial" w:hAnsi="Arial" w:cs="Arial"/>
                <w:sz w:val="24"/>
                <w:szCs w:val="24"/>
                <w:lang w:val="id-ID"/>
              </w:rPr>
            </w:pPr>
            <w:r>
              <w:rPr>
                <w:rFonts w:ascii="Arial" w:hAnsi="Arial" w:cs="Arial"/>
                <w:sz w:val="24"/>
                <w:szCs w:val="24"/>
                <w:lang w:val="id-ID"/>
              </w:rPr>
              <w:t>Wakil Bupati Buleleng</w:t>
            </w:r>
          </w:p>
        </w:tc>
      </w:tr>
      <w:tr w:rsidR="00656ECA" w:rsidTr="0080090F">
        <w:tc>
          <w:tcPr>
            <w:tcW w:w="1951" w:type="dxa"/>
          </w:tcPr>
          <w:p w:rsidR="00656ECA" w:rsidRDefault="00656ECA" w:rsidP="001122B1">
            <w:pPr>
              <w:tabs>
                <w:tab w:val="left" w:pos="2466"/>
              </w:tabs>
              <w:spacing w:line="276" w:lineRule="auto"/>
              <w:rPr>
                <w:rFonts w:ascii="Arial" w:hAnsi="Arial" w:cs="Arial"/>
                <w:sz w:val="24"/>
                <w:szCs w:val="24"/>
                <w:lang w:val="id-ID"/>
              </w:rPr>
            </w:pPr>
            <w:r>
              <w:rPr>
                <w:rFonts w:ascii="Arial" w:hAnsi="Arial" w:cs="Arial"/>
                <w:sz w:val="24"/>
                <w:szCs w:val="24"/>
                <w:lang w:val="id-ID"/>
              </w:rPr>
              <w:t>Pembina</w:t>
            </w:r>
          </w:p>
        </w:tc>
        <w:tc>
          <w:tcPr>
            <w:tcW w:w="318" w:type="dxa"/>
          </w:tcPr>
          <w:p w:rsidR="00656ECA" w:rsidRDefault="00656ECA" w:rsidP="001122B1">
            <w:pPr>
              <w:tabs>
                <w:tab w:val="left" w:pos="2466"/>
              </w:tabs>
              <w:spacing w:line="276" w:lineRule="auto"/>
              <w:rPr>
                <w:rFonts w:ascii="Arial" w:hAnsi="Arial" w:cs="Arial"/>
                <w:sz w:val="24"/>
                <w:szCs w:val="24"/>
                <w:lang w:val="id-ID"/>
              </w:rPr>
            </w:pPr>
          </w:p>
        </w:tc>
        <w:tc>
          <w:tcPr>
            <w:tcW w:w="7620" w:type="dxa"/>
          </w:tcPr>
          <w:p w:rsidR="00656ECA" w:rsidRDefault="00656ECA" w:rsidP="001122B1">
            <w:pPr>
              <w:pStyle w:val="ListParagraph"/>
              <w:numPr>
                <w:ilvl w:val="0"/>
                <w:numId w:val="44"/>
              </w:numPr>
              <w:tabs>
                <w:tab w:val="left" w:pos="2466"/>
              </w:tabs>
              <w:spacing w:line="276" w:lineRule="auto"/>
              <w:ind w:left="318" w:hanging="284"/>
              <w:rPr>
                <w:rFonts w:ascii="Arial" w:hAnsi="Arial" w:cs="Arial"/>
                <w:sz w:val="24"/>
                <w:szCs w:val="24"/>
                <w:lang w:val="id-ID"/>
              </w:rPr>
            </w:pPr>
            <w:r>
              <w:rPr>
                <w:rFonts w:ascii="Arial" w:hAnsi="Arial" w:cs="Arial"/>
                <w:sz w:val="24"/>
                <w:szCs w:val="24"/>
                <w:lang w:val="id-ID"/>
              </w:rPr>
              <w:t>Sekretaris Daerah Kabupaten Buleleng</w:t>
            </w:r>
          </w:p>
          <w:p w:rsidR="00656ECA" w:rsidRPr="0080090F" w:rsidRDefault="00656ECA" w:rsidP="001122B1">
            <w:pPr>
              <w:pStyle w:val="ListParagraph"/>
              <w:numPr>
                <w:ilvl w:val="0"/>
                <w:numId w:val="44"/>
              </w:numPr>
              <w:tabs>
                <w:tab w:val="left" w:pos="2466"/>
              </w:tabs>
              <w:spacing w:line="276" w:lineRule="auto"/>
              <w:ind w:left="318" w:hanging="284"/>
              <w:rPr>
                <w:rFonts w:ascii="Arial" w:hAnsi="Arial" w:cs="Arial"/>
                <w:sz w:val="24"/>
                <w:szCs w:val="24"/>
                <w:lang w:val="id-ID"/>
              </w:rPr>
            </w:pPr>
            <w:r>
              <w:rPr>
                <w:rFonts w:ascii="Arial" w:hAnsi="Arial" w:cs="Arial"/>
                <w:sz w:val="24"/>
                <w:szCs w:val="24"/>
                <w:lang w:val="id-ID"/>
              </w:rPr>
              <w:t>Asisten Administrasi Pembangunan Sekretaris Daerah</w:t>
            </w:r>
          </w:p>
        </w:tc>
      </w:tr>
      <w:tr w:rsidR="00656ECA" w:rsidTr="0080090F">
        <w:tc>
          <w:tcPr>
            <w:tcW w:w="1951" w:type="dxa"/>
          </w:tcPr>
          <w:p w:rsidR="00656ECA" w:rsidRDefault="00656ECA" w:rsidP="001122B1">
            <w:pPr>
              <w:tabs>
                <w:tab w:val="left" w:pos="2466"/>
              </w:tabs>
              <w:spacing w:line="276" w:lineRule="auto"/>
              <w:rPr>
                <w:rFonts w:ascii="Arial" w:hAnsi="Arial" w:cs="Arial"/>
                <w:sz w:val="24"/>
                <w:szCs w:val="24"/>
                <w:lang w:val="id-ID"/>
              </w:rPr>
            </w:pPr>
            <w:r>
              <w:rPr>
                <w:rFonts w:ascii="Arial" w:hAnsi="Arial" w:cs="Arial"/>
                <w:sz w:val="24"/>
                <w:szCs w:val="24"/>
                <w:lang w:val="id-ID"/>
              </w:rPr>
              <w:t>Ketua</w:t>
            </w:r>
          </w:p>
        </w:tc>
        <w:tc>
          <w:tcPr>
            <w:tcW w:w="318" w:type="dxa"/>
          </w:tcPr>
          <w:p w:rsidR="00656ECA" w:rsidRDefault="00656ECA" w:rsidP="001122B1">
            <w:pPr>
              <w:tabs>
                <w:tab w:val="left" w:pos="2466"/>
              </w:tabs>
              <w:spacing w:line="276" w:lineRule="auto"/>
              <w:rPr>
                <w:rFonts w:ascii="Arial" w:hAnsi="Arial" w:cs="Arial"/>
                <w:sz w:val="24"/>
                <w:szCs w:val="24"/>
                <w:lang w:val="id-ID"/>
              </w:rPr>
            </w:pPr>
          </w:p>
        </w:tc>
        <w:tc>
          <w:tcPr>
            <w:tcW w:w="7620" w:type="dxa"/>
          </w:tcPr>
          <w:p w:rsidR="00656ECA" w:rsidRDefault="00656ECA" w:rsidP="001122B1">
            <w:pPr>
              <w:tabs>
                <w:tab w:val="left" w:pos="2466"/>
              </w:tabs>
              <w:spacing w:line="276" w:lineRule="auto"/>
              <w:ind w:left="318" w:hanging="284"/>
              <w:rPr>
                <w:rFonts w:ascii="Arial" w:hAnsi="Arial" w:cs="Arial"/>
                <w:sz w:val="24"/>
                <w:szCs w:val="24"/>
                <w:lang w:val="id-ID"/>
              </w:rPr>
            </w:pPr>
            <w:r>
              <w:rPr>
                <w:rFonts w:ascii="Arial" w:hAnsi="Arial" w:cs="Arial"/>
                <w:sz w:val="24"/>
                <w:szCs w:val="24"/>
                <w:lang w:val="id-ID"/>
              </w:rPr>
              <w:t>I Nyoman Riang Pustaka, S.IP (Camat Seririt)</w:t>
            </w:r>
          </w:p>
        </w:tc>
      </w:tr>
      <w:tr w:rsidR="00656ECA" w:rsidTr="0080090F">
        <w:tc>
          <w:tcPr>
            <w:tcW w:w="1951" w:type="dxa"/>
          </w:tcPr>
          <w:p w:rsidR="00656ECA" w:rsidRDefault="00656ECA" w:rsidP="001122B1">
            <w:pPr>
              <w:tabs>
                <w:tab w:val="left" w:pos="2466"/>
              </w:tabs>
              <w:spacing w:line="276" w:lineRule="auto"/>
              <w:rPr>
                <w:rFonts w:ascii="Arial" w:hAnsi="Arial" w:cs="Arial"/>
                <w:sz w:val="24"/>
                <w:szCs w:val="24"/>
                <w:lang w:val="id-ID"/>
              </w:rPr>
            </w:pPr>
            <w:r>
              <w:rPr>
                <w:rFonts w:ascii="Arial" w:hAnsi="Arial" w:cs="Arial"/>
                <w:sz w:val="24"/>
                <w:szCs w:val="24"/>
                <w:lang w:val="id-ID"/>
              </w:rPr>
              <w:t>Sekretaris</w:t>
            </w:r>
          </w:p>
          <w:p w:rsidR="00656ECA" w:rsidRDefault="00656ECA" w:rsidP="001122B1">
            <w:pPr>
              <w:tabs>
                <w:tab w:val="left" w:pos="2466"/>
              </w:tabs>
              <w:spacing w:line="276" w:lineRule="auto"/>
              <w:rPr>
                <w:rFonts w:ascii="Arial" w:hAnsi="Arial" w:cs="Arial"/>
                <w:sz w:val="24"/>
                <w:szCs w:val="24"/>
                <w:lang w:val="id-ID"/>
              </w:rPr>
            </w:pPr>
            <w:r>
              <w:rPr>
                <w:rFonts w:ascii="Arial" w:hAnsi="Arial" w:cs="Arial"/>
                <w:sz w:val="24"/>
                <w:szCs w:val="24"/>
                <w:lang w:val="id-ID"/>
              </w:rPr>
              <w:t>Wakil Sekretaris</w:t>
            </w:r>
          </w:p>
        </w:tc>
        <w:tc>
          <w:tcPr>
            <w:tcW w:w="318" w:type="dxa"/>
          </w:tcPr>
          <w:p w:rsidR="00656ECA" w:rsidRDefault="00656ECA" w:rsidP="001122B1">
            <w:pPr>
              <w:tabs>
                <w:tab w:val="left" w:pos="2466"/>
              </w:tabs>
              <w:spacing w:line="276" w:lineRule="auto"/>
              <w:rPr>
                <w:rFonts w:ascii="Arial" w:hAnsi="Arial" w:cs="Arial"/>
                <w:sz w:val="24"/>
                <w:szCs w:val="24"/>
                <w:lang w:val="id-ID"/>
              </w:rPr>
            </w:pPr>
          </w:p>
        </w:tc>
        <w:tc>
          <w:tcPr>
            <w:tcW w:w="7620" w:type="dxa"/>
          </w:tcPr>
          <w:p w:rsidR="00656ECA" w:rsidRDefault="00656ECA" w:rsidP="001122B1">
            <w:pPr>
              <w:tabs>
                <w:tab w:val="left" w:pos="2466"/>
              </w:tabs>
              <w:spacing w:line="276" w:lineRule="auto"/>
              <w:ind w:left="318" w:hanging="284"/>
              <w:rPr>
                <w:rFonts w:ascii="Arial" w:hAnsi="Arial" w:cs="Arial"/>
                <w:sz w:val="24"/>
                <w:szCs w:val="24"/>
                <w:lang w:val="id-ID"/>
              </w:rPr>
            </w:pPr>
            <w:r>
              <w:rPr>
                <w:rFonts w:ascii="Arial" w:hAnsi="Arial" w:cs="Arial"/>
                <w:sz w:val="24"/>
                <w:szCs w:val="24"/>
                <w:lang w:val="id-ID"/>
              </w:rPr>
              <w:t>I Made Mardika, SE (Sekretaris Kecamatan Seririt</w:t>
            </w:r>
          </w:p>
          <w:p w:rsidR="00656ECA" w:rsidRDefault="0080090F" w:rsidP="001122B1">
            <w:pPr>
              <w:tabs>
                <w:tab w:val="left" w:pos="2466"/>
              </w:tabs>
              <w:spacing w:line="276" w:lineRule="auto"/>
              <w:rPr>
                <w:rFonts w:ascii="Arial" w:hAnsi="Arial" w:cs="Arial"/>
                <w:sz w:val="24"/>
                <w:szCs w:val="24"/>
                <w:lang w:val="id-ID"/>
              </w:rPr>
            </w:pPr>
            <w:r>
              <w:rPr>
                <w:rFonts w:ascii="Arial" w:hAnsi="Arial" w:cs="Arial"/>
                <w:sz w:val="24"/>
                <w:szCs w:val="24"/>
                <w:lang w:val="id-ID"/>
              </w:rPr>
              <w:t>Setyo Herlambang (Kasi Pembangunan Kecamatan Seririt)</w:t>
            </w:r>
          </w:p>
        </w:tc>
      </w:tr>
      <w:tr w:rsidR="00656ECA" w:rsidTr="0080090F">
        <w:tc>
          <w:tcPr>
            <w:tcW w:w="1951" w:type="dxa"/>
          </w:tcPr>
          <w:p w:rsidR="00656ECA" w:rsidRDefault="0080090F" w:rsidP="001122B1">
            <w:pPr>
              <w:tabs>
                <w:tab w:val="left" w:pos="2466"/>
              </w:tabs>
              <w:spacing w:line="276" w:lineRule="auto"/>
              <w:rPr>
                <w:rFonts w:ascii="Arial" w:hAnsi="Arial" w:cs="Arial"/>
                <w:sz w:val="24"/>
                <w:szCs w:val="24"/>
                <w:lang w:val="id-ID"/>
              </w:rPr>
            </w:pPr>
            <w:r>
              <w:rPr>
                <w:rFonts w:ascii="Arial" w:hAnsi="Arial" w:cs="Arial"/>
                <w:sz w:val="24"/>
                <w:szCs w:val="24"/>
                <w:lang w:val="id-ID"/>
              </w:rPr>
              <w:t>Bendahara</w:t>
            </w:r>
          </w:p>
        </w:tc>
        <w:tc>
          <w:tcPr>
            <w:tcW w:w="318" w:type="dxa"/>
          </w:tcPr>
          <w:p w:rsidR="00656ECA" w:rsidRDefault="00656ECA" w:rsidP="001122B1">
            <w:pPr>
              <w:tabs>
                <w:tab w:val="left" w:pos="2466"/>
              </w:tabs>
              <w:spacing w:line="276" w:lineRule="auto"/>
              <w:rPr>
                <w:rFonts w:ascii="Arial" w:hAnsi="Arial" w:cs="Arial"/>
                <w:sz w:val="24"/>
                <w:szCs w:val="24"/>
                <w:lang w:val="id-ID"/>
              </w:rPr>
            </w:pPr>
          </w:p>
        </w:tc>
        <w:tc>
          <w:tcPr>
            <w:tcW w:w="7620" w:type="dxa"/>
          </w:tcPr>
          <w:p w:rsidR="00656ECA" w:rsidRDefault="0080090F" w:rsidP="001122B1">
            <w:pPr>
              <w:tabs>
                <w:tab w:val="left" w:pos="2466"/>
              </w:tabs>
              <w:spacing w:line="276" w:lineRule="auto"/>
              <w:ind w:left="318" w:hanging="284"/>
              <w:rPr>
                <w:rFonts w:ascii="Arial" w:hAnsi="Arial" w:cs="Arial"/>
                <w:sz w:val="24"/>
                <w:szCs w:val="24"/>
                <w:lang w:val="id-ID"/>
              </w:rPr>
            </w:pPr>
            <w:r>
              <w:rPr>
                <w:rFonts w:ascii="Arial" w:hAnsi="Arial" w:cs="Arial"/>
                <w:sz w:val="24"/>
                <w:szCs w:val="24"/>
                <w:lang w:val="id-ID"/>
              </w:rPr>
              <w:t>Ni Made Yeni Irawati (Bendahara Pengeluaran Kecamatan Seririt</w:t>
            </w:r>
          </w:p>
        </w:tc>
      </w:tr>
      <w:tr w:rsidR="00656ECA" w:rsidTr="0080090F">
        <w:tc>
          <w:tcPr>
            <w:tcW w:w="1951" w:type="dxa"/>
          </w:tcPr>
          <w:p w:rsidR="0080090F" w:rsidRDefault="0080090F" w:rsidP="001122B1">
            <w:pPr>
              <w:tabs>
                <w:tab w:val="left" w:pos="2466"/>
              </w:tabs>
              <w:spacing w:line="276" w:lineRule="auto"/>
              <w:rPr>
                <w:rFonts w:ascii="Arial" w:hAnsi="Arial" w:cs="Arial"/>
                <w:sz w:val="24"/>
                <w:szCs w:val="24"/>
                <w:lang w:val="id-ID"/>
              </w:rPr>
            </w:pPr>
            <w:r>
              <w:rPr>
                <w:rFonts w:ascii="Arial" w:hAnsi="Arial" w:cs="Arial"/>
                <w:sz w:val="24"/>
                <w:szCs w:val="24"/>
                <w:lang w:val="id-ID"/>
              </w:rPr>
              <w:t xml:space="preserve">Kluster I </w:t>
            </w:r>
          </w:p>
          <w:p w:rsidR="00656ECA" w:rsidRDefault="0080090F" w:rsidP="001122B1">
            <w:pPr>
              <w:tabs>
                <w:tab w:val="left" w:pos="2466"/>
              </w:tabs>
              <w:spacing w:line="276" w:lineRule="auto"/>
              <w:rPr>
                <w:rFonts w:ascii="Arial" w:hAnsi="Arial" w:cs="Arial"/>
                <w:sz w:val="24"/>
                <w:szCs w:val="24"/>
                <w:lang w:val="id-ID"/>
              </w:rPr>
            </w:pPr>
            <w:r>
              <w:rPr>
                <w:rFonts w:ascii="Arial" w:hAnsi="Arial" w:cs="Arial"/>
                <w:sz w:val="24"/>
                <w:szCs w:val="24"/>
                <w:lang w:val="id-ID"/>
              </w:rPr>
              <w:t>Hak Sipil dan Kebebasan</w:t>
            </w:r>
          </w:p>
        </w:tc>
        <w:tc>
          <w:tcPr>
            <w:tcW w:w="318" w:type="dxa"/>
          </w:tcPr>
          <w:p w:rsidR="00656ECA" w:rsidRDefault="00656ECA" w:rsidP="001122B1">
            <w:pPr>
              <w:tabs>
                <w:tab w:val="left" w:pos="2466"/>
              </w:tabs>
              <w:spacing w:line="276" w:lineRule="auto"/>
              <w:rPr>
                <w:rFonts w:ascii="Arial" w:hAnsi="Arial" w:cs="Arial"/>
                <w:sz w:val="24"/>
                <w:szCs w:val="24"/>
                <w:lang w:val="id-ID"/>
              </w:rPr>
            </w:pPr>
          </w:p>
        </w:tc>
        <w:tc>
          <w:tcPr>
            <w:tcW w:w="7620" w:type="dxa"/>
          </w:tcPr>
          <w:p w:rsidR="00656ECA" w:rsidRDefault="0080090F" w:rsidP="001122B1">
            <w:pPr>
              <w:pStyle w:val="ListParagraph"/>
              <w:numPr>
                <w:ilvl w:val="0"/>
                <w:numId w:val="45"/>
              </w:numPr>
              <w:tabs>
                <w:tab w:val="left" w:pos="2466"/>
              </w:tabs>
              <w:spacing w:line="276" w:lineRule="auto"/>
              <w:rPr>
                <w:rFonts w:ascii="Arial" w:hAnsi="Arial" w:cs="Arial"/>
                <w:sz w:val="24"/>
                <w:szCs w:val="24"/>
                <w:lang w:val="id-ID"/>
              </w:rPr>
            </w:pPr>
            <w:r>
              <w:rPr>
                <w:rFonts w:ascii="Arial" w:hAnsi="Arial" w:cs="Arial"/>
                <w:sz w:val="24"/>
                <w:szCs w:val="24"/>
                <w:lang w:val="id-ID"/>
              </w:rPr>
              <w:t>I Gede Yasa, S.Ag (Kasi Pelayanan Administrasi Terpadu Kecamatan Seririt</w:t>
            </w:r>
          </w:p>
          <w:p w:rsidR="0080090F" w:rsidRDefault="0080090F" w:rsidP="001122B1">
            <w:pPr>
              <w:pStyle w:val="ListParagraph"/>
              <w:numPr>
                <w:ilvl w:val="0"/>
                <w:numId w:val="45"/>
              </w:numPr>
              <w:tabs>
                <w:tab w:val="left" w:pos="2466"/>
              </w:tabs>
              <w:spacing w:line="276" w:lineRule="auto"/>
              <w:rPr>
                <w:rFonts w:ascii="Arial" w:hAnsi="Arial" w:cs="Arial"/>
                <w:sz w:val="24"/>
                <w:szCs w:val="24"/>
                <w:lang w:val="id-ID"/>
              </w:rPr>
            </w:pPr>
            <w:r>
              <w:rPr>
                <w:rFonts w:ascii="Arial" w:hAnsi="Arial" w:cs="Arial"/>
                <w:sz w:val="24"/>
                <w:szCs w:val="24"/>
                <w:lang w:val="id-ID"/>
              </w:rPr>
              <w:t>Made Udayana (Kasi Pemerintahan Kecamatan Seririt</w:t>
            </w:r>
          </w:p>
          <w:p w:rsidR="0080090F" w:rsidRPr="0080090F" w:rsidRDefault="0080090F" w:rsidP="001122B1">
            <w:pPr>
              <w:pStyle w:val="ListParagraph"/>
              <w:numPr>
                <w:ilvl w:val="0"/>
                <w:numId w:val="45"/>
              </w:numPr>
              <w:tabs>
                <w:tab w:val="left" w:pos="2466"/>
              </w:tabs>
              <w:spacing w:line="276" w:lineRule="auto"/>
              <w:rPr>
                <w:rFonts w:ascii="Arial" w:hAnsi="Arial" w:cs="Arial"/>
                <w:sz w:val="24"/>
                <w:szCs w:val="24"/>
                <w:lang w:val="id-ID"/>
              </w:rPr>
            </w:pPr>
            <w:r>
              <w:rPr>
                <w:rFonts w:ascii="Arial" w:hAnsi="Arial" w:cs="Arial"/>
                <w:sz w:val="24"/>
                <w:szCs w:val="24"/>
                <w:lang w:val="id-ID"/>
              </w:rPr>
              <w:t>I Putu Nesa, SH ( Ketua Majelis Alit Desa Pakraman Kec. Seririt)</w:t>
            </w:r>
          </w:p>
        </w:tc>
      </w:tr>
      <w:tr w:rsidR="00656ECA" w:rsidTr="0080090F">
        <w:tc>
          <w:tcPr>
            <w:tcW w:w="1951" w:type="dxa"/>
          </w:tcPr>
          <w:p w:rsidR="00656ECA" w:rsidRDefault="0080090F" w:rsidP="001122B1">
            <w:pPr>
              <w:tabs>
                <w:tab w:val="left" w:pos="2466"/>
              </w:tabs>
              <w:spacing w:line="276" w:lineRule="auto"/>
              <w:rPr>
                <w:rFonts w:ascii="Arial" w:hAnsi="Arial" w:cs="Arial"/>
                <w:sz w:val="24"/>
                <w:szCs w:val="24"/>
                <w:lang w:val="id-ID"/>
              </w:rPr>
            </w:pPr>
            <w:r>
              <w:rPr>
                <w:rFonts w:ascii="Arial" w:hAnsi="Arial" w:cs="Arial"/>
                <w:sz w:val="24"/>
                <w:szCs w:val="24"/>
                <w:lang w:val="id-ID"/>
              </w:rPr>
              <w:t xml:space="preserve">Kluster II </w:t>
            </w:r>
          </w:p>
          <w:p w:rsidR="0080090F" w:rsidRDefault="0080090F" w:rsidP="001122B1">
            <w:pPr>
              <w:tabs>
                <w:tab w:val="left" w:pos="2466"/>
              </w:tabs>
              <w:spacing w:line="276" w:lineRule="auto"/>
              <w:rPr>
                <w:rFonts w:ascii="Arial" w:hAnsi="Arial" w:cs="Arial"/>
                <w:sz w:val="24"/>
                <w:szCs w:val="24"/>
                <w:lang w:val="id-ID"/>
              </w:rPr>
            </w:pPr>
            <w:r>
              <w:rPr>
                <w:rFonts w:ascii="Arial" w:hAnsi="Arial" w:cs="Arial"/>
                <w:sz w:val="24"/>
                <w:szCs w:val="24"/>
                <w:lang w:val="id-ID"/>
              </w:rPr>
              <w:t>Lingkungan Keluarga dan Pengasuhan Alternatif</w:t>
            </w:r>
          </w:p>
        </w:tc>
        <w:tc>
          <w:tcPr>
            <w:tcW w:w="318" w:type="dxa"/>
          </w:tcPr>
          <w:p w:rsidR="00656ECA" w:rsidRDefault="00656ECA" w:rsidP="001122B1">
            <w:pPr>
              <w:tabs>
                <w:tab w:val="left" w:pos="2466"/>
              </w:tabs>
              <w:spacing w:line="276" w:lineRule="auto"/>
              <w:rPr>
                <w:rFonts w:ascii="Arial" w:hAnsi="Arial" w:cs="Arial"/>
                <w:sz w:val="24"/>
                <w:szCs w:val="24"/>
                <w:lang w:val="id-ID"/>
              </w:rPr>
            </w:pPr>
          </w:p>
        </w:tc>
        <w:tc>
          <w:tcPr>
            <w:tcW w:w="7620" w:type="dxa"/>
          </w:tcPr>
          <w:p w:rsidR="00656ECA" w:rsidRDefault="0080090F" w:rsidP="001122B1">
            <w:pPr>
              <w:pStyle w:val="ListParagraph"/>
              <w:numPr>
                <w:ilvl w:val="0"/>
                <w:numId w:val="46"/>
              </w:numPr>
              <w:tabs>
                <w:tab w:val="left" w:pos="2466"/>
              </w:tabs>
              <w:spacing w:line="276" w:lineRule="auto"/>
              <w:rPr>
                <w:rFonts w:ascii="Arial" w:hAnsi="Arial" w:cs="Arial"/>
                <w:sz w:val="24"/>
                <w:szCs w:val="24"/>
                <w:lang w:val="id-ID"/>
              </w:rPr>
            </w:pPr>
            <w:r>
              <w:rPr>
                <w:rFonts w:ascii="Arial" w:hAnsi="Arial" w:cs="Arial"/>
                <w:sz w:val="24"/>
                <w:szCs w:val="24"/>
                <w:lang w:val="id-ID"/>
              </w:rPr>
              <w:t>I Putu Mangku (Koord. PLKB Kecamatan Seririt)</w:t>
            </w:r>
          </w:p>
          <w:p w:rsidR="0080090F" w:rsidRDefault="0080090F" w:rsidP="001122B1">
            <w:pPr>
              <w:pStyle w:val="ListParagraph"/>
              <w:numPr>
                <w:ilvl w:val="0"/>
                <w:numId w:val="46"/>
              </w:numPr>
              <w:tabs>
                <w:tab w:val="left" w:pos="2466"/>
              </w:tabs>
              <w:spacing w:line="276" w:lineRule="auto"/>
              <w:rPr>
                <w:rFonts w:ascii="Arial" w:hAnsi="Arial" w:cs="Arial"/>
                <w:sz w:val="24"/>
                <w:szCs w:val="24"/>
                <w:lang w:val="id-ID"/>
              </w:rPr>
            </w:pPr>
            <w:r>
              <w:rPr>
                <w:rFonts w:ascii="Arial" w:hAnsi="Arial" w:cs="Arial"/>
                <w:sz w:val="24"/>
                <w:szCs w:val="24"/>
                <w:lang w:val="id-ID"/>
              </w:rPr>
              <w:t>Ghozali, SH (Kepala Urusan Agama Kecamatan Seririt)</w:t>
            </w:r>
          </w:p>
          <w:p w:rsidR="0080090F" w:rsidRDefault="0080090F" w:rsidP="001122B1">
            <w:pPr>
              <w:pStyle w:val="ListParagraph"/>
              <w:numPr>
                <w:ilvl w:val="0"/>
                <w:numId w:val="46"/>
              </w:numPr>
              <w:tabs>
                <w:tab w:val="left" w:pos="2466"/>
              </w:tabs>
              <w:spacing w:line="276" w:lineRule="auto"/>
              <w:rPr>
                <w:rFonts w:ascii="Arial" w:hAnsi="Arial" w:cs="Arial"/>
                <w:sz w:val="24"/>
                <w:szCs w:val="24"/>
                <w:lang w:val="id-ID"/>
              </w:rPr>
            </w:pPr>
            <w:r>
              <w:rPr>
                <w:rFonts w:ascii="Arial" w:hAnsi="Arial" w:cs="Arial"/>
                <w:sz w:val="24"/>
                <w:szCs w:val="24"/>
                <w:lang w:val="id-ID"/>
              </w:rPr>
              <w:t>Luh Sri Adnyani (Ketua Pokja I TP. PKK Kec. Seririt)</w:t>
            </w:r>
          </w:p>
          <w:p w:rsidR="0080090F" w:rsidRPr="0080090F" w:rsidRDefault="0080090F" w:rsidP="001122B1">
            <w:pPr>
              <w:pStyle w:val="ListParagraph"/>
              <w:numPr>
                <w:ilvl w:val="0"/>
                <w:numId w:val="46"/>
              </w:numPr>
              <w:tabs>
                <w:tab w:val="left" w:pos="2466"/>
              </w:tabs>
              <w:spacing w:line="276" w:lineRule="auto"/>
              <w:rPr>
                <w:rFonts w:ascii="Arial" w:hAnsi="Arial" w:cs="Arial"/>
                <w:sz w:val="24"/>
                <w:szCs w:val="24"/>
                <w:lang w:val="id-ID"/>
              </w:rPr>
            </w:pPr>
            <w:r>
              <w:rPr>
                <w:rFonts w:ascii="Arial" w:hAnsi="Arial" w:cs="Arial"/>
                <w:sz w:val="24"/>
                <w:szCs w:val="24"/>
                <w:lang w:val="id-ID"/>
              </w:rPr>
              <w:t>Ni Komang Remben, S.Pd (Ketua WHDI Kec. Seririt)</w:t>
            </w:r>
          </w:p>
        </w:tc>
      </w:tr>
      <w:tr w:rsidR="00656ECA" w:rsidTr="0080090F">
        <w:tc>
          <w:tcPr>
            <w:tcW w:w="1951" w:type="dxa"/>
          </w:tcPr>
          <w:p w:rsidR="0080090F" w:rsidRDefault="0080090F" w:rsidP="001122B1">
            <w:pPr>
              <w:tabs>
                <w:tab w:val="left" w:pos="2466"/>
              </w:tabs>
              <w:spacing w:line="276" w:lineRule="auto"/>
              <w:rPr>
                <w:rFonts w:ascii="Arial" w:hAnsi="Arial" w:cs="Arial"/>
                <w:sz w:val="24"/>
                <w:szCs w:val="24"/>
                <w:lang w:val="id-ID"/>
              </w:rPr>
            </w:pPr>
            <w:r>
              <w:rPr>
                <w:rFonts w:ascii="Arial" w:hAnsi="Arial" w:cs="Arial"/>
                <w:sz w:val="24"/>
                <w:szCs w:val="24"/>
                <w:lang w:val="id-ID"/>
              </w:rPr>
              <w:t>Kluster III</w:t>
            </w:r>
          </w:p>
          <w:p w:rsidR="00656ECA" w:rsidRDefault="0080090F" w:rsidP="001122B1">
            <w:pPr>
              <w:tabs>
                <w:tab w:val="left" w:pos="2466"/>
              </w:tabs>
              <w:spacing w:line="276" w:lineRule="auto"/>
              <w:rPr>
                <w:rFonts w:ascii="Arial" w:hAnsi="Arial" w:cs="Arial"/>
                <w:sz w:val="24"/>
                <w:szCs w:val="24"/>
                <w:lang w:val="id-ID"/>
              </w:rPr>
            </w:pPr>
            <w:r>
              <w:rPr>
                <w:rFonts w:ascii="Arial" w:hAnsi="Arial" w:cs="Arial"/>
                <w:sz w:val="24"/>
                <w:szCs w:val="24"/>
                <w:lang w:val="id-ID"/>
              </w:rPr>
              <w:t>Kesehatan Dasar dan Kesejahteraan</w:t>
            </w:r>
          </w:p>
        </w:tc>
        <w:tc>
          <w:tcPr>
            <w:tcW w:w="318" w:type="dxa"/>
          </w:tcPr>
          <w:p w:rsidR="00656ECA" w:rsidRDefault="00656ECA" w:rsidP="001122B1">
            <w:pPr>
              <w:tabs>
                <w:tab w:val="left" w:pos="2466"/>
              </w:tabs>
              <w:spacing w:line="276" w:lineRule="auto"/>
              <w:rPr>
                <w:rFonts w:ascii="Arial" w:hAnsi="Arial" w:cs="Arial"/>
                <w:sz w:val="24"/>
                <w:szCs w:val="24"/>
                <w:lang w:val="id-ID"/>
              </w:rPr>
            </w:pPr>
          </w:p>
        </w:tc>
        <w:tc>
          <w:tcPr>
            <w:tcW w:w="7620" w:type="dxa"/>
          </w:tcPr>
          <w:p w:rsidR="00656ECA" w:rsidRDefault="0080090F" w:rsidP="001122B1">
            <w:pPr>
              <w:pStyle w:val="ListParagraph"/>
              <w:numPr>
                <w:ilvl w:val="0"/>
                <w:numId w:val="47"/>
              </w:numPr>
              <w:tabs>
                <w:tab w:val="left" w:pos="2466"/>
              </w:tabs>
              <w:spacing w:line="276" w:lineRule="auto"/>
              <w:rPr>
                <w:rFonts w:ascii="Arial" w:hAnsi="Arial" w:cs="Arial"/>
                <w:sz w:val="24"/>
                <w:szCs w:val="24"/>
                <w:lang w:val="id-ID"/>
              </w:rPr>
            </w:pPr>
            <w:r>
              <w:rPr>
                <w:rFonts w:ascii="Arial" w:hAnsi="Arial" w:cs="Arial"/>
                <w:sz w:val="24"/>
                <w:szCs w:val="24"/>
                <w:lang w:val="id-ID"/>
              </w:rPr>
              <w:t xml:space="preserve">Dr. </w:t>
            </w:r>
            <w:r w:rsidR="001122B1">
              <w:rPr>
                <w:rFonts w:ascii="Arial" w:hAnsi="Arial" w:cs="Arial"/>
                <w:sz w:val="24"/>
                <w:szCs w:val="24"/>
                <w:lang w:val="id-ID"/>
              </w:rPr>
              <w:t xml:space="preserve">Gde </w:t>
            </w:r>
            <w:r>
              <w:rPr>
                <w:rFonts w:ascii="Arial" w:hAnsi="Arial" w:cs="Arial"/>
                <w:sz w:val="24"/>
                <w:szCs w:val="24"/>
                <w:lang w:val="id-ID"/>
              </w:rPr>
              <w:t>Juena (Kepala Puskesma I Seririt)</w:t>
            </w:r>
          </w:p>
          <w:p w:rsidR="0080090F" w:rsidRPr="0080090F" w:rsidRDefault="001122B1" w:rsidP="001122B1">
            <w:pPr>
              <w:pStyle w:val="ListParagraph"/>
              <w:numPr>
                <w:ilvl w:val="0"/>
                <w:numId w:val="47"/>
              </w:numPr>
              <w:tabs>
                <w:tab w:val="left" w:pos="2466"/>
              </w:tabs>
              <w:spacing w:line="276" w:lineRule="auto"/>
              <w:rPr>
                <w:rFonts w:ascii="Arial" w:hAnsi="Arial" w:cs="Arial"/>
                <w:sz w:val="24"/>
                <w:szCs w:val="24"/>
                <w:lang w:val="id-ID"/>
              </w:rPr>
            </w:pPr>
            <w:r>
              <w:rPr>
                <w:rFonts w:ascii="Arial" w:hAnsi="Arial" w:cs="Arial"/>
                <w:sz w:val="24"/>
                <w:szCs w:val="24"/>
                <w:lang w:val="id-ID"/>
              </w:rPr>
              <w:t>Desak Gede Wistari Ekayani ( Anggota Pokja IV TP. PKK Kecamatan Seririt</w:t>
            </w:r>
          </w:p>
        </w:tc>
      </w:tr>
      <w:tr w:rsidR="001122B1" w:rsidTr="0080090F">
        <w:tc>
          <w:tcPr>
            <w:tcW w:w="1951" w:type="dxa"/>
          </w:tcPr>
          <w:p w:rsidR="001122B1" w:rsidRDefault="001122B1" w:rsidP="001122B1">
            <w:pPr>
              <w:tabs>
                <w:tab w:val="left" w:pos="2466"/>
              </w:tabs>
              <w:spacing w:line="276" w:lineRule="auto"/>
              <w:rPr>
                <w:rFonts w:ascii="Arial" w:hAnsi="Arial" w:cs="Arial"/>
                <w:sz w:val="24"/>
                <w:szCs w:val="24"/>
                <w:lang w:val="id-ID"/>
              </w:rPr>
            </w:pPr>
            <w:r>
              <w:rPr>
                <w:rFonts w:ascii="Arial" w:hAnsi="Arial" w:cs="Arial"/>
                <w:sz w:val="24"/>
                <w:szCs w:val="24"/>
                <w:lang w:val="id-ID"/>
              </w:rPr>
              <w:t>Kluster IV</w:t>
            </w:r>
          </w:p>
          <w:p w:rsidR="001122B1" w:rsidRDefault="001122B1" w:rsidP="001122B1">
            <w:pPr>
              <w:tabs>
                <w:tab w:val="left" w:pos="2466"/>
              </w:tabs>
              <w:spacing w:line="276" w:lineRule="auto"/>
              <w:rPr>
                <w:rFonts w:ascii="Arial" w:hAnsi="Arial" w:cs="Arial"/>
                <w:sz w:val="24"/>
                <w:szCs w:val="24"/>
                <w:lang w:val="id-ID"/>
              </w:rPr>
            </w:pPr>
            <w:r>
              <w:rPr>
                <w:rFonts w:ascii="Arial" w:hAnsi="Arial" w:cs="Arial"/>
                <w:sz w:val="24"/>
                <w:szCs w:val="24"/>
                <w:lang w:val="id-ID"/>
              </w:rPr>
              <w:t>Pendidikan Pemanfaatan Waktu Luang dan Kegiatan Seni Budaya</w:t>
            </w:r>
          </w:p>
        </w:tc>
        <w:tc>
          <w:tcPr>
            <w:tcW w:w="318" w:type="dxa"/>
          </w:tcPr>
          <w:p w:rsidR="001122B1" w:rsidRDefault="001122B1" w:rsidP="001122B1">
            <w:pPr>
              <w:tabs>
                <w:tab w:val="left" w:pos="2466"/>
              </w:tabs>
              <w:spacing w:line="276" w:lineRule="auto"/>
              <w:rPr>
                <w:rFonts w:ascii="Arial" w:hAnsi="Arial" w:cs="Arial"/>
                <w:sz w:val="24"/>
                <w:szCs w:val="24"/>
                <w:lang w:val="id-ID"/>
              </w:rPr>
            </w:pPr>
          </w:p>
        </w:tc>
        <w:tc>
          <w:tcPr>
            <w:tcW w:w="7620" w:type="dxa"/>
          </w:tcPr>
          <w:p w:rsidR="001122B1" w:rsidRDefault="001122B1" w:rsidP="001122B1">
            <w:pPr>
              <w:pStyle w:val="ListParagraph"/>
              <w:numPr>
                <w:ilvl w:val="0"/>
                <w:numId w:val="48"/>
              </w:numPr>
              <w:tabs>
                <w:tab w:val="left" w:pos="2466"/>
              </w:tabs>
              <w:spacing w:line="276" w:lineRule="auto"/>
              <w:rPr>
                <w:rFonts w:ascii="Arial" w:hAnsi="Arial" w:cs="Arial"/>
                <w:sz w:val="24"/>
                <w:szCs w:val="24"/>
                <w:lang w:val="id-ID"/>
              </w:rPr>
            </w:pPr>
            <w:r>
              <w:rPr>
                <w:rFonts w:ascii="Arial" w:hAnsi="Arial" w:cs="Arial"/>
                <w:sz w:val="24"/>
                <w:szCs w:val="24"/>
                <w:lang w:val="id-ID"/>
              </w:rPr>
              <w:t>I Gusti Kompyang Partha (Kasi Sosial dan Budaya Kec. Seririt)</w:t>
            </w:r>
          </w:p>
          <w:p w:rsidR="001122B1" w:rsidRDefault="001122B1" w:rsidP="001122B1">
            <w:pPr>
              <w:pStyle w:val="ListParagraph"/>
              <w:numPr>
                <w:ilvl w:val="0"/>
                <w:numId w:val="48"/>
              </w:numPr>
              <w:tabs>
                <w:tab w:val="left" w:pos="2466"/>
              </w:tabs>
              <w:spacing w:line="276" w:lineRule="auto"/>
              <w:rPr>
                <w:rFonts w:ascii="Arial" w:hAnsi="Arial" w:cs="Arial"/>
                <w:sz w:val="24"/>
                <w:szCs w:val="24"/>
                <w:lang w:val="id-ID"/>
              </w:rPr>
            </w:pPr>
            <w:r>
              <w:rPr>
                <w:rFonts w:ascii="Arial" w:hAnsi="Arial" w:cs="Arial"/>
                <w:sz w:val="24"/>
                <w:szCs w:val="24"/>
                <w:lang w:val="id-ID"/>
              </w:rPr>
              <w:t>I Putu Ardika, S.Pd (Kepala UPP Kec. Seririt)</w:t>
            </w:r>
          </w:p>
          <w:p w:rsidR="001122B1" w:rsidRDefault="001122B1" w:rsidP="001122B1">
            <w:pPr>
              <w:pStyle w:val="ListParagraph"/>
              <w:numPr>
                <w:ilvl w:val="0"/>
                <w:numId w:val="48"/>
              </w:numPr>
              <w:tabs>
                <w:tab w:val="left" w:pos="2466"/>
              </w:tabs>
              <w:spacing w:line="276" w:lineRule="auto"/>
              <w:rPr>
                <w:rFonts w:ascii="Arial" w:hAnsi="Arial" w:cs="Arial"/>
                <w:sz w:val="24"/>
                <w:szCs w:val="24"/>
                <w:lang w:val="id-ID"/>
              </w:rPr>
            </w:pPr>
            <w:r>
              <w:rPr>
                <w:rFonts w:ascii="Arial" w:hAnsi="Arial" w:cs="Arial"/>
                <w:sz w:val="24"/>
                <w:szCs w:val="24"/>
                <w:lang w:val="id-ID"/>
              </w:rPr>
              <w:t>Komang Tirta Sumandhi (Ketua Pokja III Kec. Seririt)</w:t>
            </w:r>
          </w:p>
          <w:p w:rsidR="001122B1" w:rsidRDefault="001122B1" w:rsidP="001122B1">
            <w:pPr>
              <w:pStyle w:val="ListParagraph"/>
              <w:numPr>
                <w:ilvl w:val="0"/>
                <w:numId w:val="48"/>
              </w:numPr>
              <w:tabs>
                <w:tab w:val="left" w:pos="2466"/>
              </w:tabs>
              <w:spacing w:line="276" w:lineRule="auto"/>
              <w:rPr>
                <w:rFonts w:ascii="Arial" w:hAnsi="Arial" w:cs="Arial"/>
                <w:sz w:val="24"/>
                <w:szCs w:val="24"/>
                <w:lang w:val="id-ID"/>
              </w:rPr>
            </w:pPr>
            <w:r>
              <w:rPr>
                <w:rFonts w:ascii="Arial" w:hAnsi="Arial" w:cs="Arial"/>
                <w:sz w:val="24"/>
                <w:szCs w:val="24"/>
                <w:lang w:val="id-ID"/>
              </w:rPr>
              <w:t>A.A. Widya Putra (Unsur Dunia Usaha)</w:t>
            </w:r>
          </w:p>
        </w:tc>
      </w:tr>
      <w:tr w:rsidR="001122B1" w:rsidTr="0080090F">
        <w:tc>
          <w:tcPr>
            <w:tcW w:w="1951" w:type="dxa"/>
          </w:tcPr>
          <w:p w:rsidR="001122B1" w:rsidRDefault="001122B1" w:rsidP="001122B1">
            <w:pPr>
              <w:tabs>
                <w:tab w:val="left" w:pos="2466"/>
              </w:tabs>
              <w:spacing w:line="276" w:lineRule="auto"/>
              <w:rPr>
                <w:rFonts w:ascii="Arial" w:hAnsi="Arial" w:cs="Arial"/>
                <w:sz w:val="24"/>
                <w:szCs w:val="24"/>
                <w:lang w:val="id-ID"/>
              </w:rPr>
            </w:pPr>
            <w:r>
              <w:rPr>
                <w:rFonts w:ascii="Arial" w:hAnsi="Arial" w:cs="Arial"/>
                <w:sz w:val="24"/>
                <w:szCs w:val="24"/>
                <w:lang w:val="id-ID"/>
              </w:rPr>
              <w:t>Kluster V</w:t>
            </w:r>
          </w:p>
          <w:p w:rsidR="001122B1" w:rsidRDefault="001122B1" w:rsidP="001122B1">
            <w:pPr>
              <w:tabs>
                <w:tab w:val="left" w:pos="2466"/>
              </w:tabs>
              <w:spacing w:line="276" w:lineRule="auto"/>
              <w:rPr>
                <w:rFonts w:ascii="Arial" w:hAnsi="Arial" w:cs="Arial"/>
                <w:sz w:val="24"/>
                <w:szCs w:val="24"/>
                <w:lang w:val="id-ID"/>
              </w:rPr>
            </w:pPr>
            <w:r>
              <w:rPr>
                <w:rFonts w:ascii="Arial" w:hAnsi="Arial" w:cs="Arial"/>
                <w:sz w:val="24"/>
                <w:szCs w:val="24"/>
                <w:lang w:val="id-ID"/>
              </w:rPr>
              <w:t>Perlindungan Khusus</w:t>
            </w:r>
          </w:p>
          <w:p w:rsidR="001122B1" w:rsidRDefault="001122B1" w:rsidP="001122B1">
            <w:pPr>
              <w:tabs>
                <w:tab w:val="left" w:pos="2466"/>
              </w:tabs>
              <w:rPr>
                <w:rFonts w:ascii="Arial" w:hAnsi="Arial" w:cs="Arial"/>
                <w:sz w:val="24"/>
                <w:szCs w:val="24"/>
                <w:lang w:val="id-ID"/>
              </w:rPr>
            </w:pPr>
          </w:p>
        </w:tc>
        <w:tc>
          <w:tcPr>
            <w:tcW w:w="318" w:type="dxa"/>
          </w:tcPr>
          <w:p w:rsidR="001122B1" w:rsidRDefault="001122B1" w:rsidP="001122B1">
            <w:pPr>
              <w:tabs>
                <w:tab w:val="left" w:pos="2466"/>
              </w:tabs>
              <w:rPr>
                <w:rFonts w:ascii="Arial" w:hAnsi="Arial" w:cs="Arial"/>
                <w:sz w:val="24"/>
                <w:szCs w:val="24"/>
                <w:lang w:val="id-ID"/>
              </w:rPr>
            </w:pPr>
          </w:p>
        </w:tc>
        <w:tc>
          <w:tcPr>
            <w:tcW w:w="7620" w:type="dxa"/>
          </w:tcPr>
          <w:p w:rsidR="001122B1" w:rsidRDefault="001122B1" w:rsidP="001122B1">
            <w:pPr>
              <w:pStyle w:val="ListParagraph"/>
              <w:numPr>
                <w:ilvl w:val="0"/>
                <w:numId w:val="49"/>
              </w:numPr>
              <w:tabs>
                <w:tab w:val="left" w:pos="2466"/>
              </w:tabs>
              <w:ind w:left="283" w:hanging="284"/>
              <w:rPr>
                <w:rFonts w:ascii="Arial" w:hAnsi="Arial" w:cs="Arial"/>
                <w:sz w:val="24"/>
                <w:szCs w:val="24"/>
                <w:lang w:val="id-ID"/>
              </w:rPr>
            </w:pPr>
            <w:r>
              <w:rPr>
                <w:rFonts w:ascii="Arial" w:hAnsi="Arial" w:cs="Arial"/>
                <w:sz w:val="24"/>
                <w:szCs w:val="24"/>
                <w:lang w:val="id-ID"/>
              </w:rPr>
              <w:t>Made Sujana, SH (Kasi Linmas dan Satpol PP Kecamatan Seririt)</w:t>
            </w:r>
          </w:p>
          <w:p w:rsidR="001122B1" w:rsidRPr="001122B1" w:rsidRDefault="001122B1" w:rsidP="001122B1">
            <w:pPr>
              <w:pStyle w:val="ListParagraph"/>
              <w:numPr>
                <w:ilvl w:val="0"/>
                <w:numId w:val="49"/>
              </w:numPr>
              <w:tabs>
                <w:tab w:val="left" w:pos="2466"/>
              </w:tabs>
              <w:ind w:left="283" w:hanging="284"/>
              <w:rPr>
                <w:rFonts w:ascii="Arial" w:hAnsi="Arial" w:cs="Arial"/>
                <w:sz w:val="24"/>
                <w:szCs w:val="24"/>
                <w:lang w:val="id-ID"/>
              </w:rPr>
            </w:pPr>
          </w:p>
        </w:tc>
      </w:tr>
    </w:tbl>
    <w:p w:rsidR="00656ECA" w:rsidRPr="00807643" w:rsidRDefault="00656ECA" w:rsidP="001122B1">
      <w:pPr>
        <w:tabs>
          <w:tab w:val="left" w:pos="2466"/>
        </w:tabs>
        <w:jc w:val="center"/>
        <w:rPr>
          <w:rFonts w:ascii="Arial" w:hAnsi="Arial" w:cs="Arial"/>
          <w:sz w:val="24"/>
          <w:szCs w:val="24"/>
          <w:lang w:val="id-ID"/>
        </w:rPr>
      </w:pPr>
      <w:bookmarkStart w:id="0" w:name="_GoBack"/>
      <w:bookmarkEnd w:id="0"/>
    </w:p>
    <w:sectPr w:rsidR="00656ECA" w:rsidRPr="00807643" w:rsidSect="0005455C">
      <w:pgSz w:w="12240" w:h="20160" w:code="5"/>
      <w:pgMar w:top="851" w:right="104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105"/>
    <w:multiLevelType w:val="hybridMultilevel"/>
    <w:tmpl w:val="8DE2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55EF"/>
    <w:multiLevelType w:val="hybridMultilevel"/>
    <w:tmpl w:val="B8924C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D536E"/>
    <w:multiLevelType w:val="hybridMultilevel"/>
    <w:tmpl w:val="88943916"/>
    <w:lvl w:ilvl="0" w:tplc="0F98992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96AC1"/>
    <w:multiLevelType w:val="hybridMultilevel"/>
    <w:tmpl w:val="C082F416"/>
    <w:lvl w:ilvl="0" w:tplc="C54440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64594C"/>
    <w:multiLevelType w:val="hybridMultilevel"/>
    <w:tmpl w:val="A5F2E06E"/>
    <w:lvl w:ilvl="0" w:tplc="BAB0A17C">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5">
    <w:nsid w:val="0D8A1381"/>
    <w:multiLevelType w:val="hybridMultilevel"/>
    <w:tmpl w:val="3F807FE0"/>
    <w:lvl w:ilvl="0" w:tplc="424E3A06">
      <w:start w:val="1"/>
      <w:numFmt w:val="low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DC5140"/>
    <w:multiLevelType w:val="hybridMultilevel"/>
    <w:tmpl w:val="839EC2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A45FA0"/>
    <w:multiLevelType w:val="hybridMultilevel"/>
    <w:tmpl w:val="FF6C6F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0E6F52"/>
    <w:multiLevelType w:val="hybridMultilevel"/>
    <w:tmpl w:val="8DE2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73540"/>
    <w:multiLevelType w:val="hybridMultilevel"/>
    <w:tmpl w:val="7D02520E"/>
    <w:lvl w:ilvl="0" w:tplc="3D36A586">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0">
    <w:nsid w:val="168E0C83"/>
    <w:multiLevelType w:val="hybridMultilevel"/>
    <w:tmpl w:val="81B44764"/>
    <w:lvl w:ilvl="0" w:tplc="5FD4DA40">
      <w:start w:val="1"/>
      <w:numFmt w:val="decimal"/>
      <w:lvlText w:val="%1."/>
      <w:lvlJc w:val="left"/>
      <w:pPr>
        <w:ind w:left="2835" w:hanging="360"/>
      </w:pPr>
      <w:rPr>
        <w:rFonts w:hint="default"/>
      </w:rPr>
    </w:lvl>
    <w:lvl w:ilvl="1" w:tplc="04090019">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11">
    <w:nsid w:val="18052B0F"/>
    <w:multiLevelType w:val="hybridMultilevel"/>
    <w:tmpl w:val="4AC86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3847DF"/>
    <w:multiLevelType w:val="hybridMultilevel"/>
    <w:tmpl w:val="E6981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C97453"/>
    <w:multiLevelType w:val="hybridMultilevel"/>
    <w:tmpl w:val="92B6F6AC"/>
    <w:lvl w:ilvl="0" w:tplc="AB289B5C">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4">
    <w:nsid w:val="222656C4"/>
    <w:multiLevelType w:val="hybridMultilevel"/>
    <w:tmpl w:val="4AC86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4C1CFA"/>
    <w:multiLevelType w:val="hybridMultilevel"/>
    <w:tmpl w:val="A712FA2E"/>
    <w:lvl w:ilvl="0" w:tplc="798C6518">
      <w:start w:val="1"/>
      <w:numFmt w:val="lowerLetter"/>
      <w:lvlText w:val="%1."/>
      <w:lvlJc w:val="left"/>
      <w:pPr>
        <w:ind w:left="1138" w:hanging="360"/>
      </w:pPr>
      <w:rPr>
        <w:rFonts w:hint="default"/>
      </w:rPr>
    </w:lvl>
    <w:lvl w:ilvl="1" w:tplc="04210019" w:tentative="1">
      <w:start w:val="1"/>
      <w:numFmt w:val="lowerLetter"/>
      <w:lvlText w:val="%2."/>
      <w:lvlJc w:val="left"/>
      <w:pPr>
        <w:ind w:left="1858" w:hanging="360"/>
      </w:pPr>
    </w:lvl>
    <w:lvl w:ilvl="2" w:tplc="0421001B" w:tentative="1">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16">
    <w:nsid w:val="27867621"/>
    <w:multiLevelType w:val="hybridMultilevel"/>
    <w:tmpl w:val="73A0228C"/>
    <w:lvl w:ilvl="0" w:tplc="8DF81060">
      <w:start w:val="1"/>
      <w:numFmt w:val="lowerLetter"/>
      <w:lvlText w:val="%1."/>
      <w:lvlJc w:val="left"/>
      <w:pPr>
        <w:ind w:left="1498" w:hanging="360"/>
      </w:pPr>
      <w:rPr>
        <w:rFonts w:hint="default"/>
      </w:rPr>
    </w:lvl>
    <w:lvl w:ilvl="1" w:tplc="04210019" w:tentative="1">
      <w:start w:val="1"/>
      <w:numFmt w:val="lowerLetter"/>
      <w:lvlText w:val="%2."/>
      <w:lvlJc w:val="left"/>
      <w:pPr>
        <w:ind w:left="2218" w:hanging="360"/>
      </w:pPr>
    </w:lvl>
    <w:lvl w:ilvl="2" w:tplc="0421001B" w:tentative="1">
      <w:start w:val="1"/>
      <w:numFmt w:val="lowerRoman"/>
      <w:lvlText w:val="%3."/>
      <w:lvlJc w:val="right"/>
      <w:pPr>
        <w:ind w:left="2938" w:hanging="180"/>
      </w:pPr>
    </w:lvl>
    <w:lvl w:ilvl="3" w:tplc="0421000F" w:tentative="1">
      <w:start w:val="1"/>
      <w:numFmt w:val="decimal"/>
      <w:lvlText w:val="%4."/>
      <w:lvlJc w:val="left"/>
      <w:pPr>
        <w:ind w:left="3658" w:hanging="360"/>
      </w:pPr>
    </w:lvl>
    <w:lvl w:ilvl="4" w:tplc="04210019" w:tentative="1">
      <w:start w:val="1"/>
      <w:numFmt w:val="lowerLetter"/>
      <w:lvlText w:val="%5."/>
      <w:lvlJc w:val="left"/>
      <w:pPr>
        <w:ind w:left="4378" w:hanging="360"/>
      </w:pPr>
    </w:lvl>
    <w:lvl w:ilvl="5" w:tplc="0421001B" w:tentative="1">
      <w:start w:val="1"/>
      <w:numFmt w:val="lowerRoman"/>
      <w:lvlText w:val="%6."/>
      <w:lvlJc w:val="right"/>
      <w:pPr>
        <w:ind w:left="5098" w:hanging="180"/>
      </w:pPr>
    </w:lvl>
    <w:lvl w:ilvl="6" w:tplc="0421000F" w:tentative="1">
      <w:start w:val="1"/>
      <w:numFmt w:val="decimal"/>
      <w:lvlText w:val="%7."/>
      <w:lvlJc w:val="left"/>
      <w:pPr>
        <w:ind w:left="5818" w:hanging="360"/>
      </w:pPr>
    </w:lvl>
    <w:lvl w:ilvl="7" w:tplc="04210019" w:tentative="1">
      <w:start w:val="1"/>
      <w:numFmt w:val="lowerLetter"/>
      <w:lvlText w:val="%8."/>
      <w:lvlJc w:val="left"/>
      <w:pPr>
        <w:ind w:left="6538" w:hanging="360"/>
      </w:pPr>
    </w:lvl>
    <w:lvl w:ilvl="8" w:tplc="0421001B" w:tentative="1">
      <w:start w:val="1"/>
      <w:numFmt w:val="lowerRoman"/>
      <w:lvlText w:val="%9."/>
      <w:lvlJc w:val="right"/>
      <w:pPr>
        <w:ind w:left="7258" w:hanging="180"/>
      </w:pPr>
    </w:lvl>
  </w:abstractNum>
  <w:abstractNum w:abstractNumId="17">
    <w:nsid w:val="28DB21F1"/>
    <w:multiLevelType w:val="hybridMultilevel"/>
    <w:tmpl w:val="3716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E855F3"/>
    <w:multiLevelType w:val="hybridMultilevel"/>
    <w:tmpl w:val="0964AF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B75A5F"/>
    <w:multiLevelType w:val="hybridMultilevel"/>
    <w:tmpl w:val="9252C910"/>
    <w:lvl w:ilvl="0" w:tplc="FA785FC2">
      <w:start w:val="1"/>
      <w:numFmt w:val="decimal"/>
      <w:lvlText w:val="%1."/>
      <w:lvlJc w:val="left"/>
      <w:pPr>
        <w:ind w:left="1080" w:hanging="360"/>
      </w:pPr>
      <w:rPr>
        <w:rFonts w:ascii="Bookman Old Style" w:eastAsia="Times New Roman" w:hAnsi="Bookman Old Style" w:cs="Tahoma"/>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310B00"/>
    <w:multiLevelType w:val="hybridMultilevel"/>
    <w:tmpl w:val="42C4D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FF362D"/>
    <w:multiLevelType w:val="hybridMultilevel"/>
    <w:tmpl w:val="A5F2E06E"/>
    <w:lvl w:ilvl="0" w:tplc="BAB0A17C">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22">
    <w:nsid w:val="34CC3559"/>
    <w:multiLevelType w:val="hybridMultilevel"/>
    <w:tmpl w:val="C22A4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36407E"/>
    <w:multiLevelType w:val="hybridMultilevel"/>
    <w:tmpl w:val="C3A409BA"/>
    <w:lvl w:ilvl="0" w:tplc="55BEB7F2">
      <w:start w:val="2"/>
      <w:numFmt w:val="decimal"/>
      <w:lvlText w:val="%1."/>
      <w:lvlJc w:val="left"/>
      <w:pPr>
        <w:tabs>
          <w:tab w:val="num" w:pos="2490"/>
        </w:tabs>
        <w:ind w:left="24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7438D5"/>
    <w:multiLevelType w:val="hybridMultilevel"/>
    <w:tmpl w:val="9D7E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0325E2"/>
    <w:multiLevelType w:val="hybridMultilevel"/>
    <w:tmpl w:val="357C2E12"/>
    <w:lvl w:ilvl="0" w:tplc="B87E4382">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8C14D62"/>
    <w:multiLevelType w:val="hybridMultilevel"/>
    <w:tmpl w:val="8CEA99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511AAB"/>
    <w:multiLevelType w:val="hybridMultilevel"/>
    <w:tmpl w:val="D07A6920"/>
    <w:lvl w:ilvl="0" w:tplc="E7EE5B06">
      <w:start w:val="2"/>
      <w:numFmt w:val="decimal"/>
      <w:lvlText w:val="%1."/>
      <w:lvlJc w:val="left"/>
      <w:pPr>
        <w:tabs>
          <w:tab w:val="num" w:pos="2490"/>
        </w:tabs>
        <w:ind w:left="2490" w:hanging="360"/>
      </w:pPr>
      <w:rPr>
        <w:rFonts w:hint="default"/>
      </w:rPr>
    </w:lvl>
    <w:lvl w:ilvl="1" w:tplc="04090019" w:tentative="1">
      <w:start w:val="1"/>
      <w:numFmt w:val="lowerLetter"/>
      <w:lvlText w:val="%2."/>
      <w:lvlJc w:val="left"/>
      <w:pPr>
        <w:tabs>
          <w:tab w:val="num" w:pos="3210"/>
        </w:tabs>
        <w:ind w:left="3210" w:hanging="360"/>
      </w:pPr>
    </w:lvl>
    <w:lvl w:ilvl="2" w:tplc="0409001B" w:tentative="1">
      <w:start w:val="1"/>
      <w:numFmt w:val="lowerRoman"/>
      <w:lvlText w:val="%3."/>
      <w:lvlJc w:val="right"/>
      <w:pPr>
        <w:tabs>
          <w:tab w:val="num" w:pos="3930"/>
        </w:tabs>
        <w:ind w:left="3930" w:hanging="180"/>
      </w:pPr>
    </w:lvl>
    <w:lvl w:ilvl="3" w:tplc="0409000F" w:tentative="1">
      <w:start w:val="1"/>
      <w:numFmt w:val="decimal"/>
      <w:lvlText w:val="%4."/>
      <w:lvlJc w:val="left"/>
      <w:pPr>
        <w:tabs>
          <w:tab w:val="num" w:pos="4650"/>
        </w:tabs>
        <w:ind w:left="4650" w:hanging="360"/>
      </w:pPr>
    </w:lvl>
    <w:lvl w:ilvl="4" w:tplc="04090019" w:tentative="1">
      <w:start w:val="1"/>
      <w:numFmt w:val="lowerLetter"/>
      <w:lvlText w:val="%5."/>
      <w:lvlJc w:val="left"/>
      <w:pPr>
        <w:tabs>
          <w:tab w:val="num" w:pos="5370"/>
        </w:tabs>
        <w:ind w:left="5370" w:hanging="360"/>
      </w:pPr>
    </w:lvl>
    <w:lvl w:ilvl="5" w:tplc="0409001B" w:tentative="1">
      <w:start w:val="1"/>
      <w:numFmt w:val="lowerRoman"/>
      <w:lvlText w:val="%6."/>
      <w:lvlJc w:val="right"/>
      <w:pPr>
        <w:tabs>
          <w:tab w:val="num" w:pos="6090"/>
        </w:tabs>
        <w:ind w:left="6090" w:hanging="180"/>
      </w:pPr>
    </w:lvl>
    <w:lvl w:ilvl="6" w:tplc="0409000F" w:tentative="1">
      <w:start w:val="1"/>
      <w:numFmt w:val="decimal"/>
      <w:lvlText w:val="%7."/>
      <w:lvlJc w:val="left"/>
      <w:pPr>
        <w:tabs>
          <w:tab w:val="num" w:pos="6810"/>
        </w:tabs>
        <w:ind w:left="6810" w:hanging="360"/>
      </w:pPr>
    </w:lvl>
    <w:lvl w:ilvl="7" w:tplc="04090019" w:tentative="1">
      <w:start w:val="1"/>
      <w:numFmt w:val="lowerLetter"/>
      <w:lvlText w:val="%8."/>
      <w:lvlJc w:val="left"/>
      <w:pPr>
        <w:tabs>
          <w:tab w:val="num" w:pos="7530"/>
        </w:tabs>
        <w:ind w:left="7530" w:hanging="360"/>
      </w:pPr>
    </w:lvl>
    <w:lvl w:ilvl="8" w:tplc="0409001B" w:tentative="1">
      <w:start w:val="1"/>
      <w:numFmt w:val="lowerRoman"/>
      <w:lvlText w:val="%9."/>
      <w:lvlJc w:val="right"/>
      <w:pPr>
        <w:tabs>
          <w:tab w:val="num" w:pos="8250"/>
        </w:tabs>
        <w:ind w:left="8250" w:hanging="180"/>
      </w:pPr>
    </w:lvl>
  </w:abstractNum>
  <w:abstractNum w:abstractNumId="28">
    <w:nsid w:val="4C3B41CE"/>
    <w:multiLevelType w:val="hybridMultilevel"/>
    <w:tmpl w:val="ED20A966"/>
    <w:lvl w:ilvl="0" w:tplc="061478F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9">
    <w:nsid w:val="4C522ECC"/>
    <w:multiLevelType w:val="hybridMultilevel"/>
    <w:tmpl w:val="A5EAA9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8F3D8A"/>
    <w:multiLevelType w:val="hybridMultilevel"/>
    <w:tmpl w:val="09A2C99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8036D9"/>
    <w:multiLevelType w:val="hybridMultilevel"/>
    <w:tmpl w:val="FB0CC512"/>
    <w:lvl w:ilvl="0" w:tplc="04CA22B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4A0436A"/>
    <w:multiLevelType w:val="hybridMultilevel"/>
    <w:tmpl w:val="A4C6C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586B30"/>
    <w:multiLevelType w:val="hybridMultilevel"/>
    <w:tmpl w:val="7B784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D270E6"/>
    <w:multiLevelType w:val="hybridMultilevel"/>
    <w:tmpl w:val="FAE01E22"/>
    <w:lvl w:ilvl="0" w:tplc="6AD25854">
      <w:start w:val="1"/>
      <w:numFmt w:val="decimal"/>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35">
    <w:nsid w:val="5B6F6E69"/>
    <w:multiLevelType w:val="hybridMultilevel"/>
    <w:tmpl w:val="3716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72CDF"/>
    <w:multiLevelType w:val="hybridMultilevel"/>
    <w:tmpl w:val="A42A61BE"/>
    <w:lvl w:ilvl="0" w:tplc="C9380A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EF64B0C"/>
    <w:multiLevelType w:val="hybridMultilevel"/>
    <w:tmpl w:val="81B44764"/>
    <w:lvl w:ilvl="0" w:tplc="5FD4DA40">
      <w:start w:val="1"/>
      <w:numFmt w:val="decimal"/>
      <w:lvlText w:val="%1."/>
      <w:lvlJc w:val="left"/>
      <w:pPr>
        <w:ind w:left="2835" w:hanging="360"/>
      </w:pPr>
      <w:rPr>
        <w:rFonts w:hint="default"/>
      </w:rPr>
    </w:lvl>
    <w:lvl w:ilvl="1" w:tplc="04090019">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38">
    <w:nsid w:val="6A0E7535"/>
    <w:multiLevelType w:val="hybridMultilevel"/>
    <w:tmpl w:val="42C4D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CD1A74"/>
    <w:multiLevelType w:val="hybridMultilevel"/>
    <w:tmpl w:val="36E2C33E"/>
    <w:lvl w:ilvl="0" w:tplc="962CB6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B22434C"/>
    <w:multiLevelType w:val="hybridMultilevel"/>
    <w:tmpl w:val="6FEAFEF4"/>
    <w:lvl w:ilvl="0" w:tplc="527613DE">
      <w:start w:val="1"/>
      <w:numFmt w:val="lowerLetter"/>
      <w:lvlText w:val="%1."/>
      <w:lvlJc w:val="left"/>
      <w:pPr>
        <w:ind w:left="1858" w:hanging="360"/>
      </w:pPr>
      <w:rPr>
        <w:rFonts w:hint="default"/>
      </w:rPr>
    </w:lvl>
    <w:lvl w:ilvl="1" w:tplc="04210019" w:tentative="1">
      <w:start w:val="1"/>
      <w:numFmt w:val="lowerLetter"/>
      <w:lvlText w:val="%2."/>
      <w:lvlJc w:val="left"/>
      <w:pPr>
        <w:ind w:left="2578" w:hanging="360"/>
      </w:pPr>
    </w:lvl>
    <w:lvl w:ilvl="2" w:tplc="0421001B" w:tentative="1">
      <w:start w:val="1"/>
      <w:numFmt w:val="lowerRoman"/>
      <w:lvlText w:val="%3."/>
      <w:lvlJc w:val="right"/>
      <w:pPr>
        <w:ind w:left="3298" w:hanging="180"/>
      </w:pPr>
    </w:lvl>
    <w:lvl w:ilvl="3" w:tplc="0421000F" w:tentative="1">
      <w:start w:val="1"/>
      <w:numFmt w:val="decimal"/>
      <w:lvlText w:val="%4."/>
      <w:lvlJc w:val="left"/>
      <w:pPr>
        <w:ind w:left="4018" w:hanging="360"/>
      </w:pPr>
    </w:lvl>
    <w:lvl w:ilvl="4" w:tplc="04210019" w:tentative="1">
      <w:start w:val="1"/>
      <w:numFmt w:val="lowerLetter"/>
      <w:lvlText w:val="%5."/>
      <w:lvlJc w:val="left"/>
      <w:pPr>
        <w:ind w:left="4738" w:hanging="360"/>
      </w:pPr>
    </w:lvl>
    <w:lvl w:ilvl="5" w:tplc="0421001B" w:tentative="1">
      <w:start w:val="1"/>
      <w:numFmt w:val="lowerRoman"/>
      <w:lvlText w:val="%6."/>
      <w:lvlJc w:val="right"/>
      <w:pPr>
        <w:ind w:left="5458" w:hanging="180"/>
      </w:pPr>
    </w:lvl>
    <w:lvl w:ilvl="6" w:tplc="0421000F" w:tentative="1">
      <w:start w:val="1"/>
      <w:numFmt w:val="decimal"/>
      <w:lvlText w:val="%7."/>
      <w:lvlJc w:val="left"/>
      <w:pPr>
        <w:ind w:left="6178" w:hanging="360"/>
      </w:pPr>
    </w:lvl>
    <w:lvl w:ilvl="7" w:tplc="04210019" w:tentative="1">
      <w:start w:val="1"/>
      <w:numFmt w:val="lowerLetter"/>
      <w:lvlText w:val="%8."/>
      <w:lvlJc w:val="left"/>
      <w:pPr>
        <w:ind w:left="6898" w:hanging="360"/>
      </w:pPr>
    </w:lvl>
    <w:lvl w:ilvl="8" w:tplc="0421001B" w:tentative="1">
      <w:start w:val="1"/>
      <w:numFmt w:val="lowerRoman"/>
      <w:lvlText w:val="%9."/>
      <w:lvlJc w:val="right"/>
      <w:pPr>
        <w:ind w:left="7618" w:hanging="180"/>
      </w:pPr>
    </w:lvl>
  </w:abstractNum>
  <w:abstractNum w:abstractNumId="41">
    <w:nsid w:val="6E965109"/>
    <w:multiLevelType w:val="hybridMultilevel"/>
    <w:tmpl w:val="1B0AC794"/>
    <w:lvl w:ilvl="0" w:tplc="0421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1C7A09"/>
    <w:multiLevelType w:val="hybridMultilevel"/>
    <w:tmpl w:val="1750B2FE"/>
    <w:lvl w:ilvl="0" w:tplc="157ED2D6">
      <w:start w:val="1"/>
      <w:numFmt w:val="decimal"/>
      <w:lvlText w:val="%1."/>
      <w:lvlJc w:val="left"/>
      <w:pPr>
        <w:tabs>
          <w:tab w:val="num" w:pos="630"/>
        </w:tabs>
        <w:ind w:left="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5A7754"/>
    <w:multiLevelType w:val="hybridMultilevel"/>
    <w:tmpl w:val="0292E410"/>
    <w:lvl w:ilvl="0" w:tplc="AE2C60A4">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4">
    <w:nsid w:val="778169C3"/>
    <w:multiLevelType w:val="hybridMultilevel"/>
    <w:tmpl w:val="231C398E"/>
    <w:lvl w:ilvl="0" w:tplc="04210019">
      <w:start w:val="1"/>
      <w:numFmt w:val="lowerLetter"/>
      <w:lvlText w:val="%1."/>
      <w:lvlJc w:val="left"/>
      <w:pPr>
        <w:ind w:left="2835"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B53009"/>
    <w:multiLevelType w:val="hybridMultilevel"/>
    <w:tmpl w:val="FC981A88"/>
    <w:lvl w:ilvl="0" w:tplc="9006D53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6">
    <w:nsid w:val="7862241B"/>
    <w:multiLevelType w:val="hybridMultilevel"/>
    <w:tmpl w:val="B380D284"/>
    <w:lvl w:ilvl="0" w:tplc="6A386E8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C60FEC"/>
    <w:multiLevelType w:val="hybridMultilevel"/>
    <w:tmpl w:val="E43C6A24"/>
    <w:lvl w:ilvl="0" w:tplc="3A4C02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D2E257B"/>
    <w:multiLevelType w:val="hybridMultilevel"/>
    <w:tmpl w:val="D07A6920"/>
    <w:lvl w:ilvl="0" w:tplc="E7EE5B06">
      <w:start w:val="2"/>
      <w:numFmt w:val="decimal"/>
      <w:lvlText w:val="%1."/>
      <w:lvlJc w:val="left"/>
      <w:pPr>
        <w:tabs>
          <w:tab w:val="num" w:pos="2490"/>
        </w:tabs>
        <w:ind w:left="2490" w:hanging="360"/>
      </w:pPr>
      <w:rPr>
        <w:rFonts w:hint="default"/>
      </w:rPr>
    </w:lvl>
    <w:lvl w:ilvl="1" w:tplc="04090019" w:tentative="1">
      <w:start w:val="1"/>
      <w:numFmt w:val="lowerLetter"/>
      <w:lvlText w:val="%2."/>
      <w:lvlJc w:val="left"/>
      <w:pPr>
        <w:tabs>
          <w:tab w:val="num" w:pos="3210"/>
        </w:tabs>
        <w:ind w:left="3210" w:hanging="360"/>
      </w:pPr>
    </w:lvl>
    <w:lvl w:ilvl="2" w:tplc="0409001B" w:tentative="1">
      <w:start w:val="1"/>
      <w:numFmt w:val="lowerRoman"/>
      <w:lvlText w:val="%3."/>
      <w:lvlJc w:val="right"/>
      <w:pPr>
        <w:tabs>
          <w:tab w:val="num" w:pos="3930"/>
        </w:tabs>
        <w:ind w:left="3930" w:hanging="180"/>
      </w:pPr>
    </w:lvl>
    <w:lvl w:ilvl="3" w:tplc="0409000F" w:tentative="1">
      <w:start w:val="1"/>
      <w:numFmt w:val="decimal"/>
      <w:lvlText w:val="%4."/>
      <w:lvlJc w:val="left"/>
      <w:pPr>
        <w:tabs>
          <w:tab w:val="num" w:pos="4650"/>
        </w:tabs>
        <w:ind w:left="4650" w:hanging="360"/>
      </w:pPr>
    </w:lvl>
    <w:lvl w:ilvl="4" w:tplc="04090019" w:tentative="1">
      <w:start w:val="1"/>
      <w:numFmt w:val="lowerLetter"/>
      <w:lvlText w:val="%5."/>
      <w:lvlJc w:val="left"/>
      <w:pPr>
        <w:tabs>
          <w:tab w:val="num" w:pos="5370"/>
        </w:tabs>
        <w:ind w:left="5370" w:hanging="360"/>
      </w:pPr>
    </w:lvl>
    <w:lvl w:ilvl="5" w:tplc="0409001B" w:tentative="1">
      <w:start w:val="1"/>
      <w:numFmt w:val="lowerRoman"/>
      <w:lvlText w:val="%6."/>
      <w:lvlJc w:val="right"/>
      <w:pPr>
        <w:tabs>
          <w:tab w:val="num" w:pos="6090"/>
        </w:tabs>
        <w:ind w:left="6090" w:hanging="180"/>
      </w:pPr>
    </w:lvl>
    <w:lvl w:ilvl="6" w:tplc="0409000F" w:tentative="1">
      <w:start w:val="1"/>
      <w:numFmt w:val="decimal"/>
      <w:lvlText w:val="%7."/>
      <w:lvlJc w:val="left"/>
      <w:pPr>
        <w:tabs>
          <w:tab w:val="num" w:pos="6810"/>
        </w:tabs>
        <w:ind w:left="6810" w:hanging="360"/>
      </w:pPr>
    </w:lvl>
    <w:lvl w:ilvl="7" w:tplc="04090019" w:tentative="1">
      <w:start w:val="1"/>
      <w:numFmt w:val="lowerLetter"/>
      <w:lvlText w:val="%8."/>
      <w:lvlJc w:val="left"/>
      <w:pPr>
        <w:tabs>
          <w:tab w:val="num" w:pos="7530"/>
        </w:tabs>
        <w:ind w:left="7530" w:hanging="360"/>
      </w:pPr>
    </w:lvl>
    <w:lvl w:ilvl="8" w:tplc="0409001B" w:tentative="1">
      <w:start w:val="1"/>
      <w:numFmt w:val="lowerRoman"/>
      <w:lvlText w:val="%9."/>
      <w:lvlJc w:val="right"/>
      <w:pPr>
        <w:tabs>
          <w:tab w:val="num" w:pos="8250"/>
        </w:tabs>
        <w:ind w:left="8250" w:hanging="180"/>
      </w:pPr>
    </w:lvl>
  </w:abstractNum>
  <w:num w:numId="1">
    <w:abstractNumId w:val="41"/>
  </w:num>
  <w:num w:numId="2">
    <w:abstractNumId w:val="27"/>
  </w:num>
  <w:num w:numId="3">
    <w:abstractNumId w:val="20"/>
  </w:num>
  <w:num w:numId="4">
    <w:abstractNumId w:val="11"/>
  </w:num>
  <w:num w:numId="5">
    <w:abstractNumId w:val="37"/>
  </w:num>
  <w:num w:numId="6">
    <w:abstractNumId w:val="43"/>
  </w:num>
  <w:num w:numId="7">
    <w:abstractNumId w:val="48"/>
  </w:num>
  <w:num w:numId="8">
    <w:abstractNumId w:val="10"/>
  </w:num>
  <w:num w:numId="9">
    <w:abstractNumId w:val="24"/>
  </w:num>
  <w:num w:numId="10">
    <w:abstractNumId w:val="0"/>
  </w:num>
  <w:num w:numId="11">
    <w:abstractNumId w:val="19"/>
  </w:num>
  <w:num w:numId="12">
    <w:abstractNumId w:val="35"/>
  </w:num>
  <w:num w:numId="13">
    <w:abstractNumId w:val="17"/>
  </w:num>
  <w:num w:numId="14">
    <w:abstractNumId w:val="21"/>
  </w:num>
  <w:num w:numId="15">
    <w:abstractNumId w:val="14"/>
  </w:num>
  <w:num w:numId="16">
    <w:abstractNumId w:val="8"/>
  </w:num>
  <w:num w:numId="17">
    <w:abstractNumId w:val="38"/>
  </w:num>
  <w:num w:numId="18">
    <w:abstractNumId w:val="4"/>
  </w:num>
  <w:num w:numId="19">
    <w:abstractNumId w:val="29"/>
  </w:num>
  <w:num w:numId="20">
    <w:abstractNumId w:val="5"/>
  </w:num>
  <w:num w:numId="21">
    <w:abstractNumId w:val="46"/>
  </w:num>
  <w:num w:numId="22">
    <w:abstractNumId w:val="9"/>
  </w:num>
  <w:num w:numId="23">
    <w:abstractNumId w:val="18"/>
  </w:num>
  <w:num w:numId="24">
    <w:abstractNumId w:val="26"/>
  </w:num>
  <w:num w:numId="25">
    <w:abstractNumId w:val="1"/>
  </w:num>
  <w:num w:numId="26">
    <w:abstractNumId w:val="39"/>
  </w:num>
  <w:num w:numId="27">
    <w:abstractNumId w:val="36"/>
  </w:num>
  <w:num w:numId="28">
    <w:abstractNumId w:val="15"/>
  </w:num>
  <w:num w:numId="29">
    <w:abstractNumId w:val="16"/>
  </w:num>
  <w:num w:numId="30">
    <w:abstractNumId w:val="40"/>
  </w:num>
  <w:num w:numId="31">
    <w:abstractNumId w:val="7"/>
  </w:num>
  <w:num w:numId="32">
    <w:abstractNumId w:val="6"/>
  </w:num>
  <w:num w:numId="33">
    <w:abstractNumId w:val="2"/>
  </w:num>
  <w:num w:numId="34">
    <w:abstractNumId w:val="47"/>
  </w:num>
  <w:num w:numId="35">
    <w:abstractNumId w:val="3"/>
  </w:num>
  <w:num w:numId="36">
    <w:abstractNumId w:val="12"/>
  </w:num>
  <w:num w:numId="37">
    <w:abstractNumId w:val="25"/>
  </w:num>
  <w:num w:numId="38">
    <w:abstractNumId w:val="31"/>
  </w:num>
  <w:num w:numId="39">
    <w:abstractNumId w:val="30"/>
  </w:num>
  <w:num w:numId="40">
    <w:abstractNumId w:val="23"/>
  </w:num>
  <w:num w:numId="41">
    <w:abstractNumId w:val="44"/>
  </w:num>
  <w:num w:numId="42">
    <w:abstractNumId w:val="42"/>
  </w:num>
  <w:num w:numId="43">
    <w:abstractNumId w:val="33"/>
  </w:num>
  <w:num w:numId="44">
    <w:abstractNumId w:val="22"/>
  </w:num>
  <w:num w:numId="45">
    <w:abstractNumId w:val="45"/>
  </w:num>
  <w:num w:numId="46">
    <w:abstractNumId w:val="28"/>
  </w:num>
  <w:num w:numId="47">
    <w:abstractNumId w:val="13"/>
  </w:num>
  <w:num w:numId="48">
    <w:abstractNumId w:val="3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2"/>
  </w:compat>
  <w:rsids>
    <w:rsidRoot w:val="00BC6A25"/>
    <w:rsid w:val="000045A4"/>
    <w:rsid w:val="00036131"/>
    <w:rsid w:val="00052A11"/>
    <w:rsid w:val="0005455C"/>
    <w:rsid w:val="00066578"/>
    <w:rsid w:val="0007294B"/>
    <w:rsid w:val="000838B7"/>
    <w:rsid w:val="00092B03"/>
    <w:rsid w:val="000A7078"/>
    <w:rsid w:val="000A78C0"/>
    <w:rsid w:val="000B4B0A"/>
    <w:rsid w:val="000D0D88"/>
    <w:rsid w:val="000F76F5"/>
    <w:rsid w:val="001122B1"/>
    <w:rsid w:val="00116DBC"/>
    <w:rsid w:val="00130FF8"/>
    <w:rsid w:val="001344EC"/>
    <w:rsid w:val="001442C9"/>
    <w:rsid w:val="00147C80"/>
    <w:rsid w:val="00162B89"/>
    <w:rsid w:val="001862B5"/>
    <w:rsid w:val="001F26A3"/>
    <w:rsid w:val="00211483"/>
    <w:rsid w:val="0022040C"/>
    <w:rsid w:val="00247461"/>
    <w:rsid w:val="00252FD2"/>
    <w:rsid w:val="00262DD0"/>
    <w:rsid w:val="002723EE"/>
    <w:rsid w:val="00273EFE"/>
    <w:rsid w:val="002B4106"/>
    <w:rsid w:val="002C20F3"/>
    <w:rsid w:val="002D0F40"/>
    <w:rsid w:val="002D4518"/>
    <w:rsid w:val="002E76A1"/>
    <w:rsid w:val="00312FA6"/>
    <w:rsid w:val="00355C43"/>
    <w:rsid w:val="00366A3B"/>
    <w:rsid w:val="003A3FF8"/>
    <w:rsid w:val="003A7648"/>
    <w:rsid w:val="003B491B"/>
    <w:rsid w:val="003D0C5C"/>
    <w:rsid w:val="003D579E"/>
    <w:rsid w:val="00422AA4"/>
    <w:rsid w:val="004348C0"/>
    <w:rsid w:val="00444090"/>
    <w:rsid w:val="0044616F"/>
    <w:rsid w:val="0045370C"/>
    <w:rsid w:val="00454088"/>
    <w:rsid w:val="00464B35"/>
    <w:rsid w:val="00466EF0"/>
    <w:rsid w:val="0048624E"/>
    <w:rsid w:val="00490415"/>
    <w:rsid w:val="00497970"/>
    <w:rsid w:val="004A4A9E"/>
    <w:rsid w:val="004C2293"/>
    <w:rsid w:val="004C4AAB"/>
    <w:rsid w:val="004E1EA7"/>
    <w:rsid w:val="004E5181"/>
    <w:rsid w:val="004F07DE"/>
    <w:rsid w:val="004F37BC"/>
    <w:rsid w:val="00531F1E"/>
    <w:rsid w:val="005556DA"/>
    <w:rsid w:val="00557231"/>
    <w:rsid w:val="00557E0D"/>
    <w:rsid w:val="00567028"/>
    <w:rsid w:val="00581C01"/>
    <w:rsid w:val="005856E6"/>
    <w:rsid w:val="005A6A88"/>
    <w:rsid w:val="005E2F6D"/>
    <w:rsid w:val="005F4B3F"/>
    <w:rsid w:val="0060651B"/>
    <w:rsid w:val="006176A9"/>
    <w:rsid w:val="00617A5D"/>
    <w:rsid w:val="00621A05"/>
    <w:rsid w:val="00630851"/>
    <w:rsid w:val="00656ECA"/>
    <w:rsid w:val="00686CE6"/>
    <w:rsid w:val="0069690C"/>
    <w:rsid w:val="006A6BC6"/>
    <w:rsid w:val="006B2BA2"/>
    <w:rsid w:val="006C6A6D"/>
    <w:rsid w:val="006D0F91"/>
    <w:rsid w:val="006E110C"/>
    <w:rsid w:val="006E66EB"/>
    <w:rsid w:val="006F3E80"/>
    <w:rsid w:val="00722C54"/>
    <w:rsid w:val="00724CAC"/>
    <w:rsid w:val="00734EB9"/>
    <w:rsid w:val="00753186"/>
    <w:rsid w:val="007536C2"/>
    <w:rsid w:val="00767082"/>
    <w:rsid w:val="00772C4B"/>
    <w:rsid w:val="00774DB3"/>
    <w:rsid w:val="0079259B"/>
    <w:rsid w:val="007B5E72"/>
    <w:rsid w:val="007C4E77"/>
    <w:rsid w:val="0080090F"/>
    <w:rsid w:val="00807643"/>
    <w:rsid w:val="0085721A"/>
    <w:rsid w:val="00863727"/>
    <w:rsid w:val="00867754"/>
    <w:rsid w:val="00890220"/>
    <w:rsid w:val="008D2C2F"/>
    <w:rsid w:val="008D49BB"/>
    <w:rsid w:val="008F2A61"/>
    <w:rsid w:val="008F56FE"/>
    <w:rsid w:val="008F7304"/>
    <w:rsid w:val="00914E0E"/>
    <w:rsid w:val="009200FF"/>
    <w:rsid w:val="00942558"/>
    <w:rsid w:val="00942E8B"/>
    <w:rsid w:val="009538D8"/>
    <w:rsid w:val="009570E6"/>
    <w:rsid w:val="00961FE3"/>
    <w:rsid w:val="009A20E0"/>
    <w:rsid w:val="009B7C04"/>
    <w:rsid w:val="009C70E5"/>
    <w:rsid w:val="009E3C2D"/>
    <w:rsid w:val="009F762D"/>
    <w:rsid w:val="00A00F9A"/>
    <w:rsid w:val="00A03D84"/>
    <w:rsid w:val="00A50BAC"/>
    <w:rsid w:val="00A55E02"/>
    <w:rsid w:val="00A76377"/>
    <w:rsid w:val="00A8389D"/>
    <w:rsid w:val="00AB2D5E"/>
    <w:rsid w:val="00AB69FD"/>
    <w:rsid w:val="00AD300A"/>
    <w:rsid w:val="00AE271E"/>
    <w:rsid w:val="00AF0F77"/>
    <w:rsid w:val="00B00278"/>
    <w:rsid w:val="00B017CF"/>
    <w:rsid w:val="00B07BB0"/>
    <w:rsid w:val="00B32FA0"/>
    <w:rsid w:val="00B56BF7"/>
    <w:rsid w:val="00B56C51"/>
    <w:rsid w:val="00B641DC"/>
    <w:rsid w:val="00B80C15"/>
    <w:rsid w:val="00B81CAB"/>
    <w:rsid w:val="00B96785"/>
    <w:rsid w:val="00BA65D8"/>
    <w:rsid w:val="00BB6CAE"/>
    <w:rsid w:val="00BC323E"/>
    <w:rsid w:val="00BC3970"/>
    <w:rsid w:val="00BC6A25"/>
    <w:rsid w:val="00BF113E"/>
    <w:rsid w:val="00BF6DD8"/>
    <w:rsid w:val="00C032BC"/>
    <w:rsid w:val="00C03B43"/>
    <w:rsid w:val="00C163FB"/>
    <w:rsid w:val="00C22E0D"/>
    <w:rsid w:val="00C36DA7"/>
    <w:rsid w:val="00C40136"/>
    <w:rsid w:val="00C747A2"/>
    <w:rsid w:val="00C75300"/>
    <w:rsid w:val="00C81B5B"/>
    <w:rsid w:val="00C83ACA"/>
    <w:rsid w:val="00CD553B"/>
    <w:rsid w:val="00CD7F35"/>
    <w:rsid w:val="00CE7118"/>
    <w:rsid w:val="00D07E97"/>
    <w:rsid w:val="00D23DA9"/>
    <w:rsid w:val="00D25311"/>
    <w:rsid w:val="00D40250"/>
    <w:rsid w:val="00D577BA"/>
    <w:rsid w:val="00DF0E8C"/>
    <w:rsid w:val="00E02EF1"/>
    <w:rsid w:val="00E120D7"/>
    <w:rsid w:val="00E163AD"/>
    <w:rsid w:val="00E23545"/>
    <w:rsid w:val="00E309DE"/>
    <w:rsid w:val="00E36065"/>
    <w:rsid w:val="00E36625"/>
    <w:rsid w:val="00E50EE3"/>
    <w:rsid w:val="00E54038"/>
    <w:rsid w:val="00E7228F"/>
    <w:rsid w:val="00E81C18"/>
    <w:rsid w:val="00E84105"/>
    <w:rsid w:val="00EC6D79"/>
    <w:rsid w:val="00ED335B"/>
    <w:rsid w:val="00EF495A"/>
    <w:rsid w:val="00F25C18"/>
    <w:rsid w:val="00F92F0C"/>
    <w:rsid w:val="00FB0710"/>
    <w:rsid w:val="00FB0CB5"/>
    <w:rsid w:val="00FC6556"/>
    <w:rsid w:val="00FD4E51"/>
    <w:rsid w:val="00FE7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A2"/>
  </w:style>
  <w:style w:type="paragraph" w:styleId="Heading1">
    <w:name w:val="heading 1"/>
    <w:basedOn w:val="Normal"/>
    <w:next w:val="Normal"/>
    <w:link w:val="Heading1Char"/>
    <w:uiPriority w:val="9"/>
    <w:qFormat/>
    <w:rsid w:val="00BC6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6A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BC6A25"/>
    <w:pPr>
      <w:keepNext/>
      <w:spacing w:after="0" w:line="240" w:lineRule="auto"/>
      <w:outlineLvl w:val="4"/>
    </w:pPr>
    <w:rPr>
      <w:rFonts w:ascii="Arial" w:eastAsia="Times New Roman" w:hAnsi="Arial" w:cs="Arial"/>
      <w:sz w:val="24"/>
      <w:szCs w:val="20"/>
    </w:rPr>
  </w:style>
  <w:style w:type="paragraph" w:styleId="Heading6">
    <w:name w:val="heading 6"/>
    <w:basedOn w:val="Normal"/>
    <w:next w:val="Normal"/>
    <w:link w:val="Heading6Char"/>
    <w:qFormat/>
    <w:rsid w:val="00BC6A25"/>
    <w:pPr>
      <w:keepNext/>
      <w:tabs>
        <w:tab w:val="left" w:pos="1985"/>
      </w:tabs>
      <w:spacing w:after="0" w:line="360" w:lineRule="auto"/>
      <w:ind w:left="1980"/>
      <w:jc w:val="center"/>
      <w:outlineLvl w:val="5"/>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C6A25"/>
    <w:rPr>
      <w:rFonts w:ascii="Arial" w:eastAsia="Times New Roman" w:hAnsi="Arial" w:cs="Arial"/>
      <w:sz w:val="24"/>
      <w:szCs w:val="20"/>
    </w:rPr>
  </w:style>
  <w:style w:type="character" w:customStyle="1" w:styleId="Heading6Char">
    <w:name w:val="Heading 6 Char"/>
    <w:basedOn w:val="DefaultParagraphFont"/>
    <w:link w:val="Heading6"/>
    <w:rsid w:val="00BC6A25"/>
    <w:rPr>
      <w:rFonts w:ascii="Arial" w:eastAsia="Times New Roman" w:hAnsi="Arial" w:cs="Arial"/>
      <w:sz w:val="24"/>
      <w:szCs w:val="20"/>
    </w:rPr>
  </w:style>
  <w:style w:type="paragraph" w:styleId="BodyTextIndent">
    <w:name w:val="Body Text Indent"/>
    <w:basedOn w:val="Normal"/>
    <w:link w:val="BodyTextIndentChar"/>
    <w:rsid w:val="00BC6A25"/>
    <w:pPr>
      <w:pBdr>
        <w:top w:val="thinThickMediumGap" w:sz="24" w:space="1" w:color="auto"/>
      </w:pBdr>
      <w:tabs>
        <w:tab w:val="left" w:pos="2127"/>
        <w:tab w:val="left" w:pos="2268"/>
        <w:tab w:val="left" w:pos="2552"/>
      </w:tabs>
      <w:spacing w:after="0" w:line="360" w:lineRule="auto"/>
      <w:ind w:left="2552" w:hanging="2552"/>
    </w:pPr>
    <w:rPr>
      <w:rFonts w:ascii="Arial" w:eastAsia="Times New Roman" w:hAnsi="Arial" w:cs="Arial"/>
      <w:sz w:val="24"/>
      <w:szCs w:val="20"/>
    </w:rPr>
  </w:style>
  <w:style w:type="character" w:customStyle="1" w:styleId="BodyTextIndentChar">
    <w:name w:val="Body Text Indent Char"/>
    <w:basedOn w:val="DefaultParagraphFont"/>
    <w:link w:val="BodyTextIndent"/>
    <w:rsid w:val="00BC6A25"/>
    <w:rPr>
      <w:rFonts w:ascii="Arial" w:eastAsia="Times New Roman" w:hAnsi="Arial" w:cs="Arial"/>
      <w:sz w:val="24"/>
      <w:szCs w:val="20"/>
    </w:rPr>
  </w:style>
  <w:style w:type="paragraph" w:styleId="BodyTextIndent2">
    <w:name w:val="Body Text Indent 2"/>
    <w:basedOn w:val="Normal"/>
    <w:link w:val="BodyTextIndent2Char"/>
    <w:rsid w:val="00BC6A25"/>
    <w:pPr>
      <w:tabs>
        <w:tab w:val="left" w:pos="2127"/>
        <w:tab w:val="left" w:pos="2552"/>
      </w:tabs>
      <w:spacing w:after="0" w:line="360" w:lineRule="auto"/>
      <w:ind w:left="2552" w:hanging="2552"/>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BC6A25"/>
    <w:rPr>
      <w:rFonts w:ascii="Arial" w:eastAsia="Times New Roman" w:hAnsi="Arial" w:cs="Arial"/>
      <w:sz w:val="24"/>
      <w:szCs w:val="24"/>
    </w:rPr>
  </w:style>
  <w:style w:type="paragraph" w:styleId="BodyText2">
    <w:name w:val="Body Text 2"/>
    <w:basedOn w:val="Normal"/>
    <w:link w:val="BodyText2Char"/>
    <w:rsid w:val="00BC6A25"/>
    <w:pPr>
      <w:tabs>
        <w:tab w:val="left" w:pos="2160"/>
        <w:tab w:val="left" w:pos="2340"/>
      </w:tabs>
      <w:spacing w:after="0" w:line="36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BC6A25"/>
    <w:rPr>
      <w:rFonts w:ascii="Arial" w:eastAsia="Times New Roman" w:hAnsi="Arial" w:cs="Arial"/>
      <w:sz w:val="24"/>
      <w:szCs w:val="24"/>
    </w:rPr>
  </w:style>
  <w:style w:type="character" w:customStyle="1" w:styleId="Heading1Char">
    <w:name w:val="Heading 1 Char"/>
    <w:basedOn w:val="DefaultParagraphFont"/>
    <w:link w:val="Heading1"/>
    <w:uiPriority w:val="9"/>
    <w:rsid w:val="00BC6A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6A2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C6A25"/>
    <w:pPr>
      <w:spacing w:after="120"/>
    </w:pPr>
  </w:style>
  <w:style w:type="character" w:customStyle="1" w:styleId="BodyTextChar">
    <w:name w:val="Body Text Char"/>
    <w:basedOn w:val="DefaultParagraphFont"/>
    <w:link w:val="BodyText"/>
    <w:uiPriority w:val="99"/>
    <w:semiHidden/>
    <w:rsid w:val="00BC6A25"/>
  </w:style>
  <w:style w:type="paragraph" w:styleId="BalloonText">
    <w:name w:val="Balloon Text"/>
    <w:basedOn w:val="Normal"/>
    <w:link w:val="BalloonTextChar"/>
    <w:uiPriority w:val="99"/>
    <w:semiHidden/>
    <w:unhideWhenUsed/>
    <w:rsid w:val="00C16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FB"/>
    <w:rPr>
      <w:rFonts w:ascii="Tahoma" w:hAnsi="Tahoma" w:cs="Tahoma"/>
      <w:sz w:val="16"/>
      <w:szCs w:val="16"/>
    </w:rPr>
  </w:style>
  <w:style w:type="paragraph" w:styleId="ListParagraph">
    <w:name w:val="List Paragraph"/>
    <w:basedOn w:val="Normal"/>
    <w:uiPriority w:val="34"/>
    <w:qFormat/>
    <w:rsid w:val="00273EFE"/>
    <w:pPr>
      <w:ind w:left="720"/>
      <w:contextualSpacing/>
    </w:pPr>
  </w:style>
  <w:style w:type="paragraph" w:customStyle="1" w:styleId="Default">
    <w:name w:val="Default"/>
    <w:rsid w:val="006D0F91"/>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B64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6A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BC6A25"/>
    <w:pPr>
      <w:keepNext/>
      <w:spacing w:after="0" w:line="240" w:lineRule="auto"/>
      <w:outlineLvl w:val="4"/>
    </w:pPr>
    <w:rPr>
      <w:rFonts w:ascii="Arial" w:eastAsia="Times New Roman" w:hAnsi="Arial" w:cs="Arial"/>
      <w:sz w:val="24"/>
      <w:szCs w:val="20"/>
    </w:rPr>
  </w:style>
  <w:style w:type="paragraph" w:styleId="Heading6">
    <w:name w:val="heading 6"/>
    <w:basedOn w:val="Normal"/>
    <w:next w:val="Normal"/>
    <w:link w:val="Heading6Char"/>
    <w:qFormat/>
    <w:rsid w:val="00BC6A25"/>
    <w:pPr>
      <w:keepNext/>
      <w:tabs>
        <w:tab w:val="left" w:pos="1985"/>
      </w:tabs>
      <w:spacing w:after="0" w:line="360" w:lineRule="auto"/>
      <w:ind w:left="1980"/>
      <w:jc w:val="center"/>
      <w:outlineLvl w:val="5"/>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C6A25"/>
    <w:rPr>
      <w:rFonts w:ascii="Arial" w:eastAsia="Times New Roman" w:hAnsi="Arial" w:cs="Arial"/>
      <w:sz w:val="24"/>
      <w:szCs w:val="20"/>
    </w:rPr>
  </w:style>
  <w:style w:type="character" w:customStyle="1" w:styleId="Heading6Char">
    <w:name w:val="Heading 6 Char"/>
    <w:basedOn w:val="DefaultParagraphFont"/>
    <w:link w:val="Heading6"/>
    <w:rsid w:val="00BC6A25"/>
    <w:rPr>
      <w:rFonts w:ascii="Arial" w:eastAsia="Times New Roman" w:hAnsi="Arial" w:cs="Arial"/>
      <w:sz w:val="24"/>
      <w:szCs w:val="20"/>
    </w:rPr>
  </w:style>
  <w:style w:type="paragraph" w:styleId="BodyTextIndent">
    <w:name w:val="Body Text Indent"/>
    <w:basedOn w:val="Normal"/>
    <w:link w:val="BodyTextIndentChar"/>
    <w:rsid w:val="00BC6A25"/>
    <w:pPr>
      <w:pBdr>
        <w:top w:val="thinThickMediumGap" w:sz="24" w:space="1" w:color="auto"/>
      </w:pBdr>
      <w:tabs>
        <w:tab w:val="left" w:pos="2127"/>
        <w:tab w:val="left" w:pos="2268"/>
        <w:tab w:val="left" w:pos="2552"/>
      </w:tabs>
      <w:spacing w:after="0" w:line="360" w:lineRule="auto"/>
      <w:ind w:left="2552" w:hanging="2552"/>
    </w:pPr>
    <w:rPr>
      <w:rFonts w:ascii="Arial" w:eastAsia="Times New Roman" w:hAnsi="Arial" w:cs="Arial"/>
      <w:sz w:val="24"/>
      <w:szCs w:val="20"/>
    </w:rPr>
  </w:style>
  <w:style w:type="character" w:customStyle="1" w:styleId="BodyTextIndentChar">
    <w:name w:val="Body Text Indent Char"/>
    <w:basedOn w:val="DefaultParagraphFont"/>
    <w:link w:val="BodyTextIndent"/>
    <w:rsid w:val="00BC6A25"/>
    <w:rPr>
      <w:rFonts w:ascii="Arial" w:eastAsia="Times New Roman" w:hAnsi="Arial" w:cs="Arial"/>
      <w:sz w:val="24"/>
      <w:szCs w:val="20"/>
    </w:rPr>
  </w:style>
  <w:style w:type="paragraph" w:styleId="BodyTextIndent2">
    <w:name w:val="Body Text Indent 2"/>
    <w:basedOn w:val="Normal"/>
    <w:link w:val="BodyTextIndent2Char"/>
    <w:rsid w:val="00BC6A25"/>
    <w:pPr>
      <w:tabs>
        <w:tab w:val="left" w:pos="2127"/>
        <w:tab w:val="left" w:pos="2552"/>
      </w:tabs>
      <w:spacing w:after="0" w:line="360" w:lineRule="auto"/>
      <w:ind w:left="2552" w:hanging="2552"/>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BC6A25"/>
    <w:rPr>
      <w:rFonts w:ascii="Arial" w:eastAsia="Times New Roman" w:hAnsi="Arial" w:cs="Arial"/>
      <w:sz w:val="24"/>
      <w:szCs w:val="24"/>
    </w:rPr>
  </w:style>
  <w:style w:type="paragraph" w:styleId="BodyText2">
    <w:name w:val="Body Text 2"/>
    <w:basedOn w:val="Normal"/>
    <w:link w:val="BodyText2Char"/>
    <w:rsid w:val="00BC6A25"/>
    <w:pPr>
      <w:tabs>
        <w:tab w:val="left" w:pos="2160"/>
        <w:tab w:val="left" w:pos="2340"/>
      </w:tabs>
      <w:spacing w:after="0" w:line="36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BC6A25"/>
    <w:rPr>
      <w:rFonts w:ascii="Arial" w:eastAsia="Times New Roman" w:hAnsi="Arial" w:cs="Arial"/>
      <w:sz w:val="24"/>
      <w:szCs w:val="24"/>
    </w:rPr>
  </w:style>
  <w:style w:type="character" w:customStyle="1" w:styleId="Heading1Char">
    <w:name w:val="Heading 1 Char"/>
    <w:basedOn w:val="DefaultParagraphFont"/>
    <w:link w:val="Heading1"/>
    <w:uiPriority w:val="9"/>
    <w:rsid w:val="00BC6A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6A2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C6A25"/>
    <w:pPr>
      <w:spacing w:after="120"/>
    </w:pPr>
  </w:style>
  <w:style w:type="character" w:customStyle="1" w:styleId="BodyTextChar">
    <w:name w:val="Body Text Char"/>
    <w:basedOn w:val="DefaultParagraphFont"/>
    <w:link w:val="BodyText"/>
    <w:uiPriority w:val="99"/>
    <w:semiHidden/>
    <w:rsid w:val="00BC6A25"/>
  </w:style>
  <w:style w:type="paragraph" w:styleId="BalloonText">
    <w:name w:val="Balloon Text"/>
    <w:basedOn w:val="Normal"/>
    <w:link w:val="BalloonTextChar"/>
    <w:uiPriority w:val="99"/>
    <w:semiHidden/>
    <w:unhideWhenUsed/>
    <w:rsid w:val="00C16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FB"/>
    <w:rPr>
      <w:rFonts w:ascii="Tahoma" w:hAnsi="Tahoma" w:cs="Tahoma"/>
      <w:sz w:val="16"/>
      <w:szCs w:val="16"/>
    </w:rPr>
  </w:style>
  <w:style w:type="paragraph" w:styleId="ListParagraph">
    <w:name w:val="List Paragraph"/>
    <w:basedOn w:val="Normal"/>
    <w:uiPriority w:val="34"/>
    <w:qFormat/>
    <w:rsid w:val="00273EFE"/>
    <w:pPr>
      <w:ind w:left="720"/>
      <w:contextualSpacing/>
    </w:pPr>
  </w:style>
  <w:style w:type="paragraph" w:customStyle="1" w:styleId="Default">
    <w:name w:val="Default"/>
    <w:rsid w:val="006D0F91"/>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6757">
      <w:bodyDiv w:val="1"/>
      <w:marLeft w:val="0"/>
      <w:marRight w:val="0"/>
      <w:marTop w:val="0"/>
      <w:marBottom w:val="0"/>
      <w:divBdr>
        <w:top w:val="none" w:sz="0" w:space="0" w:color="auto"/>
        <w:left w:val="none" w:sz="0" w:space="0" w:color="auto"/>
        <w:bottom w:val="none" w:sz="0" w:space="0" w:color="auto"/>
        <w:right w:val="none" w:sz="0" w:space="0" w:color="auto"/>
      </w:divBdr>
    </w:div>
    <w:div w:id="9279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D5E8-281E-4CD5-9D92-134A2996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BPMPD</dc:creator>
  <cp:lastModifiedBy>UserComp-PC</cp:lastModifiedBy>
  <cp:revision>58</cp:revision>
  <cp:lastPrinted>2019-01-31T00:42:00Z</cp:lastPrinted>
  <dcterms:created xsi:type="dcterms:W3CDTF">2018-01-05T01:55:00Z</dcterms:created>
  <dcterms:modified xsi:type="dcterms:W3CDTF">2019-02-25T05:47:00Z</dcterms:modified>
</cp:coreProperties>
</file>